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708"/>
        <w:gridCol w:w="1276"/>
        <w:gridCol w:w="1686"/>
        <w:gridCol w:w="1965"/>
      </w:tblGrid>
      <w:tr w:rsidR="009A726F" w:rsidRPr="002959DB" w:rsidTr="00FC795B">
        <w:trPr>
          <w:trHeight w:val="1266"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726F" w:rsidRDefault="009A726F" w:rsidP="009A72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9A726F" w:rsidRDefault="009A726F" w:rsidP="009A72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 распоряжению администрации МР «Печора»</w:t>
            </w:r>
          </w:p>
          <w:p w:rsidR="009A726F" w:rsidRPr="002959DB" w:rsidRDefault="009A726F" w:rsidP="001D6D3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1D6D3F">
              <w:rPr>
                <w:rFonts w:ascii="Times New Roman" w:hAnsi="Times New Roman" w:cs="Times New Roman"/>
              </w:rPr>
              <w:t>26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января 2017 г. № </w:t>
            </w:r>
            <w:r w:rsidR="001D6D3F">
              <w:rPr>
                <w:rFonts w:ascii="Times New Roman" w:hAnsi="Times New Roman" w:cs="Times New Roman"/>
              </w:rPr>
              <w:t>58-р</w:t>
            </w:r>
          </w:p>
        </w:tc>
      </w:tr>
      <w:tr w:rsidR="009A726F" w:rsidRPr="002959DB" w:rsidTr="00512C41">
        <w:trPr>
          <w:trHeight w:val="1286"/>
        </w:trPr>
        <w:tc>
          <w:tcPr>
            <w:tcW w:w="95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795B" w:rsidRPr="00FC795B" w:rsidRDefault="009A726F" w:rsidP="009A72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95B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</w:t>
            </w:r>
          </w:p>
          <w:p w:rsidR="009A726F" w:rsidRDefault="00135914" w:rsidP="009A72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95B">
              <w:rPr>
                <w:rFonts w:ascii="Times New Roman" w:hAnsi="Times New Roman" w:cs="Times New Roman"/>
                <w:sz w:val="26"/>
                <w:szCs w:val="26"/>
              </w:rPr>
              <w:t>многоквартирных домов</w:t>
            </w:r>
            <w:r w:rsidR="00CE18BA">
              <w:rPr>
                <w:rFonts w:ascii="Times New Roman" w:hAnsi="Times New Roman" w:cs="Times New Roman"/>
                <w:sz w:val="26"/>
                <w:szCs w:val="26"/>
              </w:rPr>
              <w:t xml:space="preserve"> с прилегающими контейнерными площадками</w:t>
            </w:r>
            <w:r w:rsidRPr="00FC795B">
              <w:rPr>
                <w:rFonts w:ascii="Times New Roman" w:hAnsi="Times New Roman" w:cs="Times New Roman"/>
                <w:sz w:val="26"/>
                <w:szCs w:val="26"/>
              </w:rPr>
              <w:t>, в которых в у</w:t>
            </w:r>
            <w:r w:rsidR="00FC795B" w:rsidRPr="00FC795B">
              <w:rPr>
                <w:rFonts w:ascii="Times New Roman" w:hAnsi="Times New Roman" w:cs="Times New Roman"/>
                <w:sz w:val="26"/>
                <w:szCs w:val="26"/>
              </w:rPr>
              <w:t>становленном порядке не выбран способ управления (отсутствует управляющая организация)</w:t>
            </w:r>
          </w:p>
          <w:p w:rsidR="00CE18BA" w:rsidRPr="002959DB" w:rsidRDefault="00CE18BA" w:rsidP="009A72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26F" w:rsidRPr="002959DB" w:rsidTr="00FC795B">
        <w:trPr>
          <w:trHeight w:val="1832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9A726F" w:rsidRPr="002959DB" w:rsidRDefault="009A726F" w:rsidP="009A726F">
            <w:pPr>
              <w:rPr>
                <w:rFonts w:ascii="Times New Roman" w:hAnsi="Times New Roman" w:cs="Times New Roman"/>
              </w:rPr>
            </w:pPr>
            <w:r w:rsidRPr="002959D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959DB">
              <w:rPr>
                <w:rFonts w:ascii="Times New Roman" w:hAnsi="Times New Roman" w:cs="Times New Roman"/>
              </w:rPr>
              <w:t>п</w:t>
            </w:r>
            <w:proofErr w:type="gramEnd"/>
            <w:r w:rsidRPr="002959D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26F" w:rsidRPr="002959DB" w:rsidRDefault="009A726F" w:rsidP="00327AFE">
            <w:pPr>
              <w:jc w:val="both"/>
              <w:rPr>
                <w:rFonts w:ascii="Times New Roman" w:hAnsi="Times New Roman" w:cs="Times New Roman"/>
              </w:rPr>
            </w:pPr>
            <w:r w:rsidRPr="002959DB">
              <w:rPr>
                <w:rFonts w:ascii="Times New Roman" w:hAnsi="Times New Roman" w:cs="Times New Roman"/>
              </w:rPr>
              <w:t xml:space="preserve">Адрес </w:t>
            </w:r>
            <w:r w:rsidR="00327AFE">
              <w:rPr>
                <w:rFonts w:ascii="Times New Roman" w:hAnsi="Times New Roman" w:cs="Times New Roman"/>
              </w:rPr>
              <w:t xml:space="preserve">многоквартирного </w:t>
            </w:r>
            <w:r w:rsidRPr="002959DB">
              <w:rPr>
                <w:rFonts w:ascii="Times New Roman" w:hAnsi="Times New Roman" w:cs="Times New Roman"/>
              </w:rPr>
              <w:t>дома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26F" w:rsidRPr="002959DB" w:rsidRDefault="009A726F" w:rsidP="00327AFE">
            <w:pPr>
              <w:jc w:val="both"/>
              <w:rPr>
                <w:rFonts w:ascii="Times New Roman" w:hAnsi="Times New Roman" w:cs="Times New Roman"/>
              </w:rPr>
            </w:pPr>
            <w:r w:rsidRPr="002959DB">
              <w:rPr>
                <w:rFonts w:ascii="Times New Roman" w:hAnsi="Times New Roman" w:cs="Times New Roman"/>
              </w:rPr>
              <w:t>Общая площадь жилых и встроенных помещений многоквартирного</w:t>
            </w:r>
            <w:r>
              <w:rPr>
                <w:rFonts w:ascii="Times New Roman" w:hAnsi="Times New Roman" w:cs="Times New Roman"/>
              </w:rPr>
              <w:t xml:space="preserve"> дома или жилого дома (кв.м.),S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26F" w:rsidRPr="002959DB" w:rsidRDefault="00327AFE" w:rsidP="00327A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площадь жилых </w:t>
            </w:r>
            <w:r w:rsidR="009A726F" w:rsidRPr="002959DB">
              <w:rPr>
                <w:rFonts w:ascii="Times New Roman" w:hAnsi="Times New Roman" w:cs="Times New Roman"/>
              </w:rPr>
              <w:t>помещений многоквартирного дома</w:t>
            </w:r>
            <w:r w:rsidR="009A726F">
              <w:rPr>
                <w:rFonts w:ascii="Times New Roman" w:hAnsi="Times New Roman" w:cs="Times New Roman"/>
              </w:rPr>
              <w:t xml:space="preserve"> или жилого дома (кв.м.),S жил.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</w:tcBorders>
          </w:tcPr>
          <w:p w:rsidR="009A726F" w:rsidRPr="002959DB" w:rsidRDefault="009A726F" w:rsidP="00327AFE">
            <w:pPr>
              <w:jc w:val="both"/>
              <w:rPr>
                <w:rFonts w:ascii="Times New Roman" w:hAnsi="Times New Roman" w:cs="Times New Roman"/>
              </w:rPr>
            </w:pPr>
            <w:r w:rsidRPr="002959DB">
              <w:rPr>
                <w:rFonts w:ascii="Times New Roman" w:hAnsi="Times New Roman" w:cs="Times New Roman"/>
              </w:rPr>
              <w:t xml:space="preserve">Общая площадь нежилых помещений многоквартирного дома </w:t>
            </w:r>
            <w:r>
              <w:rPr>
                <w:rFonts w:ascii="Times New Roman" w:hAnsi="Times New Roman" w:cs="Times New Roman"/>
              </w:rPr>
              <w:t>или жилого дома (кв.м.),         S нежил.</w:t>
            </w:r>
          </w:p>
        </w:tc>
      </w:tr>
      <w:tr w:rsidR="009A726F" w:rsidRPr="002959DB" w:rsidTr="00990317">
        <w:trPr>
          <w:trHeight w:val="365"/>
        </w:trPr>
        <w:tc>
          <w:tcPr>
            <w:tcW w:w="9571" w:type="dxa"/>
            <w:gridSpan w:val="6"/>
            <w:noWrap/>
            <w:vAlign w:val="center"/>
            <w:hideMark/>
          </w:tcPr>
          <w:p w:rsidR="00327AFE" w:rsidRPr="002959DB" w:rsidRDefault="00327AFE" w:rsidP="00F778D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7AFE">
              <w:rPr>
                <w:rFonts w:ascii="Times New Roman" w:eastAsia="Times New Roman" w:hAnsi="Times New Roman" w:cs="Times New Roman"/>
                <w:lang w:eastAsia="ru-RU"/>
              </w:rPr>
              <w:t>Муниципальный район</w:t>
            </w:r>
            <w:r w:rsidR="00D77FC2">
              <w:rPr>
                <w:rFonts w:ascii="Times New Roman" w:eastAsia="Times New Roman" w:hAnsi="Times New Roman" w:cs="Times New Roman"/>
                <w:lang w:eastAsia="ru-RU"/>
              </w:rPr>
              <w:t xml:space="preserve"> «Печора»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осью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Лесная, 1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2 783,80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2722,7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осью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 xml:space="preserve">, Лесная, 6 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3 495,20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3256,6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238,60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ыня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Восточная, 6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939,70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939,7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ыня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Восточная, 10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862,30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862,3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ыня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Восточная, 15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894,90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894,9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ыня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 xml:space="preserve">, Восточная, 17 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840,40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840,4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ыня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Восточная, 23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934,20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934,2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ыня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Железнодорожная, 9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4 129,50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4055,2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74,30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ыня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Железнодорожная, 13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4 153,10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4043,9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109,20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3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7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214,70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214,7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29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373,40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30,60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33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408,32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37,38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33 "А"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448,20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413,8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35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450,10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412,7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37,40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37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342,20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318,5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23,70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37 "А"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356,90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331,1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25,80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37 "Б"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358,80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26,80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39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362,70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337,1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43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371,80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27,30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Парковая, 7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214,70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214,7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Школьная, 4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443,20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409,4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D6474C" w:rsidRPr="002959DB" w:rsidTr="00990317">
        <w:trPr>
          <w:trHeight w:val="300"/>
        </w:trPr>
        <w:tc>
          <w:tcPr>
            <w:tcW w:w="675" w:type="dxa"/>
            <w:noWrap/>
          </w:tcPr>
          <w:p w:rsidR="00D6474C" w:rsidRPr="00307246" w:rsidRDefault="00D6474C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261" w:type="dxa"/>
            <w:noWrap/>
          </w:tcPr>
          <w:p w:rsidR="00D6474C" w:rsidRPr="002959DB" w:rsidRDefault="00D6474C" w:rsidP="00FE5C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FE5C0A">
              <w:rPr>
                <w:rFonts w:ascii="Times New Roman" w:eastAsia="Times New Roman" w:hAnsi="Times New Roman" w:cs="Times New Roman"/>
                <w:lang w:eastAsia="ru-RU"/>
              </w:rPr>
              <w:t>гт</w:t>
            </w:r>
            <w:proofErr w:type="gram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утеец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ул. Центральная, 5</w:t>
            </w:r>
          </w:p>
        </w:tc>
        <w:tc>
          <w:tcPr>
            <w:tcW w:w="1984" w:type="dxa"/>
            <w:gridSpan w:val="2"/>
            <w:noWrap/>
          </w:tcPr>
          <w:p w:rsidR="00D6474C" w:rsidRPr="002959DB" w:rsidRDefault="00D6474C" w:rsidP="00D6474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719,2</w:t>
            </w:r>
          </w:p>
        </w:tc>
        <w:tc>
          <w:tcPr>
            <w:tcW w:w="1686" w:type="dxa"/>
            <w:noWrap/>
          </w:tcPr>
          <w:p w:rsidR="00D6474C" w:rsidRPr="002959DB" w:rsidRDefault="00D6474C" w:rsidP="00D6474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693,8</w:t>
            </w:r>
          </w:p>
        </w:tc>
        <w:tc>
          <w:tcPr>
            <w:tcW w:w="1965" w:type="dxa"/>
            <w:noWrap/>
          </w:tcPr>
          <w:p w:rsidR="00D6474C" w:rsidRPr="002959DB" w:rsidRDefault="00D6474C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9A726F" w:rsidP="00D6474C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6474C" w:rsidRPr="0030724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FE5C0A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A726F" w:rsidRPr="002959DB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="009A726F" w:rsidRPr="002959DB">
              <w:rPr>
                <w:rFonts w:ascii="Times New Roman" w:eastAsia="Times New Roman" w:hAnsi="Times New Roman" w:cs="Times New Roman"/>
                <w:lang w:eastAsia="ru-RU"/>
              </w:rPr>
              <w:t>уговой</w:t>
            </w:r>
            <w:proofErr w:type="spellEnd"/>
            <w:r w:rsidR="009A726F" w:rsidRPr="002959DB">
              <w:rPr>
                <w:rFonts w:ascii="Times New Roman" w:eastAsia="Times New Roman" w:hAnsi="Times New Roman" w:cs="Times New Roman"/>
                <w:lang w:eastAsia="ru-RU"/>
              </w:rPr>
              <w:t>, Центральная, 19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309,20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D6474C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FE5C0A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A726F" w:rsidRPr="002959DB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="009A726F" w:rsidRPr="002959DB">
              <w:rPr>
                <w:rFonts w:ascii="Times New Roman" w:eastAsia="Times New Roman" w:hAnsi="Times New Roman" w:cs="Times New Roman"/>
                <w:lang w:eastAsia="ru-RU"/>
              </w:rPr>
              <w:t>уговой</w:t>
            </w:r>
            <w:proofErr w:type="spellEnd"/>
            <w:r w:rsidR="009A726F" w:rsidRPr="002959DB">
              <w:rPr>
                <w:rFonts w:ascii="Times New Roman" w:eastAsia="Times New Roman" w:hAnsi="Times New Roman" w:cs="Times New Roman"/>
                <w:lang w:eastAsia="ru-RU"/>
              </w:rPr>
              <w:t>, Центральная, 24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566,70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506,1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60,60</w:t>
            </w:r>
          </w:p>
        </w:tc>
      </w:tr>
      <w:tr w:rsidR="009A726F" w:rsidRPr="002959DB" w:rsidTr="00990317">
        <w:trPr>
          <w:trHeight w:val="300"/>
        </w:trPr>
        <w:tc>
          <w:tcPr>
            <w:tcW w:w="675" w:type="dxa"/>
            <w:noWrap/>
            <w:hideMark/>
          </w:tcPr>
          <w:p w:rsidR="009A726F" w:rsidRPr="00307246" w:rsidRDefault="00D6474C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п. Белый-Ю, Лесная, 1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956,50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956,5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26F" w:rsidRPr="002959DB" w:rsidTr="00990317">
        <w:trPr>
          <w:trHeight w:val="315"/>
        </w:trPr>
        <w:tc>
          <w:tcPr>
            <w:tcW w:w="675" w:type="dxa"/>
            <w:noWrap/>
            <w:hideMark/>
          </w:tcPr>
          <w:p w:rsidR="009A726F" w:rsidRPr="00307246" w:rsidRDefault="00D6474C" w:rsidP="002959D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261" w:type="dxa"/>
            <w:noWrap/>
            <w:hideMark/>
          </w:tcPr>
          <w:p w:rsidR="009A726F" w:rsidRPr="002959DB" w:rsidRDefault="009A726F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п. Белый-Ю, Лесная, 3</w:t>
            </w:r>
          </w:p>
        </w:tc>
        <w:tc>
          <w:tcPr>
            <w:tcW w:w="1984" w:type="dxa"/>
            <w:gridSpan w:val="2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1 700,50</w:t>
            </w:r>
          </w:p>
        </w:tc>
        <w:tc>
          <w:tcPr>
            <w:tcW w:w="1686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1700,5</w:t>
            </w:r>
          </w:p>
        </w:tc>
        <w:tc>
          <w:tcPr>
            <w:tcW w:w="1965" w:type="dxa"/>
            <w:noWrap/>
            <w:hideMark/>
          </w:tcPr>
          <w:p w:rsidR="009A726F" w:rsidRPr="002959DB" w:rsidRDefault="009A726F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26F" w:rsidRPr="002959DB" w:rsidTr="009A726F">
        <w:trPr>
          <w:trHeight w:val="315"/>
        </w:trPr>
        <w:tc>
          <w:tcPr>
            <w:tcW w:w="9571" w:type="dxa"/>
            <w:gridSpan w:val="6"/>
            <w:noWrap/>
          </w:tcPr>
          <w:p w:rsidR="0010523A" w:rsidRPr="00307246" w:rsidRDefault="00327AFE" w:rsidP="009B63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246">
              <w:rPr>
                <w:rFonts w:ascii="Times New Roman" w:eastAsia="Times New Roman" w:hAnsi="Times New Roman" w:cs="Times New Roman"/>
                <w:lang w:eastAsia="ru-RU"/>
              </w:rPr>
              <w:t>Городское поселение «Печора»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Кошевого, 10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848,50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848,5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334,10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334,1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10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344,40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344,4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Куратова, 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523,10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523,1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Ленинградская, 3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552,60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552,6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Ленинградская, 4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78,60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78,6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33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335,13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335,13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33 "Б"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330,70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330,7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33 "В"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339,30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339,3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33 "Г"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453,90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453,9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42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521,10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521,1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Западная, 55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428,10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428,1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45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Западная, 62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88,20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88,2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45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730,70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730,7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712,50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712,5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9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641,90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641,9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Восточная,10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722,90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722,9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12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712,54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712,54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14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738,10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738,1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16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740,50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740,5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Больничная, 39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497,60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497,6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Больничная, 62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186,70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Больничная, 72 "Б"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487,80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487,8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Воркутинская, 2 "Б"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66,40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66,4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Воркутинская, 2 "Г"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99,10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Мехколонна-53, 1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269,90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269,9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Мехколонна-53, 10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299,10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Мехколонна-53, 13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193,80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193,8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Мехколонна-53, 15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125,40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125,4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Мехколонна-53, 18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288,50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Железнодорожная, 11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448,63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448,63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Железнодорожная, 15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457,30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457,3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Железнодорожная, 24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78,50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Железнодорожная, 25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464,00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Печора, 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Островского, 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509,30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458,3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Ленина, 5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371,10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237,8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133,3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Ленина, 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458,10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458,1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Ленина, 10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455,80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455,8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8-е Марта, 16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486,50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486,5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11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736,7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736,7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21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904,6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904,6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Восточная,24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729,9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729,9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654,6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654,6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 xml:space="preserve">г. Печора, Восточная, 6 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717,9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717,9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Восточная, 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644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644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Воркутинская, 2 "В"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193,6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Воркутинская, 2 "Д"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88,2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88,2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631,30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551,7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79,60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35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1303,1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516,50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Гагарина, 42 "Б"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515,22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515,22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Железнодорожная, 26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76,9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76,9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Железнодорожная, 27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419,4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419,4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47,2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Железнодорожная, 49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464,3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409,5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15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Железнодорожная, 41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460,50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401,9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Луговая, 8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75,70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Мехколонна-53, 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276,50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276,5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Мехколонна-53, 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207,20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207,2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Московская, 27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483,50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483,5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Московская, 29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485,30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485,3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Московская, 40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462,70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410,4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52,30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 Островского, 24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 Островского, 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516,20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464,2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Островского, 23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418,30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292,8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125,50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Островского, 3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459,90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459,9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Островского, 38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420,8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Островского, 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506,30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454,8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Островского, 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461,40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461,4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Островского, 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460,20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460,2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Островского, 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517,20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Н.Островского,29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422,40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422,4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Октябрьская, 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80,40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Октябрьская, 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203,80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Первомайская,27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482,80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482,8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3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 xml:space="preserve">г. Печора, переулок </w:t>
            </w: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Ижемский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21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100,5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100,5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E4E3D" w:rsidRPr="002959DB" w:rsidTr="00D6474C">
        <w:trPr>
          <w:trHeight w:val="33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 xml:space="preserve">г. Печора, переулок </w:t>
            </w: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Канинский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3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83,2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83,2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переулок Сосновый, 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70,30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70,3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переулок Южный, 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173,50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173,5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Печорский проспект , 69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2 553,80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2553,8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Печорский проспект, 10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Печорский проспект, 110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3 808,70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2613,6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1195,1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Печорский проспект, 26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Печорский проспект, 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335,90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Пионерская, 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516,50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465,25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Пионерская, 32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484,50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484,5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15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Пионерская, 34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482,00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Пионерская, 9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512,39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459,9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15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Портовая, 17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480,20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480,2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Портовая, 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785,50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396,3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389,2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Привокзальная, 27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83,7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83,7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Привокзальная, 27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175,7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175,7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Привокзальная, 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414,8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414,8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Привокзальная, 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414,6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414,6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Путейская, 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444,90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444,9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Речная, 3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727,10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681,1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Речная, 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276,80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276,8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Свободы, 5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338,70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338,7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Свободы, 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601,35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601,35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Советская, 30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512,10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458,1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Советская, 41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480,50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480,5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Советская, 50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528,70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475,5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53,20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lastRenderedPageBreak/>
              <w:t>128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Советская, 51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488,70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488,7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Советская, 53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478,80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478,8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Советская, 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826,90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751,3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Социалистическая, 12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2 969,60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2614,1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355,5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Социалистическая, 30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336,10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336,1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3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Социалистическая, 32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574,40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574,4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3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Социалистическая, 36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338,30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338,3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3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Социалистическая, 38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425,40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425,4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Социалистическая, 44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Социалистическая, 46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331,20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331,2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Социалистическая, 48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329,35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329,35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Социалистическая, 52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332,2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332,2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Спортивная, 44 "А"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345,50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345,5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Стадионная, 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483,70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483,7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Стадионная, 4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478,90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478,9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тер.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ДРСУ № 2228, 1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175,30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175,3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тер.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ДРСУ № 2228, 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161,80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161,8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255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Чехова, 16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195,8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195,8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E4E3D" w:rsidRPr="002959DB" w:rsidTr="00D6474C">
        <w:trPr>
          <w:trHeight w:val="33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Чехова, 23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56,8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56,8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E4E3D" w:rsidRPr="002959DB" w:rsidTr="00D6474C">
        <w:trPr>
          <w:trHeight w:val="345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Чехова, 60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377,70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377,7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Щипачкина, 12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519,10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519,1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Щипачкина, 16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479,10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479,1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 Печора, Щипачкина, 18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478,2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478,2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 xml:space="preserve">г. Печора, </w:t>
            </w: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Энергостроителей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29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658,20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658,2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 xml:space="preserve">г. Печора, </w:t>
            </w:r>
            <w:proofErr w:type="spellStart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Энергостроителей</w:t>
            </w:r>
            <w:proofErr w:type="spellEnd"/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, 30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664,10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664,1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Печора, Восточная, 26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735,10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735,1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Печора, Западная, 47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3784,7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3523,5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261,2</w:t>
            </w:r>
          </w:p>
        </w:tc>
      </w:tr>
      <w:tr w:rsidR="009E4E3D" w:rsidRPr="002959DB" w:rsidTr="00D6474C">
        <w:trPr>
          <w:trHeight w:val="300"/>
        </w:trPr>
        <w:tc>
          <w:tcPr>
            <w:tcW w:w="675" w:type="dxa"/>
            <w:noWrap/>
          </w:tcPr>
          <w:p w:rsidR="009E4E3D" w:rsidRPr="00307246" w:rsidRDefault="009E4E3D" w:rsidP="009E4E3D">
            <w:pPr>
              <w:rPr>
                <w:rFonts w:ascii="Times New Roman" w:hAnsi="Times New Roman" w:cs="Times New Roman"/>
              </w:rPr>
            </w:pPr>
            <w:r w:rsidRPr="00307246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969" w:type="dxa"/>
            <w:gridSpan w:val="2"/>
            <w:noWrap/>
            <w:hideMark/>
          </w:tcPr>
          <w:p w:rsidR="009E4E3D" w:rsidRPr="002959DB" w:rsidRDefault="009E4E3D" w:rsidP="002959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Печора, Печорский проспект, 36</w:t>
            </w:r>
          </w:p>
        </w:tc>
        <w:tc>
          <w:tcPr>
            <w:tcW w:w="127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111,80</w:t>
            </w:r>
          </w:p>
        </w:tc>
        <w:tc>
          <w:tcPr>
            <w:tcW w:w="1686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111,8</w:t>
            </w:r>
          </w:p>
        </w:tc>
        <w:tc>
          <w:tcPr>
            <w:tcW w:w="1965" w:type="dxa"/>
            <w:noWrap/>
            <w:hideMark/>
          </w:tcPr>
          <w:p w:rsidR="009E4E3D" w:rsidRPr="002959DB" w:rsidRDefault="009E4E3D" w:rsidP="002959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9D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2959DB" w:rsidRDefault="002959DB"/>
    <w:p w:rsidR="00C1593C" w:rsidRDefault="00C1593C"/>
    <w:p w:rsidR="00C1593C" w:rsidRDefault="00C1593C" w:rsidP="00C1593C">
      <w:pPr>
        <w:jc w:val="center"/>
      </w:pPr>
      <w:r>
        <w:t>___________</w:t>
      </w:r>
      <w:r w:rsidR="006F0426">
        <w:t>_____________________________________</w:t>
      </w:r>
      <w:r>
        <w:t>__</w:t>
      </w:r>
    </w:p>
    <w:sectPr w:rsidR="00C1593C" w:rsidSect="00E138A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0D"/>
    <w:rsid w:val="0010523A"/>
    <w:rsid w:val="00135914"/>
    <w:rsid w:val="001D6D3F"/>
    <w:rsid w:val="002959DB"/>
    <w:rsid w:val="00307246"/>
    <w:rsid w:val="00327AFE"/>
    <w:rsid w:val="004C143D"/>
    <w:rsid w:val="00512C41"/>
    <w:rsid w:val="006F0426"/>
    <w:rsid w:val="0085751E"/>
    <w:rsid w:val="00990317"/>
    <w:rsid w:val="009A726F"/>
    <w:rsid w:val="009B635B"/>
    <w:rsid w:val="009E400D"/>
    <w:rsid w:val="009E4E3D"/>
    <w:rsid w:val="00A90ED9"/>
    <w:rsid w:val="00C1593C"/>
    <w:rsid w:val="00CE18BA"/>
    <w:rsid w:val="00D6474C"/>
    <w:rsid w:val="00D77FC2"/>
    <w:rsid w:val="00E138AB"/>
    <w:rsid w:val="00F778DF"/>
    <w:rsid w:val="00FC795B"/>
    <w:rsid w:val="00FE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1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8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1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8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8C954-76CD-4AF6-85A7-CEB51F0A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Алина Андреевна</dc:creator>
  <cp:keywords/>
  <dc:description/>
  <cp:lastModifiedBy>Меньшикова НМ</cp:lastModifiedBy>
  <cp:revision>5</cp:revision>
  <cp:lastPrinted>2017-01-26T11:06:00Z</cp:lastPrinted>
  <dcterms:created xsi:type="dcterms:W3CDTF">2017-01-26T09:11:00Z</dcterms:created>
  <dcterms:modified xsi:type="dcterms:W3CDTF">2017-01-26T12:47:00Z</dcterms:modified>
</cp:coreProperties>
</file>