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56" w:rsidRPr="000D140E" w:rsidRDefault="00993C56" w:rsidP="00A77FA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2B4A9F" w:rsidRPr="000D140E" w:rsidRDefault="002B4A9F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0D140E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0D140E" w:rsidRDefault="00902EDA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0D140E">
        <w:rPr>
          <w:rFonts w:ascii="Times New Roman" w:hAnsi="Times New Roman"/>
          <w:b/>
          <w:kern w:val="36"/>
          <w:sz w:val="24"/>
          <w:szCs w:val="24"/>
        </w:rPr>
        <w:t xml:space="preserve"> О </w:t>
      </w:r>
      <w:r w:rsidR="002B4A9F" w:rsidRPr="000D140E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2B4A9F" w:rsidRPr="000D140E" w:rsidRDefault="00902EDA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D140E">
        <w:rPr>
          <w:rFonts w:ascii="Times New Roman" w:hAnsi="Times New Roman"/>
          <w:b/>
          <w:kern w:val="36"/>
          <w:sz w:val="24"/>
          <w:szCs w:val="24"/>
        </w:rPr>
        <w:t xml:space="preserve"> по обсуждению</w:t>
      </w:r>
      <w:r w:rsidR="002B4A9F" w:rsidRPr="000D140E">
        <w:rPr>
          <w:rFonts w:ascii="Times New Roman" w:hAnsi="Times New Roman"/>
          <w:b/>
          <w:kern w:val="36"/>
          <w:sz w:val="24"/>
          <w:szCs w:val="24"/>
        </w:rPr>
        <w:t xml:space="preserve"> проекта</w:t>
      </w:r>
      <w:r w:rsidR="002B4A9F" w:rsidRPr="000D140E">
        <w:rPr>
          <w:rFonts w:ascii="Times New Roman" w:hAnsi="Times New Roman"/>
          <w:b/>
          <w:sz w:val="24"/>
          <w:szCs w:val="24"/>
        </w:rPr>
        <w:t xml:space="preserve"> постановления администрации МР «Печора» </w:t>
      </w:r>
    </w:p>
    <w:p w:rsidR="00AF7ACC" w:rsidRPr="000D140E" w:rsidRDefault="00405F07" w:rsidP="00405F07">
      <w:pPr>
        <w:pStyle w:val="a3"/>
        <w:tabs>
          <w:tab w:val="left" w:pos="709"/>
        </w:tabs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140E"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утверждении проекта планировки и проекта межевания территории по объекту «Строительство и реконструкция трубопроводов Кыртаельского нефтяного месторождения (4 очередь)»</w:t>
      </w:r>
    </w:p>
    <w:p w:rsidR="00902EDA" w:rsidRPr="000D140E" w:rsidRDefault="00902EDA" w:rsidP="00902EDA">
      <w:pPr>
        <w:tabs>
          <w:tab w:val="left" w:pos="480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B4A9F" w:rsidRPr="000D140E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="00187253">
        <w:rPr>
          <w:rFonts w:ascii="Times New Roman" w:hAnsi="Times New Roman"/>
          <w:sz w:val="24"/>
          <w:szCs w:val="24"/>
        </w:rPr>
        <w:t>муниципального района «Печора» </w:t>
      </w:r>
      <w:r w:rsidR="002B4A9F" w:rsidRPr="000D140E">
        <w:rPr>
          <w:rFonts w:ascii="Times New Roman" w:hAnsi="Times New Roman"/>
          <w:sz w:val="24"/>
          <w:szCs w:val="24"/>
        </w:rPr>
        <w:t xml:space="preserve">от </w:t>
      </w:r>
      <w:r w:rsidR="00405F07" w:rsidRPr="000D140E">
        <w:rPr>
          <w:rFonts w:ascii="Times New Roman" w:hAnsi="Times New Roman"/>
          <w:sz w:val="24"/>
          <w:szCs w:val="24"/>
        </w:rPr>
        <w:t>9</w:t>
      </w:r>
      <w:r w:rsidR="002B4A9F" w:rsidRPr="000D140E">
        <w:rPr>
          <w:rFonts w:ascii="Times New Roman" w:hAnsi="Times New Roman"/>
          <w:sz w:val="24"/>
          <w:szCs w:val="24"/>
        </w:rPr>
        <w:t xml:space="preserve"> </w:t>
      </w:r>
      <w:r w:rsidR="00405F07" w:rsidRPr="000D140E">
        <w:rPr>
          <w:rFonts w:ascii="Times New Roman" w:hAnsi="Times New Roman"/>
          <w:sz w:val="24"/>
          <w:szCs w:val="24"/>
        </w:rPr>
        <w:t xml:space="preserve">августа </w:t>
      </w:r>
      <w:r w:rsidR="002B4A9F" w:rsidRPr="000D140E">
        <w:rPr>
          <w:rFonts w:ascii="Times New Roman" w:hAnsi="Times New Roman"/>
          <w:sz w:val="24"/>
          <w:szCs w:val="24"/>
        </w:rPr>
        <w:t>202</w:t>
      </w:r>
      <w:r w:rsidR="00AF7ACC" w:rsidRPr="000D140E">
        <w:rPr>
          <w:rFonts w:ascii="Times New Roman" w:hAnsi="Times New Roman"/>
          <w:sz w:val="24"/>
          <w:szCs w:val="24"/>
        </w:rPr>
        <w:t>1</w:t>
      </w:r>
      <w:r w:rsidR="002B4A9F" w:rsidRPr="000D140E">
        <w:rPr>
          <w:rFonts w:ascii="Times New Roman" w:hAnsi="Times New Roman"/>
          <w:sz w:val="24"/>
          <w:szCs w:val="24"/>
        </w:rPr>
        <w:t xml:space="preserve"> года № </w:t>
      </w:r>
      <w:r w:rsidR="00AF7ACC" w:rsidRPr="000D140E">
        <w:rPr>
          <w:rFonts w:ascii="Times New Roman" w:hAnsi="Times New Roman"/>
          <w:sz w:val="24"/>
          <w:szCs w:val="24"/>
        </w:rPr>
        <w:t>07-</w:t>
      </w:r>
      <w:r w:rsidR="00405F07" w:rsidRPr="000D140E">
        <w:rPr>
          <w:rFonts w:ascii="Times New Roman" w:hAnsi="Times New Roman"/>
          <w:sz w:val="24"/>
          <w:szCs w:val="24"/>
        </w:rPr>
        <w:t>61</w:t>
      </w:r>
      <w:r w:rsidR="002B4A9F" w:rsidRPr="000D140E">
        <w:rPr>
          <w:rFonts w:ascii="Times New Roman" w:hAnsi="Times New Roman"/>
          <w:sz w:val="24"/>
          <w:szCs w:val="24"/>
        </w:rPr>
        <w:t xml:space="preserve"> </w:t>
      </w:r>
      <w:r w:rsidR="002B4A9F" w:rsidRPr="000D140E">
        <w:rPr>
          <w:rFonts w:ascii="Times New Roman" w:hAnsi="Times New Roman"/>
          <w:b/>
          <w:bCs/>
          <w:sz w:val="24"/>
          <w:szCs w:val="24"/>
        </w:rPr>
        <w:t>«</w:t>
      </w:r>
      <w:r w:rsidR="002B4A9F" w:rsidRPr="000D140E">
        <w:rPr>
          <w:rFonts w:ascii="Times New Roman" w:hAnsi="Times New Roman"/>
          <w:sz w:val="24"/>
          <w:szCs w:val="24"/>
        </w:rPr>
        <w:t>О проведении публичных слушаний по проекту постановления администрации муниципального района «Печора».</w:t>
      </w:r>
    </w:p>
    <w:p w:rsidR="002B4A9F" w:rsidRPr="000D140E" w:rsidRDefault="00902EDA" w:rsidP="00902EDA">
      <w:pPr>
        <w:tabs>
          <w:tab w:val="left" w:pos="480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sz w:val="24"/>
          <w:szCs w:val="24"/>
        </w:rPr>
        <w:tab/>
      </w:r>
      <w:r w:rsidR="002B4A9F"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AF7ACC" w:rsidRPr="000D140E" w:rsidRDefault="002B4A9F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AF7ACC" w:rsidRPr="000D140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</w:t>
      </w:r>
      <w:r w:rsidR="00405F07" w:rsidRPr="000D140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6</w:t>
      </w:r>
      <w:r w:rsidR="005631C2" w:rsidRPr="000D140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5C3698">
        <w:rPr>
          <w:rFonts w:ascii="Times New Roman" w:hAnsi="Times New Roman"/>
          <w:sz w:val="24"/>
          <w:szCs w:val="24"/>
          <w:bdr w:val="none" w:sz="0" w:space="0" w:color="auto" w:frame="1"/>
        </w:rPr>
        <w:t>сент</w:t>
      </w:r>
      <w:bookmarkStart w:id="0" w:name="_GoBack"/>
      <w:bookmarkEnd w:id="0"/>
      <w:r w:rsidR="005C3698">
        <w:rPr>
          <w:rFonts w:ascii="Times New Roman" w:hAnsi="Times New Roman"/>
          <w:sz w:val="24"/>
          <w:szCs w:val="24"/>
          <w:bdr w:val="none" w:sz="0" w:space="0" w:color="auto" w:frame="1"/>
        </w:rPr>
        <w:t>бря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AD2234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5631C2" w:rsidRPr="000D140E" w:rsidRDefault="00AF7ACC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140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1</w:t>
      </w:r>
      <w:r w:rsidR="00405F07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405F07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AF7ACC" w:rsidRPr="000D140E" w:rsidRDefault="002B4A9F" w:rsidP="00902ED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AD2234" w:rsidRPr="000D140E">
        <w:rPr>
          <w:rFonts w:ascii="Times New Roman" w:hAnsi="Times New Roman"/>
          <w:b/>
          <w:sz w:val="24"/>
          <w:szCs w:val="24"/>
        </w:rPr>
        <w:t>Место проведения</w:t>
      </w:r>
      <w:r w:rsidR="004C569C" w:rsidRPr="000D140E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AD2234" w:rsidRPr="000D140E">
        <w:rPr>
          <w:rFonts w:ascii="Times New Roman" w:eastAsiaTheme="minorHAnsi" w:hAnsi="Times New Roman"/>
          <w:sz w:val="24"/>
          <w:szCs w:val="24"/>
        </w:rPr>
        <w:t xml:space="preserve">Республика Коми, г. Печора, пос. </w:t>
      </w:r>
      <w:r w:rsidR="00405F07" w:rsidRPr="000D140E">
        <w:rPr>
          <w:rFonts w:ascii="Times New Roman" w:eastAsiaTheme="minorHAnsi" w:hAnsi="Times New Roman"/>
          <w:sz w:val="24"/>
          <w:szCs w:val="24"/>
        </w:rPr>
        <w:t>Чикшино</w:t>
      </w:r>
      <w:r w:rsidR="00AD2234" w:rsidRPr="000D140E">
        <w:rPr>
          <w:rFonts w:ascii="Times New Roman" w:eastAsiaTheme="minorHAnsi" w:hAnsi="Times New Roman"/>
          <w:sz w:val="24"/>
          <w:szCs w:val="24"/>
        </w:rPr>
        <w:t xml:space="preserve">, ул. </w:t>
      </w:r>
      <w:r w:rsidR="00405F07" w:rsidRPr="000D140E">
        <w:rPr>
          <w:rFonts w:ascii="Times New Roman" w:eastAsiaTheme="minorHAnsi" w:hAnsi="Times New Roman"/>
          <w:sz w:val="24"/>
          <w:szCs w:val="24"/>
        </w:rPr>
        <w:t>Центральная</w:t>
      </w:r>
      <w:r w:rsidR="00AD2234" w:rsidRPr="000D140E">
        <w:rPr>
          <w:rFonts w:ascii="Times New Roman" w:eastAsiaTheme="minorHAnsi" w:hAnsi="Times New Roman"/>
          <w:sz w:val="24"/>
          <w:szCs w:val="24"/>
        </w:rPr>
        <w:t>, д.</w:t>
      </w:r>
      <w:r w:rsidR="00405F07" w:rsidRPr="000D140E">
        <w:rPr>
          <w:rFonts w:ascii="Times New Roman" w:eastAsiaTheme="minorHAnsi" w:hAnsi="Times New Roman"/>
          <w:sz w:val="24"/>
          <w:szCs w:val="24"/>
        </w:rPr>
        <w:t>2</w:t>
      </w:r>
      <w:r w:rsidR="00AD2234" w:rsidRPr="000D140E">
        <w:rPr>
          <w:rFonts w:ascii="Times New Roman" w:eastAsiaTheme="minorHAnsi" w:hAnsi="Times New Roman"/>
          <w:sz w:val="24"/>
          <w:szCs w:val="24"/>
        </w:rPr>
        <w:t xml:space="preserve">, здание администрации </w:t>
      </w:r>
      <w:r w:rsidR="00AF7ACC" w:rsidRPr="000D140E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AD2234" w:rsidRPr="000D140E">
        <w:rPr>
          <w:rFonts w:ascii="Times New Roman" w:eastAsiaTheme="minorHAnsi" w:hAnsi="Times New Roman"/>
          <w:sz w:val="24"/>
          <w:szCs w:val="24"/>
        </w:rPr>
        <w:t xml:space="preserve"> «</w:t>
      </w:r>
      <w:r w:rsidR="00405F07" w:rsidRPr="000D140E">
        <w:rPr>
          <w:rFonts w:ascii="Times New Roman" w:eastAsiaTheme="minorHAnsi" w:hAnsi="Times New Roman"/>
          <w:sz w:val="24"/>
          <w:szCs w:val="24"/>
        </w:rPr>
        <w:t>Чикшино», Республика Коми, г. Печора,</w:t>
      </w:r>
      <w:r w:rsidR="000D140E">
        <w:rPr>
          <w:rFonts w:ascii="Times New Roman" w:eastAsiaTheme="minorHAnsi" w:hAnsi="Times New Roman"/>
          <w:sz w:val="24"/>
          <w:szCs w:val="24"/>
        </w:rPr>
        <w:t xml:space="preserve"> </w:t>
      </w:r>
      <w:r w:rsidR="000D140E" w:rsidRPr="000D140E">
        <w:rPr>
          <w:rFonts w:ascii="Times New Roman" w:eastAsiaTheme="minorHAnsi" w:hAnsi="Times New Roman"/>
          <w:sz w:val="24"/>
          <w:szCs w:val="24"/>
        </w:rPr>
        <w:t>пгт.</w:t>
      </w:r>
      <w:proofErr w:type="gramEnd"/>
      <w:r w:rsidR="000D140E" w:rsidRPr="000D140E">
        <w:rPr>
          <w:rFonts w:ascii="Times New Roman" w:eastAsiaTheme="minorHAnsi" w:hAnsi="Times New Roman"/>
          <w:sz w:val="24"/>
          <w:szCs w:val="24"/>
        </w:rPr>
        <w:t xml:space="preserve"> «Кожва»,</w:t>
      </w:r>
      <w:r w:rsidR="00405F07" w:rsidRPr="000D140E">
        <w:rPr>
          <w:rFonts w:ascii="Times New Roman" w:eastAsiaTheme="minorHAnsi" w:hAnsi="Times New Roman"/>
          <w:sz w:val="24"/>
          <w:szCs w:val="24"/>
        </w:rPr>
        <w:t xml:space="preserve"> ул. Мира, д.12, здание администрации городского поселения «Кожва».</w:t>
      </w:r>
    </w:p>
    <w:p w:rsidR="002B4A9F" w:rsidRPr="000D140E" w:rsidRDefault="002B4A9F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  </w:t>
      </w:r>
      <w:r w:rsidRPr="000D140E">
        <w:rPr>
          <w:rFonts w:ascii="Times New Roman" w:hAnsi="Times New Roman"/>
          <w:sz w:val="24"/>
          <w:szCs w:val="24"/>
        </w:rPr>
        <w:t xml:space="preserve">представители администрации </w:t>
      </w:r>
      <w:r w:rsidR="00AF7ACC" w:rsidRPr="000D140E">
        <w:rPr>
          <w:rFonts w:ascii="Times New Roman" w:hAnsi="Times New Roman"/>
          <w:sz w:val="24"/>
          <w:szCs w:val="24"/>
        </w:rPr>
        <w:t>муниципального района</w:t>
      </w:r>
      <w:r w:rsidRPr="000D140E">
        <w:rPr>
          <w:rFonts w:ascii="Times New Roman" w:hAnsi="Times New Roman"/>
          <w:b/>
          <w:sz w:val="24"/>
          <w:szCs w:val="24"/>
        </w:rPr>
        <w:t xml:space="preserve"> </w:t>
      </w:r>
      <w:r w:rsidRPr="000D140E">
        <w:rPr>
          <w:rFonts w:ascii="Times New Roman" w:hAnsi="Times New Roman"/>
          <w:sz w:val="24"/>
          <w:szCs w:val="24"/>
        </w:rPr>
        <w:t xml:space="preserve">«Печора», представители администрации </w:t>
      </w:r>
      <w:r w:rsidR="00AF7ACC" w:rsidRPr="000D140E">
        <w:rPr>
          <w:rFonts w:ascii="Times New Roman" w:hAnsi="Times New Roman"/>
          <w:sz w:val="24"/>
          <w:szCs w:val="24"/>
        </w:rPr>
        <w:t>сельского поселения</w:t>
      </w:r>
      <w:r w:rsidRPr="000D140E">
        <w:rPr>
          <w:rFonts w:ascii="Times New Roman" w:hAnsi="Times New Roman"/>
          <w:sz w:val="24"/>
          <w:szCs w:val="24"/>
        </w:rPr>
        <w:t xml:space="preserve"> «</w:t>
      </w:r>
      <w:r w:rsidR="000D140E" w:rsidRPr="000D140E">
        <w:rPr>
          <w:rFonts w:ascii="Times New Roman" w:hAnsi="Times New Roman"/>
          <w:sz w:val="24"/>
          <w:szCs w:val="24"/>
        </w:rPr>
        <w:t>Чикшино</w:t>
      </w:r>
      <w:r w:rsidR="00AF7ACC" w:rsidRPr="000D140E">
        <w:rPr>
          <w:rFonts w:ascii="Times New Roman" w:hAnsi="Times New Roman"/>
          <w:sz w:val="24"/>
          <w:szCs w:val="24"/>
        </w:rPr>
        <w:t xml:space="preserve">», население посёлка </w:t>
      </w:r>
      <w:r w:rsidR="000D140E" w:rsidRPr="000D140E">
        <w:rPr>
          <w:rFonts w:ascii="Times New Roman" w:hAnsi="Times New Roman"/>
          <w:sz w:val="24"/>
          <w:szCs w:val="24"/>
        </w:rPr>
        <w:t>Чикшино, представители администрации городского поселения «Кожва», население посёлка Кожва.</w:t>
      </w:r>
    </w:p>
    <w:p w:rsidR="002B4A9F" w:rsidRPr="000D140E" w:rsidRDefault="002B4A9F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CF7FB2">
        <w:rPr>
          <w:rFonts w:ascii="Times New Roman" w:hAnsi="Times New Roman"/>
          <w:sz w:val="24"/>
          <w:szCs w:val="24"/>
          <w:bdr w:val="none" w:sz="0" w:space="0" w:color="auto" w:frame="1"/>
        </w:rPr>
        <w:t>14</w:t>
      </w:r>
      <w:r w:rsid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AF7ACC" w:rsidRPr="000D140E" w:rsidRDefault="002B4A9F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Председательствующий: </w:t>
      </w:r>
      <w:r w:rsidR="00AF7ACC" w:rsidRPr="000D140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Гапонько </w:t>
      </w:r>
      <w:r w:rsidR="000D140E" w:rsidRPr="000D140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Анастасия Павловна</w:t>
      </w:r>
      <w:r w:rsidRPr="000D140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– глава сельского поселения «</w:t>
      </w:r>
      <w:r w:rsidR="00DF6B0F">
        <w:rPr>
          <w:rFonts w:ascii="Times New Roman" w:hAnsi="Times New Roman"/>
          <w:sz w:val="24"/>
          <w:szCs w:val="24"/>
          <w:bdr w:val="none" w:sz="0" w:space="0" w:color="auto" w:frame="1"/>
        </w:rPr>
        <w:t>Чикшино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».</w:t>
      </w:r>
    </w:p>
    <w:p w:rsidR="00AD2234" w:rsidRPr="000D140E" w:rsidRDefault="00AD2234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140E">
        <w:rPr>
          <w:rFonts w:ascii="Times New Roman" w:hAnsi="Times New Roman"/>
          <w:b/>
          <w:sz w:val="24"/>
          <w:szCs w:val="24"/>
        </w:rPr>
        <w:t>Секретарь:</w:t>
      </w:r>
      <w:r w:rsidRPr="000D140E">
        <w:rPr>
          <w:rFonts w:ascii="Times New Roman" w:hAnsi="Times New Roman"/>
          <w:sz w:val="24"/>
          <w:szCs w:val="24"/>
        </w:rPr>
        <w:t xml:space="preserve"> </w:t>
      </w:r>
      <w:r w:rsidR="00996613">
        <w:rPr>
          <w:rFonts w:ascii="Times New Roman" w:hAnsi="Times New Roman"/>
          <w:sz w:val="24"/>
          <w:szCs w:val="24"/>
        </w:rPr>
        <w:t xml:space="preserve">Литвин Олеся Михайловна – бухгалтер </w:t>
      </w:r>
      <w:r w:rsidR="00DF6B0F">
        <w:rPr>
          <w:rFonts w:ascii="Times New Roman" w:hAnsi="Times New Roman"/>
          <w:sz w:val="24"/>
          <w:szCs w:val="24"/>
        </w:rPr>
        <w:t>администрации</w:t>
      </w:r>
      <w:r w:rsidR="00996613">
        <w:rPr>
          <w:rFonts w:ascii="Times New Roman" w:hAnsi="Times New Roman"/>
          <w:sz w:val="24"/>
          <w:szCs w:val="24"/>
        </w:rPr>
        <w:t xml:space="preserve"> сельского поселения «Чикшино».</w:t>
      </w:r>
    </w:p>
    <w:p w:rsidR="00902EDA" w:rsidRPr="000D140E" w:rsidRDefault="002B4A9F" w:rsidP="00902ED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Докладчик: </w:t>
      </w:r>
      <w:proofErr w:type="spellStart"/>
      <w:r w:rsidR="00B0648E" w:rsidRPr="00837913">
        <w:rPr>
          <w:rFonts w:ascii="Times New Roman" w:hAnsi="Times New Roman"/>
          <w:sz w:val="24"/>
          <w:szCs w:val="24"/>
        </w:rPr>
        <w:t>Доб</w:t>
      </w:r>
      <w:r w:rsidR="00CF7FB2">
        <w:rPr>
          <w:rFonts w:ascii="Times New Roman" w:hAnsi="Times New Roman"/>
          <w:sz w:val="24"/>
          <w:szCs w:val="24"/>
        </w:rPr>
        <w:t>ротворская</w:t>
      </w:r>
      <w:proofErr w:type="spellEnd"/>
      <w:r w:rsidR="00CF7FB2">
        <w:rPr>
          <w:rFonts w:ascii="Times New Roman" w:hAnsi="Times New Roman"/>
          <w:sz w:val="24"/>
          <w:szCs w:val="24"/>
        </w:rPr>
        <w:t xml:space="preserve"> Екатерина Витальевна</w:t>
      </w:r>
      <w:r w:rsidR="00AF7ACC" w:rsidRPr="00837913">
        <w:rPr>
          <w:rFonts w:ascii="Times New Roman" w:hAnsi="Times New Roman"/>
          <w:sz w:val="24"/>
          <w:szCs w:val="24"/>
        </w:rPr>
        <w:t xml:space="preserve"> – </w:t>
      </w:r>
      <w:r w:rsidR="00B0648E">
        <w:rPr>
          <w:rFonts w:ascii="Times New Roman" w:hAnsi="Times New Roman"/>
          <w:sz w:val="24"/>
          <w:szCs w:val="24"/>
        </w:rPr>
        <w:t>главный архитектор администрации муниципального района «Печора»</w:t>
      </w:r>
    </w:p>
    <w:p w:rsidR="00902EDA" w:rsidRPr="000D140E" w:rsidRDefault="00AF7ACC" w:rsidP="00902ED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eastAsia="Times New Roman" w:hAnsi="Times New Roman"/>
          <w:b/>
          <w:sz w:val="24"/>
          <w:szCs w:val="24"/>
          <w:lang w:eastAsia="ru-RU"/>
        </w:rPr>
        <w:t>В ходе выступлений на публичных слушаниях предложений и замечаний от граждан по данному проекту не поступило.</w:t>
      </w:r>
    </w:p>
    <w:p w:rsidR="002B4A9F" w:rsidRPr="000D140E" w:rsidRDefault="002B4A9F" w:rsidP="00902ED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 </w:t>
      </w:r>
      <w:r w:rsidR="00902EDA"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результате проведения публичных слушаний было принято решение</w:t>
      </w: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:</w:t>
      </w:r>
    </w:p>
    <w:p w:rsidR="000D140E" w:rsidRPr="000D140E" w:rsidRDefault="002B4A9F" w:rsidP="000D140E">
      <w:pPr>
        <w:pStyle w:val="a3"/>
        <w:numPr>
          <w:ilvl w:val="0"/>
          <w:numId w:val="2"/>
        </w:numPr>
        <w:tabs>
          <w:tab w:val="left" w:pos="709"/>
        </w:tabs>
        <w:ind w:left="0"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Признать публичные слушания по проекту постановл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ения администрации </w:t>
      </w:r>
      <w:r w:rsidR="00CF7FB2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</w:t>
      </w:r>
      <w:r w:rsidR="000D140E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0D140E" w:rsidRPr="000D140E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проекта планировки и проекта межевания территории по объекту «Строительство и реконструкция трубопроводов Кыртаельского нефтяного месторождения (4 очередь)», состоявшимися.</w:t>
      </w:r>
    </w:p>
    <w:p w:rsidR="002B4A9F" w:rsidRPr="000D140E" w:rsidRDefault="002B4A9F" w:rsidP="000D140E">
      <w:pPr>
        <w:pStyle w:val="a3"/>
        <w:numPr>
          <w:ilvl w:val="0"/>
          <w:numId w:val="2"/>
        </w:numPr>
        <w:tabs>
          <w:tab w:val="left" w:pos="709"/>
        </w:tabs>
        <w:ind w:left="0"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40E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</w:t>
      </w:r>
      <w:r w:rsidR="00902EDA" w:rsidRPr="000D140E">
        <w:rPr>
          <w:rFonts w:ascii="Times New Roman" w:hAnsi="Times New Roman"/>
          <w:sz w:val="24"/>
          <w:szCs w:val="24"/>
        </w:rPr>
        <w:t>проектом</w:t>
      </w:r>
      <w:r w:rsidRPr="000D140E">
        <w:rPr>
          <w:rFonts w:ascii="Times New Roman" w:hAnsi="Times New Roman"/>
          <w:sz w:val="24"/>
          <w:szCs w:val="24"/>
        </w:rPr>
        <w:t xml:space="preserve"> 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постанов</w:t>
      </w:r>
      <w:r w:rsidR="000D140E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ления администрации </w:t>
      </w:r>
      <w:r w:rsidR="00CF7FB2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CF7FB2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0D140E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«Печора»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D140E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внести с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протоколом публичных слушаний 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глав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муниципального района – руководител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ю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администрации для рассмотрения и подписания в установленном порядке. </w:t>
      </w:r>
    </w:p>
    <w:p w:rsidR="00993C56" w:rsidRPr="000D140E" w:rsidRDefault="002B4A9F" w:rsidP="00A77FA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Голосовали:   «ЗА» -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CF7FB2">
        <w:rPr>
          <w:rFonts w:ascii="Times New Roman" w:hAnsi="Times New Roman"/>
          <w:sz w:val="24"/>
          <w:szCs w:val="24"/>
          <w:bdr w:val="none" w:sz="0" w:space="0" w:color="auto" w:frame="1"/>
        </w:rPr>
        <w:t>14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,   «ПРОТИВ» - нет,   «ВОЗДЕРЖАВШИХСЯ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» - нет. </w:t>
      </w:r>
    </w:p>
    <w:p w:rsidR="002B4A9F" w:rsidRPr="000D140E" w:rsidRDefault="002B4A9F" w:rsidP="002B4A9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Заключение принимается.</w:t>
      </w:r>
    </w:p>
    <w:p w:rsidR="002B4A9F" w:rsidRPr="000D140E" w:rsidRDefault="002B4A9F" w:rsidP="002B4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FA2" w:rsidRDefault="00A77FA2" w:rsidP="002B4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40E" w:rsidRPr="000D140E" w:rsidRDefault="000D140E" w:rsidP="002B4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A9F" w:rsidRPr="000D140E" w:rsidRDefault="002B4A9F" w:rsidP="002B4A9F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</w:t>
      </w:r>
      <w:r w:rsidR="00AF7ACC" w:rsidRPr="000D140E">
        <w:rPr>
          <w:rFonts w:ascii="Times New Roman" w:hAnsi="Times New Roman"/>
          <w:sz w:val="24"/>
          <w:szCs w:val="24"/>
        </w:rPr>
        <w:t xml:space="preserve">                               </w:t>
      </w:r>
      <w:r w:rsidR="000D140E">
        <w:rPr>
          <w:rFonts w:ascii="Times New Roman" w:hAnsi="Times New Roman"/>
          <w:sz w:val="24"/>
          <w:szCs w:val="24"/>
        </w:rPr>
        <w:t xml:space="preserve">           </w:t>
      </w:r>
      <w:r w:rsidR="000D140E" w:rsidRPr="000D140E">
        <w:rPr>
          <w:rFonts w:ascii="Times New Roman" w:hAnsi="Times New Roman"/>
          <w:sz w:val="24"/>
          <w:szCs w:val="24"/>
        </w:rPr>
        <w:t>А.П.</w:t>
      </w:r>
      <w:r w:rsidR="00AF7ACC" w:rsidRPr="000D140E">
        <w:rPr>
          <w:rFonts w:ascii="Times New Roman" w:hAnsi="Times New Roman"/>
          <w:sz w:val="24"/>
          <w:szCs w:val="24"/>
        </w:rPr>
        <w:t xml:space="preserve"> Гапонько</w:t>
      </w:r>
    </w:p>
    <w:p w:rsidR="002B4A9F" w:rsidRPr="000D140E" w:rsidRDefault="002B4A9F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78DB" w:rsidRPr="000D140E" w:rsidRDefault="009378DB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A9F" w:rsidRPr="000D140E" w:rsidRDefault="002B4A9F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</w:t>
      </w:r>
      <w:r w:rsidR="009378DB" w:rsidRPr="000D140E">
        <w:rPr>
          <w:rFonts w:ascii="Times New Roman" w:hAnsi="Times New Roman"/>
          <w:sz w:val="24"/>
          <w:szCs w:val="24"/>
        </w:rPr>
        <w:t xml:space="preserve">       </w:t>
      </w:r>
      <w:r w:rsidRPr="000D140E">
        <w:rPr>
          <w:rFonts w:ascii="Times New Roman" w:hAnsi="Times New Roman"/>
          <w:sz w:val="24"/>
          <w:szCs w:val="24"/>
        </w:rPr>
        <w:t xml:space="preserve"> </w:t>
      </w:r>
      <w:r w:rsidR="000D140E">
        <w:rPr>
          <w:rFonts w:ascii="Times New Roman" w:hAnsi="Times New Roman"/>
          <w:sz w:val="24"/>
          <w:szCs w:val="24"/>
        </w:rPr>
        <w:t xml:space="preserve">                  </w:t>
      </w:r>
      <w:r w:rsidR="00CF7FB2">
        <w:rPr>
          <w:rFonts w:ascii="Times New Roman" w:hAnsi="Times New Roman"/>
          <w:sz w:val="24"/>
          <w:szCs w:val="24"/>
        </w:rPr>
        <w:t>О. М. Литвин</w:t>
      </w:r>
    </w:p>
    <w:sectPr w:rsidR="002B4A9F" w:rsidRPr="000D140E" w:rsidSect="00A7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95DCC"/>
    <w:multiLevelType w:val="hybridMultilevel"/>
    <w:tmpl w:val="58B2FE80"/>
    <w:lvl w:ilvl="0" w:tplc="2A5685E6">
      <w:start w:val="1"/>
      <w:numFmt w:val="decimal"/>
      <w:lvlText w:val="%1."/>
      <w:lvlJc w:val="left"/>
      <w:pPr>
        <w:ind w:left="1410" w:hanging="705"/>
      </w:pPr>
      <w:rPr>
        <w:rFonts w:eastAsia="Calibri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D140E"/>
    <w:rsid w:val="00187253"/>
    <w:rsid w:val="002B36F0"/>
    <w:rsid w:val="002B4A9F"/>
    <w:rsid w:val="00312278"/>
    <w:rsid w:val="00353BBD"/>
    <w:rsid w:val="00405F07"/>
    <w:rsid w:val="004C569C"/>
    <w:rsid w:val="005631C2"/>
    <w:rsid w:val="00583375"/>
    <w:rsid w:val="005954AA"/>
    <w:rsid w:val="005C3698"/>
    <w:rsid w:val="0062757A"/>
    <w:rsid w:val="006B5E7E"/>
    <w:rsid w:val="006B633D"/>
    <w:rsid w:val="006F3DC9"/>
    <w:rsid w:val="00837913"/>
    <w:rsid w:val="00902EDA"/>
    <w:rsid w:val="009378DB"/>
    <w:rsid w:val="00993C56"/>
    <w:rsid w:val="00996613"/>
    <w:rsid w:val="00A77FA2"/>
    <w:rsid w:val="00AD2234"/>
    <w:rsid w:val="00AF7ACC"/>
    <w:rsid w:val="00B0648E"/>
    <w:rsid w:val="00BD3FC5"/>
    <w:rsid w:val="00C758B4"/>
    <w:rsid w:val="00CF7FB2"/>
    <w:rsid w:val="00DF6B0F"/>
    <w:rsid w:val="00E977C1"/>
    <w:rsid w:val="00F03548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26</cp:revision>
  <cp:lastPrinted>2021-09-20T12:58:00Z</cp:lastPrinted>
  <dcterms:created xsi:type="dcterms:W3CDTF">2020-09-25T07:28:00Z</dcterms:created>
  <dcterms:modified xsi:type="dcterms:W3CDTF">2021-09-23T05:33:00Z</dcterms:modified>
</cp:coreProperties>
</file>