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96B27" w:rsidRDefault="00996B27" w:rsidP="00E037B7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996B27" w:rsidRDefault="00996B27" w:rsidP="00E037B7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4"/>
          <w:szCs w:val="24"/>
        </w:rPr>
      </w:pPr>
    </w:p>
    <w:p w:rsidR="00114E2D" w:rsidRPr="00770217" w:rsidRDefault="00114E2D" w:rsidP="002F56EA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770217">
        <w:rPr>
          <w:rFonts w:ascii="Times New Roman" w:hAnsi="Times New Roman" w:cs="Times New Roman"/>
          <w:b w:val="0"/>
          <w:sz w:val="26"/>
          <w:szCs w:val="26"/>
        </w:rPr>
        <w:t>Приложение</w:t>
      </w:r>
    </w:p>
    <w:p w:rsidR="00114E2D" w:rsidRPr="00770217" w:rsidRDefault="00114E2D" w:rsidP="002F56EA">
      <w:pPr>
        <w:pStyle w:val="ConsPlusTitle"/>
        <w:contextualSpacing/>
        <w:jc w:val="right"/>
        <w:rPr>
          <w:rFonts w:ascii="Times New Roman" w:hAnsi="Times New Roman" w:cs="Times New Roman"/>
          <w:b w:val="0"/>
          <w:sz w:val="26"/>
          <w:szCs w:val="26"/>
        </w:rPr>
      </w:pPr>
      <w:r w:rsidRPr="00770217">
        <w:rPr>
          <w:rFonts w:ascii="Times New Roman" w:hAnsi="Times New Roman" w:cs="Times New Roman"/>
          <w:b w:val="0"/>
          <w:sz w:val="26"/>
          <w:szCs w:val="26"/>
        </w:rPr>
        <w:t xml:space="preserve"> к постановлению администрации МР «Печора»</w:t>
      </w:r>
    </w:p>
    <w:p w:rsidR="00114E2D" w:rsidRPr="00770217" w:rsidRDefault="005A787B" w:rsidP="005A787B">
      <w:pPr>
        <w:widowControl w:val="0"/>
        <w:autoSpaceDE w:val="0"/>
        <w:autoSpaceDN w:val="0"/>
        <w:adjustRightInd w:val="0"/>
        <w:spacing w:after="0" w:line="240" w:lineRule="auto"/>
        <w:ind w:left="-851"/>
        <w:contextualSpacing/>
        <w:jc w:val="center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 xml:space="preserve">                                                                                                   </w:t>
      </w:r>
      <w:r w:rsidR="00DA3FC7">
        <w:rPr>
          <w:rFonts w:ascii="Times New Roman" w:hAnsi="Times New Roman" w:cs="Times New Roman"/>
          <w:sz w:val="26"/>
          <w:szCs w:val="26"/>
        </w:rPr>
        <w:t xml:space="preserve">       </w:t>
      </w:r>
      <w:bookmarkStart w:id="0" w:name="_GoBack"/>
      <w:bookmarkEnd w:id="0"/>
      <w:r>
        <w:rPr>
          <w:rFonts w:ascii="Times New Roman" w:hAnsi="Times New Roman" w:cs="Times New Roman"/>
          <w:sz w:val="26"/>
          <w:szCs w:val="26"/>
        </w:rPr>
        <w:t xml:space="preserve"> </w:t>
      </w:r>
      <w:r w:rsidR="00DA3FC7">
        <w:rPr>
          <w:rFonts w:ascii="Times New Roman" w:hAnsi="Times New Roman" w:cs="Times New Roman"/>
          <w:sz w:val="26"/>
          <w:szCs w:val="26"/>
        </w:rPr>
        <w:t>от 11</w:t>
      </w:r>
      <w:r>
        <w:rPr>
          <w:rFonts w:ascii="Times New Roman" w:hAnsi="Times New Roman" w:cs="Times New Roman"/>
          <w:sz w:val="26"/>
          <w:szCs w:val="26"/>
        </w:rPr>
        <w:t xml:space="preserve"> августа </w:t>
      </w:r>
      <w:r w:rsidR="00770217" w:rsidRPr="00770217">
        <w:rPr>
          <w:rFonts w:ascii="Times New Roman" w:hAnsi="Times New Roman" w:cs="Times New Roman"/>
          <w:sz w:val="26"/>
          <w:szCs w:val="26"/>
        </w:rPr>
        <w:t xml:space="preserve"> 2022</w:t>
      </w:r>
      <w:r w:rsidR="004E6107">
        <w:rPr>
          <w:rFonts w:ascii="Times New Roman" w:hAnsi="Times New Roman" w:cs="Times New Roman"/>
          <w:sz w:val="26"/>
          <w:szCs w:val="26"/>
        </w:rPr>
        <w:t xml:space="preserve"> г. №</w:t>
      </w:r>
      <w:r w:rsidR="00DA3FC7">
        <w:rPr>
          <w:rFonts w:ascii="Times New Roman" w:hAnsi="Times New Roman" w:cs="Times New Roman"/>
          <w:sz w:val="26"/>
          <w:szCs w:val="26"/>
        </w:rPr>
        <w:t xml:space="preserve"> 1461</w:t>
      </w:r>
    </w:p>
    <w:p w:rsidR="00114E2D" w:rsidRPr="004E62CB" w:rsidRDefault="00114E2D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770217" w:rsidRPr="004E62CB" w:rsidRDefault="00770217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946444" w:rsidRPr="00626637" w:rsidRDefault="00946444" w:rsidP="0094644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6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АДМИНИСТРАТИВНЫЙ РЕГЛАМЕНТ</w:t>
      </w:r>
    </w:p>
    <w:p w:rsidR="0001562D" w:rsidRPr="00626637" w:rsidRDefault="00946444" w:rsidP="00946444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62663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предоставления муниципальной услуги «</w:t>
      </w:r>
      <w:r w:rsidRPr="00626637">
        <w:rPr>
          <w:rFonts w:ascii="Times New Roman" w:eastAsia="Calibri" w:hAnsi="Times New Roman" w:cs="Times New Roman"/>
          <w:b/>
          <w:bCs/>
          <w:sz w:val="28"/>
          <w:szCs w:val="28"/>
        </w:rPr>
        <w:t>Предоставление разрешения на осуществление земляных работ»</w:t>
      </w:r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626637" w:rsidRDefault="004B4281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26637">
        <w:rPr>
          <w:rFonts w:ascii="Times New Roman" w:hAnsi="Times New Roman" w:cs="Times New Roman"/>
          <w:b/>
          <w:sz w:val="28"/>
          <w:szCs w:val="28"/>
        </w:rPr>
        <w:t>I. Общие положения</w:t>
      </w:r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626637" w:rsidRDefault="004B4281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" w:name="Par55"/>
      <w:bookmarkEnd w:id="1"/>
      <w:r w:rsidRPr="00626637">
        <w:rPr>
          <w:rFonts w:ascii="Times New Roman" w:hAnsi="Times New Roman" w:cs="Times New Roman"/>
          <w:b/>
          <w:sz w:val="28"/>
          <w:szCs w:val="28"/>
        </w:rPr>
        <w:t>Предмет регулирования административного регламента</w:t>
      </w:r>
    </w:p>
    <w:p w:rsidR="004B4281" w:rsidRPr="004E62CB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114E2D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1.1. </w:t>
      </w:r>
      <w:proofErr w:type="gramStart"/>
      <w:r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Административный регламент предоставления муниципальной услуги </w:t>
      </w:r>
      <w:r w:rsidR="00946444"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946444" w:rsidRPr="0062663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разрешения на осуществление земляных работ»</w:t>
      </w:r>
      <w:r w:rsidR="00946444"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14E2D"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- </w:t>
      </w:r>
      <w:r w:rsidR="00114E2D" w:rsidRPr="00626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административный регламент</w:t>
      </w:r>
      <w:r w:rsidR="00114E2D"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определяет порядок, сроки и последовательность действий (административных процедур) администрации муниципального района «Печора» (далее – </w:t>
      </w:r>
      <w:r w:rsidR="00114E2D" w:rsidRPr="00626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Администрация</w:t>
      </w:r>
      <w:r w:rsidR="00114E2D"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), многофункциональных центров предоставления государственных и муниципальных услуг (далее – </w:t>
      </w:r>
      <w:r w:rsidR="00114E2D" w:rsidRPr="00626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МФЦ</w:t>
      </w:r>
      <w:r w:rsidR="00114E2D"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>), формы контроля за исполнением административного регламента, ответственность должностных лиц органов, предоставляющих муниципальные услуги, за несоблюдение ими требований регламентов при выполнении административных процедур (действий</w:t>
      </w:r>
      <w:proofErr w:type="gramEnd"/>
      <w:r w:rsidR="00114E2D"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>), порядок обжалования действий (бездействия) должностного лица, а также принимаемого им решения при предоставлении муниципальной услуги.</w:t>
      </w:r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Настоящий административный регламент разработан в целях упорядочения административных процедур и административных действий, повышения качества предоставления и доступности муниципальной услуги, устранения избыточных действий и избыточных административных процедур, сокращения количества документов, представляемых заявителями для получения муниципальной услуги, применения новых оптимизированных форм документов, снижения количества взаимодействий заявителей с должностными лицами, сокращения срока предоставления муниципальной услуги, а также сроков исполнения отдельных административных процедур и административных действий в рамках предоставления муниципальной услуги, если это не противоречит законодательству Российской Федерации, Республики Коми, муниципального образования.</w:t>
      </w:r>
    </w:p>
    <w:p w:rsidR="004B4281" w:rsidRPr="00B77754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4E62CB" w:rsidRDefault="004B4281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2" w:name="Par59"/>
      <w:bookmarkEnd w:id="2"/>
      <w:r w:rsidRPr="004E62CB">
        <w:rPr>
          <w:rFonts w:ascii="Times New Roman" w:hAnsi="Times New Roman" w:cs="Times New Roman"/>
          <w:b/>
          <w:sz w:val="28"/>
          <w:szCs w:val="28"/>
        </w:rPr>
        <w:t>Круг заявителей</w:t>
      </w:r>
    </w:p>
    <w:p w:rsidR="004B4281" w:rsidRPr="004E62CB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3" w:name="Par61"/>
      <w:bookmarkEnd w:id="3"/>
      <w:r w:rsidRPr="00626637">
        <w:rPr>
          <w:rFonts w:ascii="Times New Roman" w:hAnsi="Times New Roman" w:cs="Times New Roman"/>
          <w:sz w:val="28"/>
          <w:szCs w:val="28"/>
        </w:rPr>
        <w:t xml:space="preserve">1.2. </w:t>
      </w:r>
      <w:r w:rsidRPr="006266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Заявителями являются </w:t>
      </w:r>
      <w:r w:rsidRPr="006266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физические лица</w:t>
      </w:r>
      <w:r w:rsidRPr="006266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(в том числе индивидуальные пред</w:t>
      </w:r>
      <w:r w:rsidR="00732E15" w:rsidRPr="00626637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приниматели) и </w:t>
      </w:r>
      <w:r w:rsidR="00732E15" w:rsidRPr="00626637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юридические лица</w:t>
      </w:r>
      <w:r w:rsidRPr="0062663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26637">
        <w:rPr>
          <w:rFonts w:ascii="Times New Roman" w:hAnsi="Times New Roman" w:cs="Times New Roman"/>
          <w:sz w:val="28"/>
          <w:szCs w:val="28"/>
        </w:rPr>
        <w:t xml:space="preserve">1.3. От имени заявителей, в целях получения </w:t>
      </w:r>
      <w:r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26637">
        <w:rPr>
          <w:rFonts w:ascii="Times New Roman" w:hAnsi="Times New Roman" w:cs="Times New Roman"/>
          <w:sz w:val="28"/>
          <w:szCs w:val="28"/>
        </w:rPr>
        <w:t xml:space="preserve"> услуги могут выступать лица, имеющие такое право в соответствии с законодательством Российской Федерации, либо в силу наделения их заявителями в порядке, установленном законодательством Российской Федерации, соответствующими полномочиями.</w:t>
      </w:r>
      <w:r w:rsidR="00CC7987" w:rsidRPr="00626637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outlineLvl w:val="2"/>
        <w:rPr>
          <w:rFonts w:ascii="Times New Roman" w:hAnsi="Times New Roman" w:cs="Times New Roman"/>
          <w:sz w:val="28"/>
          <w:szCs w:val="28"/>
        </w:rPr>
      </w:pPr>
    </w:p>
    <w:p w:rsidR="004B4281" w:rsidRPr="004E62CB" w:rsidRDefault="004B4281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4E62CB">
        <w:rPr>
          <w:rFonts w:ascii="Times New Roman" w:hAnsi="Times New Roman" w:cs="Times New Roman"/>
          <w:b/>
          <w:sz w:val="28"/>
          <w:szCs w:val="28"/>
        </w:rPr>
        <w:t>Требования к порядку информирования о предоставлении</w:t>
      </w:r>
    </w:p>
    <w:p w:rsidR="004B4281" w:rsidRPr="004E62CB" w:rsidRDefault="004B4281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  <w:r w:rsidRPr="004E62CB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4E62CB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4E62CB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96B27" w:rsidRDefault="00281BA4" w:rsidP="00A1586F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bookmarkStart w:id="4" w:name="Par96"/>
      <w:bookmarkEnd w:id="4"/>
      <w:r w:rsidRPr="00CA7F26">
        <w:rPr>
          <w:rFonts w:ascii="Times New Roman" w:hAnsi="Times New Roman" w:cs="Times New Roman"/>
          <w:sz w:val="28"/>
          <w:szCs w:val="28"/>
        </w:rPr>
        <w:t>1.4. Порядок получения информации лицами, заинтересованными в предоставлении муниципальной услуги, по вопросам предоставления муниципальной услуги и услуг, которые являются необходимыми и обязательными для предоставления муниципальной услуги, сведений о ходе предоставления указанных услуг, в том числе с использованием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Единого портала государственных и муниципальных услуг (функций), официального сайта органа исполнительной власти Республики Коми, предоставляющего муниципальную услугу.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1.4.1. Информацию по вопросам предоставления муниципальной услуги, в том числе сведения о ходе предоставления муниципальной услуги лица, заинтересованные в предоставлении услуги, могут получить непосредственно:</w:t>
      </w:r>
    </w:p>
    <w:p w:rsidR="00281BA4" w:rsidRPr="00CA7F26" w:rsidRDefault="008B0A71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в администрации</w:t>
      </w:r>
      <w:r w:rsidR="00281BA4" w:rsidRPr="00CA7F26">
        <w:rPr>
          <w:rFonts w:ascii="Times New Roman" w:hAnsi="Times New Roman" w:cs="Times New Roman"/>
          <w:sz w:val="28"/>
          <w:szCs w:val="28"/>
        </w:rPr>
        <w:t xml:space="preserve">, МФЦ по месту своего проживания (регистрации); 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- по справочным телефонам;</w:t>
      </w:r>
    </w:p>
    <w:p w:rsidR="00281BA4" w:rsidRPr="00CA7F26" w:rsidRDefault="00281BA4" w:rsidP="00F65618">
      <w:pPr>
        <w:tabs>
          <w:tab w:val="left" w:pos="709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CA7F26">
        <w:rPr>
          <w:rFonts w:ascii="Times New Roman" w:hAnsi="Times New Roman" w:cs="Times New Roman"/>
          <w:sz w:val="28"/>
          <w:szCs w:val="28"/>
        </w:rPr>
        <w:t>в сети Интер</w:t>
      </w:r>
      <w:r w:rsidR="00F65618">
        <w:rPr>
          <w:rFonts w:ascii="Times New Roman" w:hAnsi="Times New Roman" w:cs="Times New Roman"/>
          <w:sz w:val="28"/>
          <w:szCs w:val="28"/>
        </w:rPr>
        <w:t>нет (</w:t>
      </w:r>
      <w:r w:rsidR="008B0A71">
        <w:rPr>
          <w:rFonts w:ascii="Times New Roman" w:hAnsi="Times New Roman" w:cs="Times New Roman"/>
          <w:sz w:val="28"/>
          <w:szCs w:val="28"/>
        </w:rPr>
        <w:t xml:space="preserve">на официальном сайте </w:t>
      </w:r>
      <w:r w:rsidR="008B0A71" w:rsidRPr="008B0A71">
        <w:rPr>
          <w:rFonts w:ascii="Times New Roman" w:hAnsi="Times New Roman" w:cs="Times New Roman"/>
          <w:sz w:val="28"/>
          <w:szCs w:val="28"/>
        </w:rPr>
        <w:t>администрации муниципального района «Печора» (далее – администрация)</w:t>
      </w:r>
      <w:r w:rsidRPr="00CA7F26">
        <w:rPr>
          <w:rFonts w:ascii="Times New Roman" w:hAnsi="Times New Roman" w:cs="Times New Roman"/>
          <w:sz w:val="28"/>
          <w:szCs w:val="28"/>
        </w:rPr>
        <w:t>;</w:t>
      </w:r>
      <w:r w:rsidRPr="00281BA4">
        <w:rPr>
          <w:rFonts w:ascii="Times New Roman" w:hAnsi="Times New Roman" w:cs="Times New Roman"/>
          <w:sz w:val="28"/>
          <w:szCs w:val="28"/>
        </w:rPr>
        <w:t xml:space="preserve"> </w:t>
      </w:r>
      <w:r w:rsidRPr="00CA7F26">
        <w:rPr>
          <w:rFonts w:ascii="Times New Roman" w:hAnsi="Times New Roman" w:cs="Times New Roman"/>
          <w:sz w:val="28"/>
          <w:szCs w:val="28"/>
        </w:rPr>
        <w:t>федеральной государственной информационной системы «Единый портал государственных и муниципальных услуг (функций)» - gosuslugi.ru (далее</w:t>
      </w:r>
      <w:r>
        <w:rPr>
          <w:rFonts w:ascii="Times New Roman" w:hAnsi="Times New Roman" w:cs="Times New Roman"/>
          <w:sz w:val="28"/>
          <w:szCs w:val="28"/>
        </w:rPr>
        <w:t xml:space="preserve"> -</w:t>
      </w:r>
      <w:r w:rsidRPr="00281BA4">
        <w:rPr>
          <w:rFonts w:ascii="Times New Roman" w:hAnsi="Times New Roman" w:cs="Times New Roman"/>
          <w:sz w:val="28"/>
          <w:szCs w:val="28"/>
        </w:rPr>
        <w:t xml:space="preserve"> </w:t>
      </w:r>
      <w:r w:rsidRPr="00CA7F26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(функций);</w:t>
      </w:r>
      <w:proofErr w:type="gramEnd"/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- направив письменное обращение через организацию почтовой связи, либо по электронной почте.</w:t>
      </w:r>
    </w:p>
    <w:p w:rsidR="00281BA4" w:rsidRPr="00CA7F26" w:rsidRDefault="00281BA4" w:rsidP="00281BA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Лица, заинтересованные в предоставлении услуги, вправе получить по телефону информацию по вопросам предоставления муниципальной услуги в вежливой форме, быстро, четко и по существу поставленного вопроса. При консультировании по </w:t>
      </w:r>
      <w:r w:rsidR="0018623F">
        <w:rPr>
          <w:rFonts w:ascii="Times New Roman" w:hAnsi="Times New Roman" w:cs="Times New Roman"/>
          <w:sz w:val="28"/>
          <w:szCs w:val="28"/>
        </w:rPr>
        <w:t>телефону должностное лицо администрации</w:t>
      </w:r>
      <w:r w:rsidRPr="00CA7F26">
        <w:rPr>
          <w:rFonts w:ascii="Times New Roman" w:hAnsi="Times New Roman" w:cs="Times New Roman"/>
          <w:sz w:val="28"/>
          <w:szCs w:val="28"/>
        </w:rPr>
        <w:t xml:space="preserve"> называет свою фамилию, имя, отчество, должность, а также наименование структурного</w:t>
      </w:r>
      <w:r w:rsidRPr="00281BA4">
        <w:rPr>
          <w:rFonts w:ascii="Times New Roman" w:hAnsi="Times New Roman" w:cs="Times New Roman"/>
          <w:sz w:val="28"/>
          <w:szCs w:val="28"/>
        </w:rPr>
        <w:t xml:space="preserve"> </w:t>
      </w:r>
      <w:r w:rsidRPr="00CA7F26">
        <w:rPr>
          <w:rFonts w:ascii="Times New Roman" w:hAnsi="Times New Roman" w:cs="Times New Roman"/>
          <w:sz w:val="28"/>
          <w:szCs w:val="28"/>
        </w:rPr>
        <w:t>подразделения, в которое обратилось лицо, заинтересованное в предоставлении муниципальной услуги. Информирование по вопросам предоставления муниципальной услуги по телефону не должно превышать 15 минут.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 При обращении лиц, заинтересованных в предоставлении услуги, посредством электронной почты ответы направляются в форме электронного документа по адресу электронной почты, указанному в обращении, или в письменной форме по почтовому адресу, указанному в обращении (если ответ в соответствии с обращением должен быть направлен в письменной форме через организацию почтовой связи).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1.4.2. Информация по вопросам предоставления услуг, которые являются необходимыми и обязательными для предоставления муниципальной услуги, не предоставляется, в связи с отсутствием услуг, необходимых и обязательных для предоставления муниципальной услуги.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1.5. Порядок, форма, место размещения и способы получения справочной информации, в том числе на стендах в местах предоставления муниципальной услуги и услуг, которые являются необходимыми и обязательными для предоставления муниципальной услуги, и в многофункциональном центре предоставления государственных и муниципальных услуг.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Информация о порядке предоставления муниципальной услуги, а также график приема граждан для консультаций по вопросам предоставления </w:t>
      </w:r>
      <w:r w:rsidRPr="00CA7F26">
        <w:rPr>
          <w:rFonts w:ascii="Times New Roman" w:hAnsi="Times New Roman" w:cs="Times New Roman"/>
          <w:sz w:val="28"/>
          <w:szCs w:val="28"/>
        </w:rPr>
        <w:lastRenderedPageBreak/>
        <w:t>муниципальной услуги размещены</w:t>
      </w:r>
      <w:r w:rsidR="0018623F">
        <w:rPr>
          <w:rFonts w:ascii="Times New Roman" w:hAnsi="Times New Roman" w:cs="Times New Roman"/>
          <w:sz w:val="28"/>
          <w:szCs w:val="28"/>
        </w:rPr>
        <w:t xml:space="preserve"> на информационном стенде администрации</w:t>
      </w:r>
      <w:r w:rsidRPr="00CA7F26">
        <w:rPr>
          <w:rFonts w:ascii="Times New Roman" w:hAnsi="Times New Roman" w:cs="Times New Roman"/>
          <w:sz w:val="28"/>
          <w:szCs w:val="28"/>
        </w:rPr>
        <w:t>, в информационных материалах (брошюрах, буклетах),</w:t>
      </w:r>
      <w:r w:rsidRPr="00281BA4">
        <w:rPr>
          <w:rFonts w:ascii="Times New Roman" w:hAnsi="Times New Roman" w:cs="Times New Roman"/>
          <w:sz w:val="28"/>
          <w:szCs w:val="28"/>
        </w:rPr>
        <w:t xml:space="preserve"> </w:t>
      </w:r>
      <w:r w:rsidRPr="00CA7F26">
        <w:rPr>
          <w:rFonts w:ascii="Times New Roman" w:hAnsi="Times New Roman" w:cs="Times New Roman"/>
          <w:sz w:val="28"/>
          <w:szCs w:val="28"/>
        </w:rPr>
        <w:t>Едином портале государственных и муниципальных услуг (функций), на оф</w:t>
      </w:r>
      <w:r w:rsidR="0018623F">
        <w:rPr>
          <w:rFonts w:ascii="Times New Roman" w:hAnsi="Times New Roman" w:cs="Times New Roman"/>
          <w:sz w:val="28"/>
          <w:szCs w:val="28"/>
        </w:rPr>
        <w:t>ициальном сайте администрации</w:t>
      </w:r>
      <w:r w:rsidRPr="00CA7F26">
        <w:rPr>
          <w:rFonts w:ascii="Times New Roman" w:hAnsi="Times New Roman" w:cs="Times New Roman"/>
          <w:sz w:val="28"/>
          <w:szCs w:val="28"/>
        </w:rPr>
        <w:t>.</w:t>
      </w:r>
    </w:p>
    <w:p w:rsidR="00281BA4" w:rsidRPr="00CA7F26" w:rsidRDefault="0018623F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На официальном администрации</w:t>
      </w:r>
      <w:r w:rsidR="00281BA4" w:rsidRPr="00CA7F26">
        <w:rPr>
          <w:rFonts w:ascii="Times New Roman" w:hAnsi="Times New Roman" w:cs="Times New Roman"/>
          <w:sz w:val="28"/>
          <w:szCs w:val="28"/>
        </w:rPr>
        <w:t>, на Едином портале государственных и муниципальных услуг (функций),</w:t>
      </w:r>
      <w:r w:rsidR="00281BA4" w:rsidRPr="00281BA4">
        <w:rPr>
          <w:rFonts w:ascii="Times New Roman" w:hAnsi="Times New Roman" w:cs="Times New Roman"/>
          <w:sz w:val="28"/>
          <w:szCs w:val="28"/>
        </w:rPr>
        <w:t xml:space="preserve"> </w:t>
      </w:r>
      <w:r w:rsidR="00281BA4" w:rsidRPr="00CA7F26">
        <w:rPr>
          <w:rFonts w:ascii="Times New Roman" w:hAnsi="Times New Roman" w:cs="Times New Roman"/>
          <w:sz w:val="28"/>
          <w:szCs w:val="28"/>
        </w:rPr>
        <w:t>в федеральной государственной информационной системе «Федеральный реестр государственных и муниципальных услуг (функций)» размещена следующая информация:</w:t>
      </w:r>
      <w:proofErr w:type="gramEnd"/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- тексты законодательных и иных нормативных правовых актов, содержащих нормы, регламентирующие предоставление муниципальной услуги;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- настоящий Административный регламент;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- справочная информация: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место нахождени</w:t>
      </w:r>
      <w:r w:rsidR="0018623F">
        <w:rPr>
          <w:rFonts w:ascii="Times New Roman" w:hAnsi="Times New Roman" w:cs="Times New Roman"/>
          <w:sz w:val="28"/>
          <w:szCs w:val="28"/>
        </w:rPr>
        <w:t>я, график работы, наименование администрации</w:t>
      </w:r>
      <w:r w:rsidRPr="00387BFC">
        <w:rPr>
          <w:rFonts w:ascii="Times New Roman" w:hAnsi="Times New Roman" w:cs="Times New Roman"/>
          <w:sz w:val="28"/>
          <w:szCs w:val="28"/>
        </w:rPr>
        <w:t>, его структурных подразделений и территориальных органов, организаций, участвующих в предоставлении муниципальной услуги, а также МФЦ;</w:t>
      </w:r>
      <w:r w:rsidRPr="00281BA4">
        <w:rPr>
          <w:rFonts w:ascii="Times New Roman" w:hAnsi="Times New Roman" w:cs="Times New Roman"/>
          <w:sz w:val="28"/>
          <w:szCs w:val="28"/>
        </w:rPr>
        <w:t xml:space="preserve"> </w:t>
      </w:r>
      <w:r w:rsidRPr="00387BFC">
        <w:rPr>
          <w:rFonts w:ascii="Times New Roman" w:hAnsi="Times New Roman" w:cs="Times New Roman"/>
          <w:sz w:val="28"/>
          <w:szCs w:val="28"/>
        </w:rPr>
        <w:t xml:space="preserve">справочные телефоны </w:t>
      </w:r>
      <w:r w:rsidR="0018623F">
        <w:rPr>
          <w:rFonts w:ascii="Times New Roman" w:hAnsi="Times New Roman" w:cs="Times New Roman"/>
          <w:sz w:val="28"/>
          <w:szCs w:val="28"/>
        </w:rPr>
        <w:t>структурных подразделений администрации</w:t>
      </w:r>
      <w:r w:rsidRPr="00387BFC">
        <w:rPr>
          <w:rFonts w:ascii="Times New Roman" w:hAnsi="Times New Roman" w:cs="Times New Roman"/>
          <w:sz w:val="28"/>
          <w:szCs w:val="28"/>
        </w:rPr>
        <w:t>, организаций, участвующих в предоставлении муниципальной услуги, в том числе номер телефона-автоинформатора;</w:t>
      </w:r>
    </w:p>
    <w:p w:rsidR="00281BA4" w:rsidRDefault="0018623F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адреса официальных сайтов администрации</w:t>
      </w:r>
      <w:r w:rsidR="00281BA4" w:rsidRPr="00387BFC">
        <w:rPr>
          <w:rFonts w:ascii="Times New Roman" w:hAnsi="Times New Roman" w:cs="Times New Roman"/>
          <w:sz w:val="28"/>
          <w:szCs w:val="28"/>
        </w:rPr>
        <w:t>, организаций, участвующих в предоставлении муниципальной услуги, в информационно-телекоммуникационной сети «Интернет», содержащих информацию о предоставлении муниципальной услуги и услуг, которые являются необходимыми и обязательными для предоставления муниципальной услу</w:t>
      </w:r>
      <w:r w:rsidR="00BA12D3">
        <w:rPr>
          <w:rFonts w:ascii="Times New Roman" w:hAnsi="Times New Roman" w:cs="Times New Roman"/>
          <w:sz w:val="28"/>
          <w:szCs w:val="28"/>
        </w:rPr>
        <w:t>ги, адреса их электронной почты;</w:t>
      </w:r>
    </w:p>
    <w:p w:rsidR="00BA12D3" w:rsidRDefault="00BA12D3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BA12D3">
        <w:rPr>
          <w:rFonts w:ascii="Times New Roman" w:hAnsi="Times New Roman" w:cs="Times New Roman"/>
          <w:sz w:val="28"/>
          <w:szCs w:val="28"/>
        </w:rPr>
        <w:t xml:space="preserve">адрес официального сайта Администрации </w:t>
      </w:r>
      <w:r w:rsidRPr="00BA12D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12D3">
        <w:rPr>
          <w:rFonts w:ascii="Times New Roman" w:hAnsi="Times New Roman" w:cs="Times New Roman"/>
          <w:sz w:val="28"/>
          <w:szCs w:val="28"/>
        </w:rPr>
        <w:t xml:space="preserve"> </w:t>
      </w:r>
      <w:hyperlink r:id="rId9" w:history="1">
        <w:r w:rsidRPr="00BA12D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www.pechoraonline.ru</w:t>
        </w:r>
      </w:hyperlink>
      <w:r w:rsidRPr="00BA12D3">
        <w:rPr>
          <w:rFonts w:ascii="Times New Roman" w:eastAsia="Calibri" w:hAnsi="Times New Roman" w:cs="Times New Roman"/>
          <w:sz w:val="28"/>
          <w:szCs w:val="28"/>
          <w:lang w:eastAsia="ru-RU"/>
        </w:rPr>
        <w:t>;</w:t>
      </w:r>
    </w:p>
    <w:p w:rsidR="00F23B27" w:rsidRPr="00BA12D3" w:rsidRDefault="00F23B27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BA12D3">
        <w:rPr>
          <w:rFonts w:ascii="Times New Roman" w:hAnsi="Times New Roman" w:cs="Times New Roman"/>
          <w:sz w:val="28"/>
          <w:szCs w:val="28"/>
        </w:rPr>
        <w:t xml:space="preserve">адрес электронной почты Администрации </w:t>
      </w:r>
      <w:r w:rsidRPr="00BA12D3">
        <w:rPr>
          <w:rFonts w:ascii="Times New Roman" w:eastAsia="Times New Roman" w:hAnsi="Times New Roman" w:cs="Times New Roman"/>
          <w:sz w:val="28"/>
          <w:szCs w:val="28"/>
          <w:lang w:eastAsia="ru-RU"/>
        </w:rPr>
        <w:t>–</w:t>
      </w:r>
      <w:r w:rsidRPr="00BA12D3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Pr="00BA12D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mr</w:t>
        </w:r>
        <w:r w:rsidRPr="00BA12D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_</w:t>
        </w:r>
        <w:r w:rsidRPr="00BA12D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pechora</w:t>
        </w:r>
        <w:r w:rsidRPr="00BA12D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@</w:t>
        </w:r>
        <w:r w:rsidRPr="00BA12D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mail</w:t>
        </w:r>
        <w:r w:rsidRPr="00BA12D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</w:rPr>
          <w:t>.</w:t>
        </w:r>
        <w:proofErr w:type="spellStart"/>
        <w:r w:rsidRPr="00BA12D3">
          <w:rPr>
            <w:rStyle w:val="a7"/>
            <w:rFonts w:ascii="Times New Roman" w:hAnsi="Times New Roman" w:cs="Times New Roman"/>
            <w:b/>
            <w:color w:val="auto"/>
            <w:sz w:val="28"/>
            <w:szCs w:val="28"/>
            <w:u w:val="none"/>
            <w:lang w:val="en-US"/>
          </w:rPr>
          <w:t>ru</w:t>
        </w:r>
        <w:proofErr w:type="spellEnd"/>
      </w:hyperlink>
      <w:r w:rsidRPr="00BA12D3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281BA4" w:rsidRPr="00CA7F26" w:rsidRDefault="00281BA4" w:rsidP="00281BA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адрес сайта МФЦ (</w:t>
      </w:r>
      <w:r w:rsidRPr="00A1586F">
        <w:rPr>
          <w:rFonts w:ascii="Times New Roman" w:hAnsi="Times New Roman" w:cs="Times New Roman"/>
          <w:b/>
          <w:sz w:val="28"/>
          <w:szCs w:val="28"/>
        </w:rPr>
        <w:t>mfc.rkomi.ru</w:t>
      </w:r>
      <w:r w:rsidRPr="00387BFC">
        <w:rPr>
          <w:rFonts w:ascii="Times New Roman" w:hAnsi="Times New Roman" w:cs="Times New Roman"/>
          <w:sz w:val="28"/>
          <w:szCs w:val="28"/>
        </w:rPr>
        <w:t>);</w:t>
      </w:r>
    </w:p>
    <w:p w:rsidR="003A3D6E" w:rsidRPr="00F23B27" w:rsidRDefault="00281BA4" w:rsidP="00F23B2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 xml:space="preserve">адреса Единого портала государственных </w:t>
      </w:r>
      <w:r w:rsidR="003A3D6E">
        <w:rPr>
          <w:rFonts w:ascii="Times New Roman" w:hAnsi="Times New Roman" w:cs="Times New Roman"/>
          <w:sz w:val="28"/>
          <w:szCs w:val="28"/>
        </w:rPr>
        <w:t>и муниципальных услуг (функций)</w:t>
      </w:r>
      <w:r w:rsidR="00BA12D3">
        <w:rPr>
          <w:rFonts w:ascii="Times New Roman" w:hAnsi="Times New Roman" w:cs="Times New Roman"/>
          <w:sz w:val="28"/>
          <w:szCs w:val="28"/>
        </w:rPr>
        <w:t xml:space="preserve"> </w:t>
      </w:r>
      <w:r w:rsidR="00BA12D3" w:rsidRPr="00E037B7">
        <w:rPr>
          <w:rFonts w:ascii="Times New Roman" w:eastAsia="Times New Roman" w:hAnsi="Times New Roman" w:cs="Times New Roman"/>
          <w:sz w:val="24"/>
          <w:szCs w:val="24"/>
          <w:lang w:eastAsia="ru-RU"/>
        </w:rPr>
        <w:t>–</w:t>
      </w:r>
      <w:r w:rsidR="00BA12D3" w:rsidRPr="00E037B7">
        <w:rPr>
          <w:rFonts w:ascii="Times New Roman" w:hAnsi="Times New Roman" w:cs="Times New Roman"/>
          <w:sz w:val="24"/>
          <w:szCs w:val="24"/>
        </w:rPr>
        <w:t xml:space="preserve"> </w:t>
      </w:r>
      <w:r w:rsidR="00BA12D3" w:rsidRPr="00BA12D3">
        <w:rPr>
          <w:rFonts w:ascii="Times New Roman" w:hAnsi="Times New Roman" w:cs="Times New Roman"/>
          <w:b/>
          <w:sz w:val="28"/>
          <w:szCs w:val="28"/>
        </w:rPr>
        <w:t>gosuslugi.ru</w:t>
      </w:r>
      <w:r w:rsidR="00F23B27">
        <w:rPr>
          <w:rFonts w:ascii="Times New Roman" w:hAnsi="Times New Roman" w:cs="Times New Roman"/>
          <w:b/>
          <w:sz w:val="28"/>
          <w:szCs w:val="28"/>
        </w:rPr>
        <w:t>,</w:t>
      </w:r>
    </w:p>
    <w:p w:rsidR="00F23B27" w:rsidRPr="00387BFC" w:rsidRDefault="003A3D6E" w:rsidP="00F23B27">
      <w:pPr>
        <w:shd w:val="clear" w:color="auto" w:fill="FFFFFF"/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Н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а Едином портале государственных и муниципальных услуг (функций)</w:t>
      </w:r>
      <w:r w:rsidR="00F23B27" w:rsidRPr="00F23B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F23B27" w:rsidRPr="00387BFC">
        <w:rPr>
          <w:rFonts w:ascii="Times New Roman" w:eastAsia="Times New Roman" w:hAnsi="Times New Roman" w:cs="Times New Roman"/>
          <w:sz w:val="28"/>
          <w:szCs w:val="28"/>
        </w:rPr>
        <w:t>также размещается следующая информация:</w:t>
      </w:r>
    </w:p>
    <w:p w:rsidR="00F23B27" w:rsidRPr="00387BFC" w:rsidRDefault="00F23B27" w:rsidP="00F23B27">
      <w:pPr>
        <w:shd w:val="clear" w:color="auto" w:fill="FFFFFF"/>
        <w:tabs>
          <w:tab w:val="left" w:pos="1277"/>
        </w:tabs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pacing w:val="-5"/>
          <w:sz w:val="28"/>
          <w:szCs w:val="28"/>
        </w:rPr>
        <w:t>а)</w:t>
      </w:r>
      <w:r w:rsidRPr="00387BFC">
        <w:rPr>
          <w:rFonts w:ascii="Times New Roman" w:hAnsi="Times New Roman" w:cs="Times New Roman"/>
          <w:sz w:val="28"/>
          <w:szCs w:val="28"/>
        </w:rPr>
        <w:t> 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исчерпывающий перечень документов, необходимых для предоставления муниципальной услуги, требования к оформлению указанных документов, а также перечень документов, которые заявитель вправе представить по собственной инициативе;</w:t>
      </w:r>
    </w:p>
    <w:p w:rsidR="00F23B27" w:rsidRPr="00387BFC" w:rsidRDefault="00F23B27" w:rsidP="00F23B27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t>б) круг заявителей;</w:t>
      </w:r>
    </w:p>
    <w:p w:rsidR="00F23B27" w:rsidRPr="00387BFC" w:rsidRDefault="00F23B27" w:rsidP="00F23B27">
      <w:pPr>
        <w:shd w:val="clear" w:color="auto" w:fill="FFFFFF"/>
        <w:tabs>
          <w:tab w:val="left" w:pos="1133"/>
        </w:tabs>
        <w:spacing w:after="0" w:line="240" w:lineRule="auto"/>
        <w:ind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87BFC">
        <w:rPr>
          <w:rFonts w:ascii="Times New Roman" w:hAnsi="Times New Roman" w:cs="Times New Roman"/>
          <w:spacing w:val="-5"/>
          <w:sz w:val="28"/>
          <w:szCs w:val="28"/>
        </w:rPr>
        <w:t xml:space="preserve">в)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срок предоставления муниципальной услуги;</w:t>
      </w:r>
    </w:p>
    <w:p w:rsidR="00F23B27" w:rsidRPr="00387BFC" w:rsidRDefault="00F23B27" w:rsidP="00F23B27">
      <w:pPr>
        <w:shd w:val="clear" w:color="auto" w:fill="FFFFFF"/>
        <w:tabs>
          <w:tab w:val="left" w:pos="1219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pacing w:val="-5"/>
          <w:sz w:val="28"/>
          <w:szCs w:val="28"/>
        </w:rPr>
        <w:t>г)</w:t>
      </w:r>
      <w:r w:rsidRPr="00387BFC">
        <w:rPr>
          <w:rFonts w:ascii="Times New Roman" w:hAnsi="Times New Roman" w:cs="Times New Roman"/>
          <w:sz w:val="28"/>
          <w:szCs w:val="28"/>
        </w:rPr>
        <w:t> 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результаты предоставления муниципальной услуги, порядок представления документа, являющегося результатом предоставления муниципальной услуги;</w:t>
      </w:r>
    </w:p>
    <w:p w:rsidR="00F23B27" w:rsidRPr="00387BFC" w:rsidRDefault="00F23B27" w:rsidP="00F23B27">
      <w:pPr>
        <w:shd w:val="clear" w:color="auto" w:fill="FFFFFF"/>
        <w:tabs>
          <w:tab w:val="left" w:pos="1440"/>
          <w:tab w:val="left" w:pos="845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pacing w:val="-5"/>
          <w:sz w:val="28"/>
          <w:szCs w:val="28"/>
        </w:rPr>
        <w:t>д)</w:t>
      </w:r>
      <w:r w:rsidRPr="00387BFC">
        <w:rPr>
          <w:rFonts w:ascii="Times New Roman" w:hAnsi="Times New Roman" w:cs="Times New Roman"/>
          <w:sz w:val="28"/>
          <w:szCs w:val="28"/>
        </w:rPr>
        <w:t> </w:t>
      </w:r>
      <w:r w:rsidRPr="00387BF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размер государственной пошлины, взимаемой за </w:t>
      </w:r>
      <w:r w:rsidRPr="00387BFC">
        <w:rPr>
          <w:rFonts w:ascii="Times New Roman" w:eastAsia="Times New Roman" w:hAnsi="Times New Roman" w:cs="Times New Roman"/>
          <w:spacing w:val="-2"/>
          <w:sz w:val="28"/>
          <w:szCs w:val="28"/>
        </w:rPr>
        <w:t xml:space="preserve">предоставление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муниципальной услуги;</w:t>
      </w:r>
    </w:p>
    <w:p w:rsidR="00F23B27" w:rsidRPr="00387BFC" w:rsidRDefault="00F23B27" w:rsidP="00F23B27">
      <w:pPr>
        <w:shd w:val="clear" w:color="auto" w:fill="FFFFFF"/>
        <w:tabs>
          <w:tab w:val="left" w:pos="993"/>
        </w:tabs>
        <w:spacing w:after="0" w:line="240" w:lineRule="auto"/>
        <w:ind w:right="5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t>е) исчерпывающий перечень оснований для приостановления или отказа в предоставлении муниципальной услуги;</w:t>
      </w:r>
    </w:p>
    <w:p w:rsidR="00F23B27" w:rsidRPr="00387BFC" w:rsidRDefault="00F23B27" w:rsidP="00F23B27">
      <w:pPr>
        <w:pStyle w:val="a5"/>
        <w:shd w:val="clear" w:color="auto" w:fill="FFFFFF"/>
        <w:tabs>
          <w:tab w:val="left" w:pos="1262"/>
        </w:tabs>
        <w:spacing w:after="0" w:line="240" w:lineRule="auto"/>
        <w:ind w:left="0" w:firstLine="709"/>
        <w:jc w:val="both"/>
        <w:rPr>
          <w:rFonts w:ascii="Times New Roman" w:hAnsi="Times New Roman" w:cs="Times New Roman"/>
          <w:spacing w:val="-5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t xml:space="preserve">ж) о праве заявителя на досудебное (внесудебное) обжалование действий (бездействия) и решений, принятых (осуществляемых) в ходе предоставления муниципальной услуги; </w:t>
      </w:r>
    </w:p>
    <w:p w:rsidR="00F23B27" w:rsidRPr="00387BFC" w:rsidRDefault="00F23B27" w:rsidP="00F23B27">
      <w:pPr>
        <w:shd w:val="clear" w:color="auto" w:fill="FFFFFF"/>
        <w:spacing w:before="38"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pacing w:val="-1"/>
          <w:sz w:val="28"/>
          <w:szCs w:val="28"/>
        </w:rPr>
        <w:t xml:space="preserve">з) </w:t>
      </w:r>
      <w:r w:rsidRPr="00387BF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формы заявлений (уведомлений, сообщений), используемые при предоставлении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муниципальной услуги.</w:t>
      </w:r>
    </w:p>
    <w:p w:rsidR="00F23B27" w:rsidRPr="00387BFC" w:rsidRDefault="00F23B27" w:rsidP="00F23B2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lastRenderedPageBreak/>
        <w:t>Информация на Едином портале государственных и муниципальных услуг (функций)</w:t>
      </w:r>
      <w:r w:rsidRPr="00F23B27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о порядке и сроках предоставления услуги на основании сведений, содержащихся в федеральной государственной информационной системе «Федеральный реестр государственных и муниципальных услуг (функций)», предоставляется заявителю бесплатно.</w:t>
      </w:r>
    </w:p>
    <w:p w:rsidR="00F23B27" w:rsidRDefault="00F23B27" w:rsidP="00F23B27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t xml:space="preserve">Доступ к информации о сроках и порядке предоставления услуги осуществляется без выполнения заявителем каких-либо требований, в том числе без использования </w:t>
      </w:r>
      <w:r w:rsidRPr="00387BFC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программного обеспечения, установка которого на технические средства заявителя требует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заключения лицензионного или иного соглашения с правообладателем программного обеспечения, предусматривающего взимание платы, регистрацию или авторизацию заявителя или предоставление им персональных данных.</w:t>
      </w:r>
    </w:p>
    <w:p w:rsidR="00281BA4" w:rsidRPr="00CA7F26" w:rsidRDefault="00F23B27" w:rsidP="00626637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F0DAB">
        <w:rPr>
          <w:rFonts w:ascii="Times New Roman" w:hAnsi="Times New Roman" w:cs="Times New Roman"/>
          <w:sz w:val="28"/>
          <w:szCs w:val="28"/>
        </w:rPr>
        <w:t xml:space="preserve">Информирование о порядке предоставления услуги </w:t>
      </w:r>
      <w:r>
        <w:rPr>
          <w:rFonts w:ascii="Times New Roman" w:hAnsi="Times New Roman" w:cs="Times New Roman"/>
          <w:sz w:val="28"/>
          <w:szCs w:val="28"/>
        </w:rPr>
        <w:t xml:space="preserve">также </w:t>
      </w:r>
      <w:r w:rsidRPr="003F0DAB">
        <w:rPr>
          <w:rFonts w:ascii="Times New Roman" w:hAnsi="Times New Roman" w:cs="Times New Roman"/>
          <w:sz w:val="28"/>
          <w:szCs w:val="28"/>
        </w:rPr>
        <w:t xml:space="preserve">осуществляется по единому номеру телефона поддержки </w:t>
      </w:r>
      <w:r w:rsidRPr="003F0DAB">
        <w:rPr>
          <w:rFonts w:ascii="Times New Roman" w:eastAsia="Times New Roman" w:hAnsi="Times New Roman" w:cs="Times New Roman"/>
          <w:sz w:val="28"/>
          <w:szCs w:val="28"/>
        </w:rPr>
        <w:t>Единого портала государственных и муниципальных услуг (функций)</w:t>
      </w:r>
      <w:r w:rsidRPr="003F0DAB">
        <w:rPr>
          <w:rFonts w:ascii="Times New Roman" w:hAnsi="Times New Roman" w:cs="Times New Roman"/>
          <w:sz w:val="28"/>
          <w:szCs w:val="28"/>
        </w:rPr>
        <w:t xml:space="preserve"> 8 800 100 70 10.</w:t>
      </w:r>
    </w:p>
    <w:p w:rsidR="004B4281" w:rsidRPr="008C69EC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</w:p>
    <w:p w:rsidR="004B4281" w:rsidRPr="00626637" w:rsidRDefault="004B4281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626637">
        <w:rPr>
          <w:rFonts w:ascii="Times New Roman" w:hAnsi="Times New Roman" w:cs="Times New Roman"/>
          <w:b/>
          <w:sz w:val="28"/>
          <w:szCs w:val="28"/>
        </w:rPr>
        <w:t xml:space="preserve">II. Стандарт предоставления </w:t>
      </w:r>
      <w:r w:rsidRPr="00626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62663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626637" w:rsidRDefault="004B4281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5" w:name="Par98"/>
      <w:bookmarkEnd w:id="5"/>
      <w:r w:rsidRPr="00626637">
        <w:rPr>
          <w:rFonts w:ascii="Times New Roman" w:hAnsi="Times New Roman" w:cs="Times New Roman"/>
          <w:b/>
          <w:sz w:val="28"/>
          <w:szCs w:val="28"/>
        </w:rPr>
        <w:t xml:space="preserve">Наименование </w:t>
      </w:r>
      <w:r w:rsidRPr="00626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626637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8C69EC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6" w:name="Par100"/>
      <w:bookmarkEnd w:id="6"/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626637">
        <w:rPr>
          <w:rFonts w:ascii="Times New Roman" w:hAnsi="Times New Roman" w:cs="Times New Roman"/>
          <w:sz w:val="28"/>
          <w:szCs w:val="28"/>
        </w:rPr>
        <w:t xml:space="preserve">2.1. Наименование </w:t>
      </w:r>
      <w:r w:rsidRPr="00626637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626637">
        <w:rPr>
          <w:rFonts w:ascii="Times New Roman" w:hAnsi="Times New Roman" w:cs="Times New Roman"/>
          <w:sz w:val="28"/>
          <w:szCs w:val="28"/>
        </w:rPr>
        <w:t xml:space="preserve"> услуги: </w:t>
      </w:r>
      <w:r w:rsidR="00A503EC" w:rsidRPr="00626637">
        <w:rPr>
          <w:rFonts w:ascii="Times New Roman" w:eastAsia="Calibri" w:hAnsi="Times New Roman" w:cs="Times New Roman"/>
          <w:sz w:val="28"/>
          <w:szCs w:val="28"/>
          <w:lang w:eastAsia="ru-RU"/>
        </w:rPr>
        <w:t>«</w:t>
      </w:r>
      <w:r w:rsidR="00A503EC" w:rsidRPr="00626637"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Предоставление разрешения на осуществление земляных работ»</w:t>
      </w:r>
      <w:r w:rsidRPr="00626637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4B4281" w:rsidRPr="0062663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bookmarkStart w:id="7" w:name="Par102"/>
      <w:bookmarkEnd w:id="7"/>
      <w:r w:rsidRPr="0062663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Наименование органа, предоставляющего муниципальную услугу</w:t>
      </w:r>
    </w:p>
    <w:p w:rsidR="004B4281" w:rsidRPr="008C69EC" w:rsidRDefault="004B4281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rPr>
          <w:rFonts w:ascii="Times New Roman" w:hAnsi="Times New Roman" w:cs="Times New Roman"/>
          <w:sz w:val="28"/>
          <w:szCs w:val="28"/>
        </w:rPr>
      </w:pPr>
    </w:p>
    <w:p w:rsidR="00114E2D" w:rsidRPr="007E614C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2.2. Предоставление муниципальной услуги осуществляется </w:t>
      </w:r>
      <w:r w:rsidR="00114E2D"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администрацией муниципального рай</w:t>
      </w:r>
      <w:r w:rsidR="006A4F25"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>она «Печора», через О</w:t>
      </w:r>
      <w:r w:rsidR="00E754C1"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>тдел благоустройства</w:t>
      </w:r>
      <w:r w:rsidR="0015794B"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E754C1"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дорожного хозяйства и транспорта</w:t>
      </w:r>
      <w:r w:rsidR="00114E2D"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муниципального района «Печора» (далее – </w:t>
      </w:r>
      <w:r w:rsidR="006A4F25" w:rsidRPr="007C548F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 благоустройства, дорожного хозяйства и транспорта</w:t>
      </w:r>
      <w:r w:rsidR="00114E2D"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). </w:t>
      </w:r>
    </w:p>
    <w:p w:rsidR="00114E2D" w:rsidRPr="007E614C" w:rsidRDefault="00114E2D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614C">
        <w:rPr>
          <w:rFonts w:ascii="Times New Roman" w:hAnsi="Times New Roman" w:cs="Times New Roman"/>
          <w:sz w:val="28"/>
          <w:szCs w:val="28"/>
        </w:rPr>
        <w:t xml:space="preserve">Для получения </w:t>
      </w:r>
      <w:r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E614C">
        <w:rPr>
          <w:rFonts w:ascii="Times New Roman" w:hAnsi="Times New Roman" w:cs="Times New Roman"/>
          <w:sz w:val="28"/>
          <w:szCs w:val="28"/>
        </w:rPr>
        <w:t xml:space="preserve"> услуги заявитель вправе обратиться в </w:t>
      </w:r>
      <w:r w:rsidRPr="007C548F">
        <w:rPr>
          <w:rFonts w:ascii="Times New Roman" w:eastAsia="Times New Roman" w:hAnsi="Times New Roman" w:cs="Times New Roman"/>
          <w:sz w:val="28"/>
          <w:szCs w:val="28"/>
        </w:rPr>
        <w:t>МФЦ</w:t>
      </w:r>
      <w:r w:rsidRPr="007E614C">
        <w:rPr>
          <w:rFonts w:ascii="Times New Roman" w:eastAsia="Times New Roman" w:hAnsi="Times New Roman" w:cs="Times New Roman"/>
          <w:sz w:val="28"/>
          <w:szCs w:val="28"/>
        </w:rPr>
        <w:t xml:space="preserve"> - в части приема и регистрации документов у заявителя, уведомления и выдачи результата </w:t>
      </w:r>
      <w:r w:rsidRPr="007E614C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7E614C">
        <w:rPr>
          <w:rFonts w:ascii="Times New Roman" w:eastAsia="Times New Roman" w:hAnsi="Times New Roman" w:cs="Times New Roman"/>
          <w:sz w:val="28"/>
          <w:szCs w:val="28"/>
        </w:rPr>
        <w:t xml:space="preserve"> услуги заявителю.</w:t>
      </w:r>
    </w:p>
    <w:p w:rsidR="004B4281" w:rsidRPr="007E614C" w:rsidRDefault="004B4281" w:rsidP="00E037B7">
      <w:pPr>
        <w:pStyle w:val="ConsPlusNormal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614C">
        <w:rPr>
          <w:rFonts w:ascii="Times New Roman" w:hAnsi="Times New Roman" w:cs="Times New Roman"/>
          <w:sz w:val="28"/>
          <w:szCs w:val="28"/>
        </w:rPr>
        <w:t>2.2.1. Органами и организациями, участвующими в предоставлении муниципальной услуги, являются:</w:t>
      </w:r>
    </w:p>
    <w:p w:rsidR="007C548F" w:rsidRPr="00CA7F26" w:rsidRDefault="007C548F" w:rsidP="007C54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Министерство строительства и дорожного хозяйства Республики Коми –</w:t>
      </w: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  в части выдачи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разрешения на строительство, реконструкцию или капитальный ремонт объекта капитального строительства, в случае если строительство осуществляется на территории нескольких муниципальных образованиях.</w:t>
      </w:r>
    </w:p>
    <w:p w:rsidR="00732E15" w:rsidRPr="007E614C" w:rsidRDefault="007762D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7C548F">
        <w:rPr>
          <w:rFonts w:ascii="Times New Roman" w:eastAsia="Calibri" w:hAnsi="Times New Roman" w:cs="Times New Roman"/>
          <w:sz w:val="28"/>
          <w:szCs w:val="28"/>
          <w:lang w:eastAsia="ru-RU"/>
        </w:rPr>
        <w:t>Отдел</w:t>
      </w:r>
      <w:r w:rsidR="0015794B" w:rsidRPr="007C548F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жилищно-коммунального хозяйства</w:t>
      </w:r>
      <w:r w:rsidR="007C548F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</w:t>
      </w:r>
      <w:r w:rsidR="007C548F"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–</w:t>
      </w:r>
      <w:r w:rsidR="00732E15" w:rsidRPr="007E614C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в части выдачи разрешения на строительство, реконструкцию объекта капитального строительства, в случае если строительство осуществляется на территории муниципального образования.</w:t>
      </w:r>
    </w:p>
    <w:p w:rsidR="007C548F" w:rsidRPr="00CA7F26" w:rsidRDefault="007C548F" w:rsidP="007C54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bookmarkStart w:id="8" w:name="Par108"/>
      <w:bookmarkEnd w:id="8"/>
      <w:r>
        <w:rPr>
          <w:rFonts w:ascii="Times New Roman" w:hAnsi="Times New Roman"/>
          <w:sz w:val="28"/>
          <w:szCs w:val="28"/>
          <w:lang w:eastAsia="ru-RU"/>
        </w:rPr>
        <w:t>ГКУ РК «Коми реклама»</w:t>
      </w:r>
      <w:r w:rsidRPr="007C548F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– в части предоставления разрешения на установку рекламной конструкции.</w:t>
      </w:r>
    </w:p>
    <w:p w:rsidR="007C548F" w:rsidRPr="00CA7F26" w:rsidRDefault="007C548F" w:rsidP="007C548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i/>
          <w:sz w:val="28"/>
          <w:szCs w:val="28"/>
          <w:lang w:eastAsia="ru-RU"/>
        </w:rPr>
      </w:pPr>
      <w:r w:rsidRPr="00CA7F26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запрещается требовать от заявителя:</w:t>
      </w:r>
    </w:p>
    <w:p w:rsidR="007C548F" w:rsidRPr="00CA7F26" w:rsidRDefault="007C548F" w:rsidP="007C548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A7F26">
        <w:rPr>
          <w:rFonts w:ascii="Times New Roman" w:hAnsi="Times New Roman" w:cs="Times New Roman"/>
          <w:sz w:val="28"/>
          <w:szCs w:val="28"/>
        </w:rPr>
        <w:t xml:space="preserve">- </w:t>
      </w: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осуществления действий, в том числе согласований, необходимых для получения муниципальной услуги и связанных с обращением в государственные органы, иные органы местного самоуправления, организации, за исключением получения услуг и получения документов и информации, предоставляемых в </w:t>
      </w:r>
      <w:r w:rsidRPr="00CA7F26">
        <w:rPr>
          <w:rFonts w:ascii="Times New Roman" w:eastAsia="Calibri" w:hAnsi="Times New Roman" w:cs="Times New Roman"/>
          <w:sz w:val="28"/>
          <w:szCs w:val="28"/>
        </w:rPr>
        <w:lastRenderedPageBreak/>
        <w:t>результате предоставления таких услуг, включенных в перечни, указанные в части 1 статьи 9 Федерального закона от 27 июля 2010 г. № 210-ФЗ «Об организации предоставления государственных и</w:t>
      </w:r>
      <w:proofErr w:type="gramEnd"/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услуг»</w:t>
      </w:r>
      <w:r w:rsidRPr="00CA7F26">
        <w:rPr>
          <w:rFonts w:ascii="Times New Roman" w:hAnsi="Times New Roman" w:cs="Times New Roman"/>
          <w:sz w:val="28"/>
          <w:szCs w:val="28"/>
        </w:rPr>
        <w:t>.</w:t>
      </w:r>
    </w:p>
    <w:p w:rsidR="00996B27" w:rsidRPr="008C69EC" w:rsidRDefault="00996B27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5DD9" w:rsidRPr="008B0A71" w:rsidRDefault="007C548F" w:rsidP="007C548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Описание результата предоставления муниципальной услуги</w:t>
      </w:r>
    </w:p>
    <w:p w:rsidR="007C548F" w:rsidRPr="008B0A71" w:rsidRDefault="007C548F" w:rsidP="007C548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7E614C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E614C">
        <w:rPr>
          <w:rFonts w:ascii="Times New Roman" w:hAnsi="Times New Roman" w:cs="Times New Roman"/>
          <w:sz w:val="28"/>
          <w:szCs w:val="28"/>
        </w:rPr>
        <w:t xml:space="preserve"> 2.3. Результатом предоставления муниципальной услуги является:</w:t>
      </w:r>
    </w:p>
    <w:p w:rsidR="00996B27" w:rsidRPr="007E614C" w:rsidRDefault="004B4281" w:rsidP="00996B27">
      <w:pPr>
        <w:pStyle w:val="a5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614C">
        <w:rPr>
          <w:rFonts w:ascii="Times New Roman" w:hAnsi="Times New Roman" w:cs="Times New Roman"/>
          <w:sz w:val="28"/>
          <w:szCs w:val="28"/>
        </w:rPr>
        <w:t xml:space="preserve">решение о </w:t>
      </w:r>
      <w:r w:rsidR="00E13F8C" w:rsidRPr="007E614C">
        <w:rPr>
          <w:rFonts w:ascii="Times New Roman" w:hAnsi="Times New Roman" w:cs="Times New Roman"/>
          <w:sz w:val="28"/>
          <w:szCs w:val="28"/>
        </w:rPr>
        <w:t>выдаче ордера (разрешения) на производство земляных работ</w:t>
      </w:r>
      <w:r w:rsidRPr="007E614C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Pr="007C548F">
        <w:rPr>
          <w:rFonts w:ascii="Times New Roman" w:hAnsi="Times New Roman" w:cs="Times New Roman"/>
          <w:sz w:val="28"/>
          <w:szCs w:val="28"/>
        </w:rPr>
        <w:t>решение о предоставлении муниципальной услуги</w:t>
      </w:r>
      <w:r w:rsidRPr="007E614C">
        <w:rPr>
          <w:rFonts w:ascii="Times New Roman" w:hAnsi="Times New Roman" w:cs="Times New Roman"/>
          <w:sz w:val="28"/>
          <w:szCs w:val="28"/>
        </w:rPr>
        <w:t>), уведомление о предоставлении муниципальной услуги;</w:t>
      </w:r>
    </w:p>
    <w:p w:rsidR="004B4281" w:rsidRPr="007E614C" w:rsidRDefault="004B4281" w:rsidP="00E037B7">
      <w:pPr>
        <w:pStyle w:val="a5"/>
        <w:widowControl w:val="0"/>
        <w:numPr>
          <w:ilvl w:val="0"/>
          <w:numId w:val="25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7E614C">
        <w:rPr>
          <w:rFonts w:ascii="Times New Roman" w:hAnsi="Times New Roman" w:cs="Times New Roman"/>
          <w:sz w:val="28"/>
          <w:szCs w:val="28"/>
        </w:rPr>
        <w:t xml:space="preserve">решение об отказе </w:t>
      </w:r>
      <w:r w:rsidR="00E13F8C" w:rsidRPr="007E614C">
        <w:rPr>
          <w:rFonts w:ascii="Times New Roman" w:hAnsi="Times New Roman" w:cs="Times New Roman"/>
          <w:sz w:val="28"/>
          <w:szCs w:val="28"/>
        </w:rPr>
        <w:t xml:space="preserve">в выдаче ордера (разрешения) на производство земляных работ </w:t>
      </w:r>
      <w:r w:rsidRPr="007E614C">
        <w:rPr>
          <w:rFonts w:ascii="Times New Roman" w:hAnsi="Times New Roman" w:cs="Times New Roman"/>
          <w:sz w:val="28"/>
          <w:szCs w:val="28"/>
        </w:rPr>
        <w:t xml:space="preserve">(далее – </w:t>
      </w:r>
      <w:r w:rsidRPr="007C548F">
        <w:rPr>
          <w:rFonts w:ascii="Times New Roman" w:hAnsi="Times New Roman" w:cs="Times New Roman"/>
          <w:sz w:val="28"/>
          <w:szCs w:val="28"/>
        </w:rPr>
        <w:t>решение об отказе в предоставлении муниципальной услуги</w:t>
      </w:r>
      <w:r w:rsidRPr="007E614C">
        <w:rPr>
          <w:rFonts w:ascii="Times New Roman" w:hAnsi="Times New Roman" w:cs="Times New Roman"/>
          <w:sz w:val="28"/>
          <w:szCs w:val="28"/>
        </w:rPr>
        <w:t>); уведомление об отказе в предоставлении муниципальной услуги.</w:t>
      </w:r>
    </w:p>
    <w:p w:rsidR="00F70D9C" w:rsidRPr="007E614C" w:rsidRDefault="00F543BC" w:rsidP="00F70D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614C">
        <w:rPr>
          <w:rFonts w:ascii="Times New Roman" w:hAnsi="Times New Roman"/>
          <w:sz w:val="28"/>
          <w:szCs w:val="28"/>
        </w:rPr>
        <w:t>Н</w:t>
      </w:r>
      <w:r w:rsidR="00FC5DD9" w:rsidRPr="007E614C">
        <w:rPr>
          <w:rFonts w:ascii="Times New Roman" w:hAnsi="Times New Roman"/>
          <w:sz w:val="28"/>
          <w:szCs w:val="28"/>
        </w:rPr>
        <w:t xml:space="preserve">а Едином портале государственных и муниципальных услуг результатом предоставления муниципальной услуги является решение о предоставлении </w:t>
      </w:r>
    </w:p>
    <w:p w:rsidR="00FC5DD9" w:rsidRPr="007E614C" w:rsidRDefault="00FC5DD9" w:rsidP="00F70D9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r w:rsidRPr="007E614C">
        <w:rPr>
          <w:rFonts w:ascii="Times New Roman" w:hAnsi="Times New Roman"/>
          <w:sz w:val="28"/>
          <w:szCs w:val="28"/>
        </w:rPr>
        <w:t>муниципальной услуги в виде электронной записи в Личном кабинете заявителя.</w:t>
      </w:r>
    </w:p>
    <w:p w:rsidR="00FC5DD9" w:rsidRPr="007E614C" w:rsidRDefault="00FC5DD9" w:rsidP="00FC5DD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7E614C">
        <w:rPr>
          <w:rFonts w:ascii="Times New Roman" w:hAnsi="Times New Roman"/>
          <w:sz w:val="28"/>
          <w:szCs w:val="28"/>
        </w:rPr>
        <w:t>Результат предоставления муниципальной услуги независимо от принятого решения оформляется в виде изменения статуса электронной записи в Личном кабинете заявителя на Едином портале государственных и муниципальных услуг в день формирования при обращении за предоставлением муниципальной услуги посредством Единого портала государственных и муниципальных услуг.</w:t>
      </w:r>
    </w:p>
    <w:p w:rsidR="00FC5DD9" w:rsidRPr="007E614C" w:rsidRDefault="00FC5DD9" w:rsidP="00FC5DD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E614C">
        <w:rPr>
          <w:rFonts w:ascii="Times New Roman" w:hAnsi="Times New Roman"/>
          <w:sz w:val="28"/>
          <w:szCs w:val="28"/>
        </w:rPr>
        <w:t>Сведения о предоставлении муниципальной услуги в течени</w:t>
      </w:r>
      <w:proofErr w:type="gramStart"/>
      <w:r w:rsidRPr="007E614C">
        <w:rPr>
          <w:rFonts w:ascii="Times New Roman" w:hAnsi="Times New Roman"/>
          <w:sz w:val="28"/>
          <w:szCs w:val="28"/>
        </w:rPr>
        <w:t>и</w:t>
      </w:r>
      <w:proofErr w:type="gramEnd"/>
      <w:r w:rsidRPr="007E614C">
        <w:rPr>
          <w:rFonts w:ascii="Times New Roman" w:hAnsi="Times New Roman"/>
          <w:sz w:val="28"/>
          <w:szCs w:val="28"/>
        </w:rPr>
        <w:t xml:space="preserve"> 1 рабочего дня подлежат обязательному размещению на Едином портале государственных и муниципальных услуг, в случае, если заявление о предоставлении муниципальной услуги подано посредством Единого портала государственных и муниципальных услуг.</w:t>
      </w:r>
    </w:p>
    <w:p w:rsidR="004B4281" w:rsidRPr="008C69EC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E614C" w:rsidRPr="00CA7F26" w:rsidRDefault="007E614C" w:rsidP="007E614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9" w:name="Par112"/>
      <w:bookmarkEnd w:id="9"/>
      <w:r w:rsidRPr="00CA7F26">
        <w:rPr>
          <w:rFonts w:ascii="Times New Roman" w:hAnsi="Times New Roman" w:cs="Times New Roman"/>
          <w:b/>
          <w:sz w:val="28"/>
          <w:szCs w:val="28"/>
        </w:rPr>
        <w:t xml:space="preserve">Срок предоставления муниципальной услуги, в том числе с учетом необходимости обращения в организации, участвующие в предоставлении муниципальной услуги, срок приостановления предоставления муниципальной услуги в случае, если возможность приостановления предусмотрена </w:t>
      </w:r>
      <w:r w:rsidRPr="00387BFC">
        <w:rPr>
          <w:rFonts w:ascii="Times New Roman" w:hAnsi="Times New Roman" w:cs="Times New Roman"/>
          <w:b/>
          <w:sz w:val="28"/>
          <w:szCs w:val="28"/>
        </w:rPr>
        <w:t>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B4281" w:rsidRPr="008C69EC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sz w:val="28"/>
          <w:szCs w:val="28"/>
        </w:rPr>
      </w:pPr>
    </w:p>
    <w:p w:rsidR="00D929A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60FC5">
        <w:rPr>
          <w:rFonts w:ascii="Times New Roman" w:hAnsi="Times New Roman" w:cs="Times New Roman"/>
          <w:sz w:val="28"/>
          <w:szCs w:val="28"/>
        </w:rPr>
        <w:t xml:space="preserve">2.4. </w:t>
      </w:r>
      <w:r w:rsidRPr="00960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Общий срок предоставления муниципальной услуги составляет </w:t>
      </w:r>
      <w:r w:rsidR="00E13F8C" w:rsidRPr="007C548F">
        <w:rPr>
          <w:rFonts w:ascii="Times New Roman" w:eastAsia="Times New Roman" w:hAnsi="Times New Roman" w:cs="Times New Roman"/>
          <w:sz w:val="28"/>
          <w:szCs w:val="28"/>
          <w:lang w:eastAsia="ru-RU"/>
        </w:rPr>
        <w:t>10 рабочих дней</w:t>
      </w:r>
      <w:r w:rsidRPr="00960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исчисляемых со дня регистрации </w:t>
      </w:r>
      <w:r w:rsidR="00A13095" w:rsidRPr="00960FC5">
        <w:rPr>
          <w:rFonts w:ascii="Times New Roman" w:eastAsia="Times New Roman" w:hAnsi="Times New Roman" w:cs="Times New Roman"/>
          <w:sz w:val="28"/>
          <w:szCs w:val="28"/>
          <w:lang w:eastAsia="ru-RU"/>
        </w:rPr>
        <w:t>заявления</w:t>
      </w:r>
      <w:r w:rsidRPr="00960FC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предоставлении муниципальной услуги.</w:t>
      </w:r>
    </w:p>
    <w:p w:rsidR="00BB591C" w:rsidRPr="00BB591C" w:rsidRDefault="00BB591C" w:rsidP="00BB591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2.4.1. При реализации мероприятий по </w:t>
      </w:r>
      <w:proofErr w:type="spellStart"/>
      <w:r w:rsidRPr="00BB591C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догазификации</w:t>
      </w:r>
      <w:proofErr w:type="spellEnd"/>
      <w:r w:rsidRPr="00BB591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срок предоставления муниципальной услуги составляет не более 4 рабочих дней. </w:t>
      </w:r>
    </w:p>
    <w:p w:rsidR="00BB591C" w:rsidRPr="00960FC5" w:rsidRDefault="00BB591C" w:rsidP="00BB591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591C">
        <w:rPr>
          <w:rFonts w:ascii="Times New Roman" w:eastAsia="Times New Roman" w:hAnsi="Times New Roman" w:cs="Times New Roman"/>
          <w:sz w:val="28"/>
          <w:szCs w:val="28"/>
          <w:lang w:eastAsia="ru-RU"/>
        </w:rPr>
        <w:t>2.4.2. В случае отсутствия инженерных коммуникаций в месте производства работ срок предоставления муниципальной услуги составляет 2 рабочих дня.</w:t>
      </w:r>
    </w:p>
    <w:p w:rsidR="00960FC5" w:rsidRPr="00CA7F26" w:rsidRDefault="00960FC5" w:rsidP="00960FC5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CA7F26">
        <w:rPr>
          <w:rFonts w:ascii="Times New Roman" w:hAnsi="Times New Roman" w:cs="Times New Roman"/>
          <w:iCs/>
          <w:sz w:val="28"/>
          <w:szCs w:val="28"/>
        </w:rPr>
        <w:t>При наличии противоречивых сведений в представленных документах Орган в пределах срока оказания муниципальной услуги осуществляет проверку на предмет соответствия указанных сведений действительности посредством направления запросов в органы и организации, располагающие необходимой информацией.</w:t>
      </w:r>
    </w:p>
    <w:p w:rsidR="00960FC5" w:rsidRPr="00CA7F26" w:rsidRDefault="00960FC5" w:rsidP="00960F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Срок приостановления предоставления услуги законодательством Российской Федерации, </w:t>
      </w:r>
      <w:r w:rsidRPr="00387BF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принимаемыми в соответствии с ними иными </w:t>
      </w:r>
      <w:r w:rsidRPr="00387BFC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нормативными правовыми актами Российской Федерации, законами и иными нормативными правовыми актами Республики Коми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не предусмотрен.</w:t>
      </w:r>
      <w:r w:rsidRPr="00CA7F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</w:p>
    <w:p w:rsidR="00960FC5" w:rsidRPr="00CA7F26" w:rsidRDefault="00960FC5" w:rsidP="00960F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Срок выдачи (направления) документов, являющихся результатом пред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оставления муниципальной услуги </w:t>
      </w:r>
      <w:r w:rsidRPr="007C548F">
        <w:rPr>
          <w:rFonts w:ascii="Times New Roman" w:eastAsia="Times New Roman" w:hAnsi="Times New Roman" w:cs="Times New Roman"/>
          <w:sz w:val="28"/>
          <w:szCs w:val="28"/>
          <w:lang w:eastAsia="ru-RU"/>
        </w:rPr>
        <w:t>1 рабочий день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со дня принятия соответствующего решения</w:t>
      </w:r>
      <w:r w:rsidRPr="00CA7F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</w:p>
    <w:p w:rsidR="00960FC5" w:rsidRPr="00CA7F26" w:rsidRDefault="00960FC5" w:rsidP="00960FC5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7F26">
        <w:rPr>
          <w:rFonts w:ascii="Times New Roman" w:hAnsi="Times New Roman" w:cs="Times New Roman"/>
          <w:sz w:val="28"/>
          <w:szCs w:val="28"/>
        </w:rPr>
        <w:t>В случае обнаружения опечатки, ошибки в полученном заявителем документе, являющемся результатом предоставления муниципальной услуги, срок рассмотрения заявления об исправлении допущенных опечаток и ошибок в выданных в результате предоставления муниципальной услуги до</w:t>
      </w:r>
      <w:r>
        <w:rPr>
          <w:rFonts w:ascii="Times New Roman" w:hAnsi="Times New Roman" w:cs="Times New Roman"/>
          <w:sz w:val="28"/>
          <w:szCs w:val="28"/>
        </w:rPr>
        <w:t xml:space="preserve">кументах, составляет </w:t>
      </w:r>
      <w:r w:rsidR="00256FEC">
        <w:rPr>
          <w:rFonts w:ascii="Times New Roman" w:hAnsi="Times New Roman" w:cs="Times New Roman"/>
          <w:sz w:val="28"/>
          <w:szCs w:val="28"/>
        </w:rPr>
        <w:t xml:space="preserve">5 рабочих </w:t>
      </w:r>
      <w:proofErr w:type="spellStart"/>
      <w:r w:rsidR="00256FEC">
        <w:rPr>
          <w:rFonts w:ascii="Times New Roman" w:hAnsi="Times New Roman" w:cs="Times New Roman"/>
          <w:sz w:val="28"/>
          <w:szCs w:val="28"/>
        </w:rPr>
        <w:t>деней</w:t>
      </w:r>
      <w:proofErr w:type="spellEnd"/>
      <w:r w:rsidR="00256FEC">
        <w:rPr>
          <w:rFonts w:ascii="Times New Roman" w:hAnsi="Times New Roman" w:cs="Times New Roman"/>
          <w:sz w:val="28"/>
          <w:szCs w:val="28"/>
        </w:rPr>
        <w:t xml:space="preserve"> со дня поступления в отдел </w:t>
      </w:r>
      <w:proofErr w:type="spellStart"/>
      <w:r w:rsidR="00256FEC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CA7F26">
        <w:rPr>
          <w:rFonts w:ascii="Times New Roman" w:hAnsi="Times New Roman" w:cs="Times New Roman"/>
          <w:sz w:val="28"/>
          <w:szCs w:val="28"/>
        </w:rPr>
        <w:t xml:space="preserve"> указанного заявления.</w:t>
      </w:r>
      <w:proofErr w:type="gramEnd"/>
    </w:p>
    <w:p w:rsidR="007762D1" w:rsidRPr="008C69EC" w:rsidRDefault="007762D1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3224F1" w:rsidRPr="00960FC5" w:rsidRDefault="003224F1" w:rsidP="00322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10" w:name="Par123"/>
      <w:bookmarkEnd w:id="10"/>
      <w:r w:rsidRPr="00960FC5">
        <w:rPr>
          <w:rFonts w:ascii="Times New Roman" w:hAnsi="Times New Roman" w:cs="Times New Roman"/>
          <w:b/>
          <w:sz w:val="28"/>
          <w:szCs w:val="28"/>
        </w:rPr>
        <w:t>Нормативные правовые акты, регулирующие предоставление муниципальной услуги</w:t>
      </w:r>
    </w:p>
    <w:p w:rsidR="003224F1" w:rsidRPr="00083D82" w:rsidRDefault="003224F1" w:rsidP="003224F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3224F1" w:rsidRPr="00960FC5" w:rsidRDefault="003224F1" w:rsidP="00F70D9C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960FC5">
        <w:rPr>
          <w:rFonts w:ascii="Times New Roman" w:hAnsi="Times New Roman" w:cs="Times New Roman"/>
          <w:sz w:val="28"/>
          <w:szCs w:val="28"/>
        </w:rPr>
        <w:t xml:space="preserve">2.5. </w:t>
      </w:r>
      <w:proofErr w:type="gramStart"/>
      <w:r w:rsidRPr="00960FC5">
        <w:rPr>
          <w:rFonts w:ascii="Times New Roman" w:eastAsia="Calibri" w:hAnsi="Times New Roman" w:cs="Times New Roman"/>
          <w:sz w:val="28"/>
          <w:szCs w:val="28"/>
        </w:rPr>
        <w:t>Перечень нормативных правовых актов, регулирующих предоставление муниципальной услуги, размещен на официаль</w:t>
      </w:r>
      <w:r w:rsidR="007C548F">
        <w:rPr>
          <w:rFonts w:ascii="Times New Roman" w:eastAsia="Calibri" w:hAnsi="Times New Roman" w:cs="Times New Roman"/>
          <w:sz w:val="28"/>
          <w:szCs w:val="28"/>
        </w:rPr>
        <w:t>ном сайте</w:t>
      </w:r>
      <w:r w:rsidR="00FD3C08" w:rsidRPr="00960FC5">
        <w:rPr>
          <w:rFonts w:ascii="Times New Roman" w:eastAsia="Calibri" w:hAnsi="Times New Roman" w:cs="Times New Roman"/>
          <w:sz w:val="28"/>
          <w:szCs w:val="28"/>
        </w:rPr>
        <w:t xml:space="preserve"> администрации </w:t>
      </w:r>
      <w:r w:rsidR="00FD3C08" w:rsidRPr="00960FC5">
        <w:rPr>
          <w:rFonts w:ascii="Times New Roman" w:eastAsia="Calibri" w:hAnsi="Times New Roman" w:cs="Times New Roman"/>
          <w:b/>
          <w:sz w:val="28"/>
          <w:szCs w:val="28"/>
          <w:lang w:val="en-US"/>
        </w:rPr>
        <w:t>www</w:t>
      </w:r>
      <w:r w:rsidR="00FD3C08" w:rsidRPr="00960FC5"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spellStart"/>
      <w:r w:rsidR="00FD3C08" w:rsidRPr="00960FC5">
        <w:rPr>
          <w:rFonts w:ascii="Times New Roman" w:eastAsia="Calibri" w:hAnsi="Times New Roman" w:cs="Times New Roman"/>
          <w:b/>
          <w:sz w:val="28"/>
          <w:szCs w:val="28"/>
          <w:lang w:val="en-US"/>
        </w:rPr>
        <w:t>pechoraonline</w:t>
      </w:r>
      <w:proofErr w:type="spellEnd"/>
      <w:r w:rsidR="00FD3C08" w:rsidRPr="00960FC5">
        <w:rPr>
          <w:rFonts w:ascii="Times New Roman" w:eastAsia="Calibri" w:hAnsi="Times New Roman" w:cs="Times New Roman"/>
          <w:b/>
          <w:sz w:val="28"/>
          <w:szCs w:val="28"/>
        </w:rPr>
        <w:t>.</w:t>
      </w:r>
      <w:proofErr w:type="spellStart"/>
      <w:r w:rsidR="00FD3C08" w:rsidRPr="00960FC5">
        <w:rPr>
          <w:rFonts w:ascii="Times New Roman" w:eastAsia="Calibri" w:hAnsi="Times New Roman" w:cs="Times New Roman"/>
          <w:b/>
          <w:sz w:val="28"/>
          <w:szCs w:val="28"/>
          <w:lang w:val="en-US"/>
        </w:rPr>
        <w:t>ru</w:t>
      </w:r>
      <w:proofErr w:type="spellEnd"/>
      <w:r w:rsidRPr="00960FC5">
        <w:rPr>
          <w:rFonts w:ascii="Times New Roman" w:eastAsia="Calibri" w:hAnsi="Times New Roman" w:cs="Times New Roman"/>
          <w:sz w:val="28"/>
          <w:szCs w:val="28"/>
        </w:rPr>
        <w:t>, на Едином портале государственных и</w:t>
      </w:r>
      <w:r w:rsidR="00B0716A" w:rsidRPr="00960FC5">
        <w:rPr>
          <w:rFonts w:ascii="Times New Roman" w:eastAsia="Calibri" w:hAnsi="Times New Roman" w:cs="Times New Roman"/>
          <w:sz w:val="28"/>
          <w:szCs w:val="28"/>
        </w:rPr>
        <w:t xml:space="preserve"> муниципальных услуг (функций)</w:t>
      </w:r>
      <w:r w:rsidRPr="00960FC5">
        <w:rPr>
          <w:rFonts w:ascii="Times New Roman" w:eastAsia="Calibri" w:hAnsi="Times New Roman" w:cs="Times New Roman"/>
          <w:sz w:val="28"/>
          <w:szCs w:val="28"/>
        </w:rPr>
        <w:t>, в государственной информационной системе Республики Коми «Реестр государственных и муниципальных услуг (функций) Республики Коми».</w:t>
      </w:r>
      <w:proofErr w:type="gramEnd"/>
    </w:p>
    <w:p w:rsidR="00B0716A" w:rsidRPr="008C69EC" w:rsidRDefault="00B0716A" w:rsidP="00A1586F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</w:p>
    <w:p w:rsidR="004B4281" w:rsidRPr="00423EB8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</w:pPr>
      <w:r w:rsidRPr="00423EB8">
        <w:rPr>
          <w:rFonts w:ascii="Times New Roman" w:eastAsia="Calibri" w:hAnsi="Times New Roman" w:cs="Times New Roman"/>
          <w:b/>
          <w:bCs/>
          <w:sz w:val="28"/>
          <w:szCs w:val="28"/>
          <w:lang w:eastAsia="ru-RU"/>
        </w:rPr>
        <w:t>Исчерпывающий перечень документов, необходимых в соответствии с нормативными правовыми актами для предоставления муниципальной услуги и услуг, которые являются необходимыми и обязательными для предоставления муниципальной услуги, подлежащих представлению заявителем, способы их получения заявителем, в том числе в электронной форме, порядок их представления</w:t>
      </w:r>
    </w:p>
    <w:p w:rsidR="00996B27" w:rsidRPr="008C69EC" w:rsidRDefault="00996B27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bookmarkStart w:id="11" w:name="Par147"/>
      <w:bookmarkEnd w:id="11"/>
    </w:p>
    <w:p w:rsidR="004B4281" w:rsidRPr="00423EB8" w:rsidRDefault="004B4281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hAnsi="Times New Roman" w:cs="Times New Roman"/>
          <w:sz w:val="28"/>
          <w:szCs w:val="28"/>
        </w:rPr>
        <w:t xml:space="preserve">2.6. Для получения муниципальной услуги заявителем самостоятельно предоставляется в </w:t>
      </w:r>
      <w:r w:rsidR="007C548F">
        <w:rPr>
          <w:rFonts w:ascii="Times New Roman" w:hAnsi="Times New Roman" w:cs="Times New Roman"/>
          <w:iCs/>
          <w:sz w:val="28"/>
          <w:szCs w:val="28"/>
        </w:rPr>
        <w:t>о</w:t>
      </w:r>
      <w:r w:rsidR="00FD3C08" w:rsidRPr="00423EB8">
        <w:rPr>
          <w:rFonts w:ascii="Times New Roman" w:hAnsi="Times New Roman" w:cs="Times New Roman"/>
          <w:iCs/>
          <w:sz w:val="28"/>
          <w:szCs w:val="28"/>
        </w:rPr>
        <w:t>тдел благоустройства, дорожного хозяйства и транспорта</w:t>
      </w:r>
      <w:r w:rsidRPr="00423EB8">
        <w:rPr>
          <w:rFonts w:ascii="Times New Roman" w:hAnsi="Times New Roman" w:cs="Times New Roman"/>
          <w:sz w:val="28"/>
          <w:szCs w:val="28"/>
        </w:rPr>
        <w:t xml:space="preserve">, МФЦ </w:t>
      </w:r>
      <w:r w:rsidR="00E13F8C" w:rsidRPr="007C548F">
        <w:rPr>
          <w:rFonts w:ascii="Times New Roman" w:eastAsia="Times New Roman" w:hAnsi="Times New Roman" w:cs="Times New Roman"/>
          <w:sz w:val="28"/>
          <w:szCs w:val="28"/>
        </w:rPr>
        <w:t>заявление о предоставлении муниципальной услуги</w:t>
      </w:r>
      <w:r w:rsidR="00E13F8C" w:rsidRPr="00423EB8">
        <w:rPr>
          <w:rFonts w:ascii="Times New Roman" w:eastAsia="Times New Roman" w:hAnsi="Times New Roman" w:cs="Times New Roman"/>
          <w:b/>
          <w:sz w:val="28"/>
          <w:szCs w:val="28"/>
        </w:rPr>
        <w:t xml:space="preserve"> 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</w:rPr>
        <w:t xml:space="preserve">(по формам согласно Приложению </w:t>
      </w:r>
      <w:r w:rsidR="00F543BC" w:rsidRPr="00423EB8">
        <w:rPr>
          <w:rFonts w:ascii="Times New Roman" w:eastAsia="Times New Roman" w:hAnsi="Times New Roman" w:cs="Times New Roman"/>
          <w:sz w:val="28"/>
          <w:szCs w:val="28"/>
        </w:rPr>
        <w:t>№ 1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</w:rPr>
        <w:t xml:space="preserve"> (для юридических лиц), Приложению </w:t>
      </w:r>
      <w:r w:rsidR="00F543BC" w:rsidRPr="00423EB8">
        <w:rPr>
          <w:rFonts w:ascii="Times New Roman" w:eastAsia="Times New Roman" w:hAnsi="Times New Roman" w:cs="Times New Roman"/>
          <w:sz w:val="28"/>
          <w:szCs w:val="28"/>
        </w:rPr>
        <w:t>№ 2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</w:rPr>
        <w:t xml:space="preserve"> (для физических лиц, индивидуальных предпринимателей) к настоящему административному регламенту)</w:t>
      </w:r>
      <w:r w:rsidRPr="00423EB8">
        <w:rPr>
          <w:rFonts w:ascii="Times New Roman" w:eastAsia="Calibri" w:hAnsi="Times New Roman" w:cs="Times New Roman"/>
          <w:sz w:val="28"/>
          <w:szCs w:val="28"/>
          <w:lang w:eastAsia="ru-RU"/>
        </w:rPr>
        <w:t>.</w:t>
      </w:r>
    </w:p>
    <w:p w:rsidR="00F70D9C" w:rsidRPr="008C69EC" w:rsidRDefault="00F70D9C" w:rsidP="00E037B7">
      <w:pPr>
        <w:pStyle w:val="ConsPlusNormal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4B4281" w:rsidRPr="00D06739" w:rsidRDefault="004B4281" w:rsidP="00D067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739">
        <w:rPr>
          <w:rFonts w:ascii="Times New Roman" w:hAnsi="Times New Roman" w:cs="Times New Roman"/>
          <w:b/>
          <w:sz w:val="28"/>
          <w:szCs w:val="28"/>
        </w:rPr>
        <w:t xml:space="preserve">К </w:t>
      </w:r>
      <w:r w:rsidR="00A13095" w:rsidRPr="00D06739">
        <w:rPr>
          <w:rFonts w:ascii="Times New Roman" w:hAnsi="Times New Roman" w:cs="Times New Roman"/>
          <w:b/>
          <w:sz w:val="28"/>
          <w:szCs w:val="28"/>
        </w:rPr>
        <w:t>заявлению</w:t>
      </w:r>
      <w:r w:rsidRPr="00D06739">
        <w:rPr>
          <w:rFonts w:ascii="Times New Roman" w:hAnsi="Times New Roman" w:cs="Times New Roman"/>
          <w:b/>
          <w:sz w:val="28"/>
          <w:szCs w:val="28"/>
        </w:rPr>
        <w:t xml:space="preserve"> прилагаются также следующие документы в 1 экземпляре:</w:t>
      </w:r>
    </w:p>
    <w:p w:rsidR="00423EB8" w:rsidRPr="008C69EC" w:rsidRDefault="00423EB8" w:rsidP="00E037B7">
      <w:pPr>
        <w:pStyle w:val="ConsPlusNormal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E13F8C" w:rsidRPr="00423EB8" w:rsidRDefault="00E13F8C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EB8">
        <w:rPr>
          <w:rFonts w:ascii="Times New Roman" w:eastAsia="Calibri" w:hAnsi="Times New Roman" w:cs="Times New Roman"/>
          <w:sz w:val="28"/>
          <w:szCs w:val="28"/>
        </w:rPr>
        <w:t>1) ситуационный план-схема с указанием места проведения работ, объемов и видов производства работ, мест</w:t>
      </w:r>
      <w:r w:rsidR="00D13BBE">
        <w:rPr>
          <w:rFonts w:ascii="Times New Roman" w:eastAsia="Calibri" w:hAnsi="Times New Roman" w:cs="Times New Roman"/>
          <w:sz w:val="28"/>
          <w:szCs w:val="28"/>
        </w:rPr>
        <w:t>а</w:t>
      </w:r>
      <w:r w:rsidRPr="00423EB8">
        <w:rPr>
          <w:rFonts w:ascii="Times New Roman" w:eastAsia="Calibri" w:hAnsi="Times New Roman" w:cs="Times New Roman"/>
          <w:sz w:val="28"/>
          <w:szCs w:val="28"/>
        </w:rPr>
        <w:t xml:space="preserve"> складирования материалов;</w:t>
      </w:r>
    </w:p>
    <w:p w:rsidR="007907E4" w:rsidRPr="00423EB8" w:rsidRDefault="00FD3C08" w:rsidP="007907E4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гарантийное обязательство по восстановлению дорожных покрытий, тротуаров, газонов, зеленых насаждений;</w:t>
      </w:r>
    </w:p>
    <w:p w:rsidR="007907E4" w:rsidRPr="00423EB8" w:rsidRDefault="00FD3C08" w:rsidP="007907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согласования с эксплуатационными предприятиями воздействия в ходе проведения работ на объекты или вмешательства в работу сооружений инженерно-технического обеспечения, транспорта, связи, электр</w:t>
      </w:r>
      <w:proofErr w:type="gramStart"/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о-</w:t>
      </w:r>
      <w:proofErr w:type="gramEnd"/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газо-, водоснабжения и водоотведения;</w:t>
      </w:r>
    </w:p>
    <w:p w:rsidR="00E13F8C" w:rsidRPr="00423EB8" w:rsidRDefault="00FD3C0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проектную документацию (рабочий проект, чертежи) с указанием объемов и видов работ (если работы связаны с осуществлением строительства, реконструкции или капитального ремонта объектов);</w:t>
      </w:r>
    </w:p>
    <w:p w:rsidR="007907E4" w:rsidRPr="00423EB8" w:rsidRDefault="00FD3C0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5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временную схему организации движения транспорта и пешеходов на период проведения работ (если работы создают препятствия движению транспорта и пешеходов);</w:t>
      </w:r>
    </w:p>
    <w:p w:rsidR="00E13F8C" w:rsidRPr="00423EB8" w:rsidRDefault="00FD3C08" w:rsidP="007907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условия производства работ, согласованные с местной администрацией муниципального образования;</w:t>
      </w:r>
    </w:p>
    <w:p w:rsidR="00E13F8C" w:rsidRPr="00423EB8" w:rsidRDefault="00FD3C0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7</w:t>
      </w:r>
      <w:r w:rsidR="00E13F8C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календарный график производства работ;</w:t>
      </w:r>
    </w:p>
    <w:p w:rsidR="007907E4" w:rsidRPr="00423EB8" w:rsidRDefault="00FD3C08" w:rsidP="007907E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hAnsi="Times New Roman" w:cs="Times New Roman"/>
          <w:sz w:val="28"/>
          <w:szCs w:val="28"/>
        </w:rPr>
        <w:t>8</w:t>
      </w:r>
      <w:r w:rsidR="0087336C" w:rsidRPr="00423EB8">
        <w:rPr>
          <w:rFonts w:ascii="Times New Roman" w:hAnsi="Times New Roman" w:cs="Times New Roman"/>
          <w:sz w:val="28"/>
          <w:szCs w:val="28"/>
        </w:rPr>
        <w:t xml:space="preserve">) </w:t>
      </w:r>
      <w:r w:rsidR="007907E4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согласование со специализированной организацией, обслуживающей газоны;</w:t>
      </w:r>
    </w:p>
    <w:p w:rsidR="0087336C" w:rsidRPr="00423EB8" w:rsidRDefault="007907E4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3EB8">
        <w:rPr>
          <w:rFonts w:ascii="Times New Roman" w:hAnsi="Times New Roman" w:cs="Times New Roman"/>
          <w:iCs/>
          <w:sz w:val="28"/>
          <w:szCs w:val="28"/>
        </w:rPr>
        <w:t xml:space="preserve">9) </w:t>
      </w:r>
      <w:r w:rsidRPr="00423EB8">
        <w:rPr>
          <w:rFonts w:ascii="Times New Roman" w:hAnsi="Times New Roman" w:cs="Times New Roman"/>
          <w:sz w:val="28"/>
          <w:szCs w:val="28"/>
        </w:rPr>
        <w:t>согласование с собственниками помещений многоквартирных домов производства земляных работ на земельных участках, принадлежащей на праве общей долевой собственности данным собственникам;</w:t>
      </w:r>
    </w:p>
    <w:p w:rsidR="007907E4" w:rsidRPr="00423EB8" w:rsidRDefault="00C037B2" w:rsidP="00C037B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iCs/>
          <w:sz w:val="28"/>
          <w:szCs w:val="28"/>
        </w:rPr>
      </w:pPr>
      <w:r w:rsidRPr="00423EB8">
        <w:rPr>
          <w:rFonts w:ascii="Times New Roman" w:hAnsi="Times New Roman" w:cs="Times New Roman"/>
          <w:sz w:val="28"/>
          <w:szCs w:val="28"/>
        </w:rPr>
        <w:t>10) фотоматериалы территории</w:t>
      </w:r>
      <w:r w:rsidR="006A4F25" w:rsidRPr="00423EB8">
        <w:rPr>
          <w:rFonts w:ascii="Times New Roman" w:hAnsi="Times New Roman" w:cs="Times New Roman"/>
          <w:sz w:val="28"/>
          <w:szCs w:val="28"/>
        </w:rPr>
        <w:t>,</w:t>
      </w:r>
      <w:r w:rsidRPr="00423EB8">
        <w:rPr>
          <w:rFonts w:ascii="Times New Roman" w:hAnsi="Times New Roman" w:cs="Times New Roman"/>
          <w:sz w:val="28"/>
          <w:szCs w:val="28"/>
        </w:rPr>
        <w:t xml:space="preserve"> на которой планируется производить земляные работы, с обязательной привязкой к адресу (месту) производства земляных работ на дату подачи заявления.</w:t>
      </w:r>
    </w:p>
    <w:p w:rsidR="004B4281" w:rsidRPr="00423EB8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EB8">
        <w:rPr>
          <w:rFonts w:ascii="Times New Roman" w:eastAsia="Calibri" w:hAnsi="Times New Roman" w:cs="Times New Roman"/>
          <w:sz w:val="28"/>
          <w:szCs w:val="28"/>
        </w:rPr>
        <w:t xml:space="preserve">В целях установления личности заявителя, при обращении за получением муниципальной услуги заявителю для ознакомления необходимо представить </w:t>
      </w:r>
      <w:r w:rsidRPr="00256FEC">
        <w:rPr>
          <w:rFonts w:ascii="Times New Roman" w:eastAsia="Calibri" w:hAnsi="Times New Roman" w:cs="Times New Roman"/>
          <w:sz w:val="28"/>
          <w:szCs w:val="28"/>
        </w:rPr>
        <w:t>документ, удостоверяющий личность</w:t>
      </w:r>
      <w:r w:rsidRPr="00423EB8">
        <w:rPr>
          <w:rFonts w:ascii="Times New Roman" w:eastAsia="Calibri" w:hAnsi="Times New Roman" w:cs="Times New Roman"/>
          <w:sz w:val="28"/>
          <w:szCs w:val="28"/>
        </w:rPr>
        <w:t xml:space="preserve">. </w:t>
      </w:r>
    </w:p>
    <w:p w:rsidR="004B4281" w:rsidRPr="00423EB8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EB8">
        <w:rPr>
          <w:rFonts w:ascii="Times New Roman" w:eastAsia="Calibri" w:hAnsi="Times New Roman" w:cs="Times New Roman"/>
          <w:sz w:val="28"/>
          <w:szCs w:val="28"/>
        </w:rPr>
        <w:t xml:space="preserve">В случае если </w:t>
      </w:r>
      <w:r w:rsidRPr="00256FEC">
        <w:rPr>
          <w:rFonts w:ascii="Times New Roman" w:eastAsia="Calibri" w:hAnsi="Times New Roman" w:cs="Times New Roman"/>
          <w:sz w:val="28"/>
          <w:szCs w:val="28"/>
        </w:rPr>
        <w:t>от имени заявителя действует лицо, являющееся его представителем</w:t>
      </w:r>
      <w:r w:rsidRPr="00423EB8">
        <w:rPr>
          <w:rFonts w:ascii="Times New Roman" w:eastAsia="Calibri" w:hAnsi="Times New Roman" w:cs="Times New Roman"/>
          <w:sz w:val="28"/>
          <w:szCs w:val="28"/>
        </w:rPr>
        <w:t xml:space="preserve"> в соответствии с законодательством Российской Федерации, также представляется </w:t>
      </w:r>
      <w:r w:rsidRPr="00256FEC">
        <w:rPr>
          <w:rFonts w:ascii="Times New Roman" w:eastAsia="Calibri" w:hAnsi="Times New Roman" w:cs="Times New Roman"/>
          <w:sz w:val="28"/>
          <w:szCs w:val="28"/>
        </w:rPr>
        <w:t>документ, удостоверяющий личность представителя, и документ, подтверждающий соответствующие полномочия</w:t>
      </w:r>
      <w:r w:rsidRPr="00423EB8">
        <w:rPr>
          <w:rFonts w:ascii="Times New Roman" w:eastAsia="Calibri" w:hAnsi="Times New Roman" w:cs="Times New Roman"/>
          <w:sz w:val="28"/>
          <w:szCs w:val="28"/>
        </w:rPr>
        <w:t>.</w:t>
      </w:r>
    </w:p>
    <w:p w:rsidR="004B4281" w:rsidRPr="00423EB8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3EB8">
        <w:rPr>
          <w:rFonts w:ascii="Times New Roman" w:hAnsi="Times New Roman" w:cs="Times New Roman"/>
          <w:sz w:val="28"/>
          <w:szCs w:val="28"/>
        </w:rPr>
        <w:t xml:space="preserve">2.7. Исчерпывающий перечень документов, необходимых в соответствии с нормативными правовыми актами для предоставления услуг, которые являются необходимыми и обязательными для предоставления муниципальной услуги, способы их получения заявителем, в том числе в электронной форме, порядок их представления: </w:t>
      </w:r>
    </w:p>
    <w:p w:rsidR="004B4281" w:rsidRPr="00423EB8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423EB8">
        <w:rPr>
          <w:rFonts w:ascii="Times New Roman" w:hAnsi="Times New Roman" w:cs="Times New Roman"/>
          <w:sz w:val="28"/>
          <w:szCs w:val="28"/>
        </w:rPr>
        <w:t>Документов, необходимых для предоставления услуг, которые являются необходимыми и обязательными для предоставления муниципальной услуги законодательством Российской Федерации и законодательством Республики Коми не предусмотрено.</w:t>
      </w:r>
    </w:p>
    <w:p w:rsidR="00C037B2" w:rsidRPr="00423EB8" w:rsidRDefault="004B4281" w:rsidP="00F70D9C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2.8. В случае направления документов, указанных</w:t>
      </w:r>
      <w:r w:rsidR="005D2B58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в пункте 2.6, 2.10</w:t>
      </w:r>
      <w:r w:rsidR="007762D1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5D2B58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настоящего а</w:t>
      </w: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дминистративного регламента (в случае, если заявитель представляет документы, указ</w:t>
      </w:r>
      <w:r w:rsidR="005D2B58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анные в пункте 2.10. настоящего а</w:t>
      </w: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дминистративного регламента по собственной инициативе), почтовым отправлением, подлинники документов не направляются, </w:t>
      </w:r>
    </w:p>
    <w:p w:rsidR="004B4281" w:rsidRPr="00423EB8" w:rsidRDefault="004B4281" w:rsidP="00C037B2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удостоверение верности копий прилагаемых документов и свидетельствование подлинности подписи на з</w:t>
      </w:r>
      <w:r w:rsidR="00A13095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аявлении</w:t>
      </w: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осуществляются в установленном федеральным законодательством порядке.</w:t>
      </w:r>
    </w:p>
    <w:p w:rsidR="004B4281" w:rsidRPr="00423EB8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2.9. Документы, необходимые для предоставления муниципальной услуги, предоставляются заявителем следующими способами:</w:t>
      </w:r>
    </w:p>
    <w:p w:rsidR="004B4281" w:rsidRPr="00423EB8" w:rsidRDefault="004B4281" w:rsidP="00E037B7">
      <w:pPr>
        <w:pStyle w:val="a5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лично (в </w:t>
      </w:r>
      <w:r w:rsidR="009579B2" w:rsidRPr="00423EB8">
        <w:rPr>
          <w:rFonts w:ascii="Times New Roman" w:hAnsi="Times New Roman" w:cs="Times New Roman"/>
          <w:iCs/>
          <w:sz w:val="28"/>
          <w:szCs w:val="28"/>
        </w:rPr>
        <w:t>Отдел благоустройства, д</w:t>
      </w:r>
      <w:r w:rsidR="00423EB8">
        <w:rPr>
          <w:rFonts w:ascii="Times New Roman" w:hAnsi="Times New Roman" w:cs="Times New Roman"/>
          <w:iCs/>
          <w:sz w:val="28"/>
          <w:szCs w:val="28"/>
        </w:rPr>
        <w:t>орожного хозяйства и транспорта</w:t>
      </w: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, МФЦ);</w:t>
      </w:r>
    </w:p>
    <w:p w:rsidR="004B4281" w:rsidRPr="00423EB8" w:rsidRDefault="004B4281" w:rsidP="00E037B7">
      <w:pPr>
        <w:pStyle w:val="a5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посредст</w:t>
      </w:r>
      <w:r w:rsidR="005D2B58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вом  почтового  отправления (в </w:t>
      </w:r>
      <w:r w:rsidR="009579B2" w:rsidRPr="00423EB8">
        <w:rPr>
          <w:rFonts w:ascii="Times New Roman" w:hAnsi="Times New Roman" w:cs="Times New Roman"/>
          <w:iCs/>
          <w:sz w:val="28"/>
          <w:szCs w:val="28"/>
        </w:rPr>
        <w:t>Отдел благоустройства, дорожного хозяйства и транспорта</w:t>
      </w:r>
      <w:r w:rsidR="00114E2D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).</w:t>
      </w:r>
    </w:p>
    <w:p w:rsidR="004B4281" w:rsidRPr="00423EB8" w:rsidRDefault="00C037B2" w:rsidP="00F70D9C">
      <w:pPr>
        <w:pStyle w:val="a5"/>
        <w:widowControl w:val="0"/>
        <w:numPr>
          <w:ilvl w:val="0"/>
          <w:numId w:val="31"/>
        </w:numPr>
        <w:autoSpaceDE w:val="0"/>
        <w:autoSpaceDN w:val="0"/>
        <w:adjustRightInd w:val="0"/>
        <w:spacing w:after="0" w:line="240" w:lineRule="auto"/>
        <w:ind w:left="0" w:firstLine="0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через </w:t>
      </w:r>
      <w:r w:rsidRPr="00423EB8">
        <w:rPr>
          <w:rFonts w:ascii="Times New Roman" w:hAnsi="Times New Roman" w:cs="Times New Roman"/>
          <w:sz w:val="28"/>
          <w:szCs w:val="28"/>
        </w:rPr>
        <w:t>Единый портал государственных и муниципальных услуг (функций).</w:t>
      </w:r>
      <w:r w:rsidR="009579B2"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96B27" w:rsidRPr="008C69EC" w:rsidRDefault="00996B27" w:rsidP="004A6BF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423EB8" w:rsidRDefault="004B4281" w:rsidP="004A6BFA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proofErr w:type="gramStart"/>
      <w:r w:rsidRPr="00423E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Исчерпывающий перечень документов, необходимых в соответствии с нормативными правовыми актами для предоставления муниципальной услуги, которые находятся в распоряжении государственных органов, органов местного самоуправления и иных органов, участвующих в </w:t>
      </w:r>
      <w:r w:rsidRPr="00423EB8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предоставлении муниципальных услуг, и которые заявитель вправе представить, а также способы их получения заявителями, в том числе в электронной форме, порядок их представления</w:t>
      </w:r>
      <w:proofErr w:type="gramEnd"/>
    </w:p>
    <w:p w:rsidR="004B4281" w:rsidRPr="008C69EC" w:rsidRDefault="004B4281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996B27" w:rsidRPr="00423EB8" w:rsidRDefault="004B4281" w:rsidP="00C037B2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2.10. Перечень документов, которые заявитель вправе представить по собственной инициативе, так как они подлежат представлению в рамках межведомственного информационного взаимодействия и их непредставление заявителем не является </w:t>
      </w:r>
    </w:p>
    <w:p w:rsidR="004B4281" w:rsidRPr="00423EB8" w:rsidRDefault="004B4281" w:rsidP="00996B2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основанием для отказа заявителю в предоставлении услуги:</w:t>
      </w:r>
    </w:p>
    <w:p w:rsidR="00D929A2" w:rsidRPr="00423EB8" w:rsidRDefault="00D929A2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1) разрешение на строительство, реконструкцию или капитальный ремонт объекта капитального строительства (если работы связаны с осуществлением строительства, реконструкции или капитального ремонта объектов, на которые необходимо получение разрешения в соответствии с градостроительным законодательством); </w:t>
      </w:r>
    </w:p>
    <w:p w:rsidR="00D929A2" w:rsidRPr="00423EB8" w:rsidRDefault="00D929A2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2) разрешение на установку рекламной конструкции (если работы связаны с установкой и эксплуатацией рекламных конструкций). </w:t>
      </w:r>
    </w:p>
    <w:p w:rsidR="004B4281" w:rsidRPr="00423EB8" w:rsidRDefault="004B4281" w:rsidP="00E037B7">
      <w:pPr>
        <w:autoSpaceDE w:val="0"/>
        <w:autoSpaceDN w:val="0"/>
        <w:adjustRightInd w:val="0"/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23EB8">
        <w:rPr>
          <w:rFonts w:ascii="Times New Roman" w:eastAsia="Times New Roman" w:hAnsi="Times New Roman" w:cs="Times New Roman"/>
          <w:sz w:val="28"/>
          <w:szCs w:val="28"/>
          <w:lang w:eastAsia="ru-RU"/>
        </w:rPr>
        <w:t>Документы, указанные в пункте 2.10 настоящего административного регламента, заявитель вправе представить по собственной инициативе.</w:t>
      </w:r>
    </w:p>
    <w:p w:rsidR="00C037B2" w:rsidRPr="00423EB8" w:rsidRDefault="00C037B2" w:rsidP="00BF6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EB8">
        <w:rPr>
          <w:rFonts w:ascii="Times New Roman" w:hAnsi="Times New Roman" w:cs="Times New Roman"/>
          <w:sz w:val="28"/>
          <w:szCs w:val="28"/>
        </w:rPr>
        <w:t xml:space="preserve">Документы, прилагаемые к заявлению, представляемые в электронной форме, направляются в следующих форматах: </w:t>
      </w:r>
    </w:p>
    <w:p w:rsidR="00C037B2" w:rsidRPr="00423EB8" w:rsidRDefault="00C037B2" w:rsidP="00BF6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EB8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 - для документов, в отношении которых утверждены формы и требования по формированию электронных документов в виде файлов в формате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; </w:t>
      </w:r>
    </w:p>
    <w:p w:rsidR="00C037B2" w:rsidRPr="00423EB8" w:rsidRDefault="00C037B2" w:rsidP="00BF6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EB8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не включающим формулы; </w:t>
      </w:r>
    </w:p>
    <w:p w:rsidR="00C037B2" w:rsidRPr="00423EB8" w:rsidRDefault="00C037B2" w:rsidP="00BF6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423EB8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содержанием, в том числе включающих формулы и (или) графические изображения, а также документов с графическим содержанием. </w:t>
      </w:r>
    </w:p>
    <w:p w:rsidR="00C037B2" w:rsidRPr="00423EB8" w:rsidRDefault="00C037B2" w:rsidP="00BF6742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423EB8">
        <w:rPr>
          <w:rFonts w:ascii="Times New Roman" w:hAnsi="Times New Roman" w:cs="Times New Roman"/>
          <w:sz w:val="28"/>
          <w:szCs w:val="28"/>
        </w:rPr>
        <w:t xml:space="preserve">В случае если оригиналы документов, прилагаемых к заявлению, выданы и подписаны уполномоченным органом на бумажном носителе, допускается формирование таких документов, представляемых в электронной форме, путем сканирования непосредственно с оригинала документа (использование копий не допускается), которое осуществляется с сохранением ориентации оригинала документа в разрешении 300-500 </w:t>
      </w:r>
      <w:proofErr w:type="spellStart"/>
      <w:r w:rsidRPr="00423EB8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423EB8">
        <w:rPr>
          <w:rFonts w:ascii="Times New Roman" w:hAnsi="Times New Roman" w:cs="Times New Roman"/>
          <w:sz w:val="28"/>
          <w:szCs w:val="28"/>
        </w:rPr>
        <w:t xml:space="preserve"> (масштаб 1:1) и всех аутентичных признаков подлинности (графической подписи лица, печати, углового штампа бланка</w:t>
      </w:r>
      <w:proofErr w:type="gramEnd"/>
      <w:r w:rsidRPr="00423EB8">
        <w:rPr>
          <w:rFonts w:ascii="Times New Roman" w:hAnsi="Times New Roman" w:cs="Times New Roman"/>
          <w:sz w:val="28"/>
          <w:szCs w:val="28"/>
        </w:rPr>
        <w:t xml:space="preserve">), с использованием следующих режимов: "черно-белый" (при отсутствии в документе графических изображений и (или) цветного текста); "оттенки серого" (при наличии в документе графических изображений, отличных от цветного графического изображения); "цветной" или "режим полной цветопередачи" (при наличии в документе цветных графических изображений либо цветного текста). </w:t>
      </w:r>
    </w:p>
    <w:p w:rsidR="00C037B2" w:rsidRPr="00423EB8" w:rsidRDefault="00C037B2" w:rsidP="003B0F0C">
      <w:pPr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423EB8">
        <w:rPr>
          <w:rFonts w:ascii="Times New Roman" w:hAnsi="Times New Roman" w:cs="Times New Roman"/>
          <w:sz w:val="28"/>
          <w:szCs w:val="28"/>
        </w:rPr>
        <w:t>Количество файлов должно соответствовать количеству документов, каждый из которых содержит текстовую и (или) графическую информацию.</w:t>
      </w:r>
    </w:p>
    <w:p w:rsidR="006A4F25" w:rsidRPr="008C69EC" w:rsidRDefault="006A4F25" w:rsidP="00F70D9C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/>
          <w:sz w:val="28"/>
          <w:szCs w:val="28"/>
          <w:lang w:eastAsia="ru-RU"/>
        </w:rPr>
      </w:pPr>
    </w:p>
    <w:p w:rsidR="004B4281" w:rsidRPr="00A1586F" w:rsidRDefault="00E91E76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1586F">
        <w:rPr>
          <w:rFonts w:ascii="Times New Roman" w:hAnsi="Times New Roman"/>
          <w:b/>
          <w:sz w:val="28"/>
          <w:szCs w:val="28"/>
          <w:lang w:eastAsia="ru-RU"/>
        </w:rPr>
        <w:t>Указание на запрет требований и действий в отношении заявителя</w:t>
      </w:r>
    </w:p>
    <w:p w:rsidR="00E91E76" w:rsidRPr="008C69EC" w:rsidRDefault="00E91E76" w:rsidP="006A4F2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hAnsi="Times New Roman" w:cs="Times New Roman"/>
          <w:sz w:val="28"/>
          <w:szCs w:val="28"/>
          <w:lang w:eastAsia="ru-RU"/>
        </w:rPr>
      </w:pPr>
    </w:p>
    <w:p w:rsidR="004B4281" w:rsidRPr="00256FEC" w:rsidRDefault="00E91E76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256FEC">
        <w:rPr>
          <w:rFonts w:ascii="Times New Roman" w:hAnsi="Times New Roman" w:cs="Times New Roman"/>
          <w:sz w:val="28"/>
          <w:szCs w:val="28"/>
          <w:lang w:eastAsia="ru-RU"/>
        </w:rPr>
        <w:t>2.11. Запрещается</w:t>
      </w:r>
      <w:r w:rsidR="004B4281" w:rsidRPr="00256FEC">
        <w:rPr>
          <w:rFonts w:ascii="Times New Roman" w:hAnsi="Times New Roman" w:cs="Times New Roman"/>
          <w:sz w:val="28"/>
          <w:szCs w:val="28"/>
          <w:lang w:eastAsia="ru-RU"/>
        </w:rPr>
        <w:t>:</w:t>
      </w:r>
    </w:p>
    <w:p w:rsidR="00B5363E" w:rsidRPr="00CA7F26" w:rsidRDefault="00B5363E" w:rsidP="00B5363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1) требовать от заявителя предоставления документов и информации или осуществления действий, предоставление или осуществление которых не предусмотрено нормативными правовыми актами, регулирующими отношения, </w:t>
      </w:r>
      <w:r w:rsidRPr="00CA7F26">
        <w:rPr>
          <w:rFonts w:ascii="Times New Roman" w:hAnsi="Times New Roman" w:cs="Times New Roman"/>
          <w:sz w:val="28"/>
          <w:szCs w:val="28"/>
        </w:rPr>
        <w:lastRenderedPageBreak/>
        <w:t>возникающие в связи с предоставлением услуги;</w:t>
      </w:r>
    </w:p>
    <w:p w:rsidR="00B5363E" w:rsidRPr="00CA7F26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CA7F26">
        <w:rPr>
          <w:rFonts w:ascii="Times New Roman" w:hAnsi="Times New Roman" w:cs="Times New Roman"/>
          <w:sz w:val="28"/>
          <w:szCs w:val="28"/>
        </w:rPr>
        <w:t>2) требовать от заявителя предоставления документов и информации, в том числе подтверждающих внесение заявителем платы за предоставление муниципальных услуг, которые в соответствии с нормативными правовыми актами Российской Федерации, нормативными правовыми актами Республики Коми, муниципальными правовыми актами находятся в распоряжении органов исполнительной власти Республики Коми, предоставляющих муниципальную услугу, иных государственных органов, органов местного самоуправления и (или) подведомственных государственным органам и органам</w:t>
      </w:r>
      <w:proofErr w:type="gramEnd"/>
      <w:r w:rsidRPr="00CA7F26">
        <w:rPr>
          <w:rFonts w:ascii="Times New Roman" w:hAnsi="Times New Roman" w:cs="Times New Roman"/>
          <w:sz w:val="28"/>
          <w:szCs w:val="28"/>
        </w:rPr>
        <w:t xml:space="preserve"> местного самоуправления организаций, участвующих в предоставлении муниципальных услуг, за исключением документов, указанных в </w:t>
      </w:r>
      <w:hyperlink r:id="rId11" w:history="1">
        <w:r w:rsidRPr="00CA7F26">
          <w:rPr>
            <w:rStyle w:val="a7"/>
            <w:rFonts w:ascii="Times New Roman" w:hAnsi="Times New Roman" w:cs="Times New Roman"/>
            <w:sz w:val="28"/>
            <w:szCs w:val="28"/>
          </w:rPr>
          <w:t>части 6 статьи 7</w:t>
        </w:r>
      </w:hyperlink>
      <w:r w:rsidRPr="00CA7F26">
        <w:rPr>
          <w:rFonts w:ascii="Times New Roman" w:hAnsi="Times New Roman" w:cs="Times New Roman"/>
          <w:sz w:val="28"/>
          <w:szCs w:val="28"/>
        </w:rPr>
        <w:t xml:space="preserve"> Федерального закона от 27 июля</w:t>
      </w:r>
      <w:r w:rsidR="00256FEC">
        <w:rPr>
          <w:rFonts w:ascii="Times New Roman" w:hAnsi="Times New Roman" w:cs="Times New Roman"/>
          <w:sz w:val="28"/>
          <w:szCs w:val="28"/>
        </w:rPr>
        <w:t xml:space="preserve"> </w:t>
      </w:r>
      <w:r w:rsidRPr="00CA7F26">
        <w:rPr>
          <w:rFonts w:ascii="Times New Roman" w:hAnsi="Times New Roman" w:cs="Times New Roman"/>
          <w:sz w:val="28"/>
          <w:szCs w:val="28"/>
        </w:rPr>
        <w:t>2010 г. № 210-ФЗ «Об организации предоставления государственных и муниципальных услуг»;</w:t>
      </w:r>
    </w:p>
    <w:p w:rsidR="00B5363E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 xml:space="preserve">3)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отказывать в приеме запроса и иных документов, необходимых для предоставления муниципальной услуги,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</w:t>
      </w:r>
      <w:r>
        <w:rPr>
          <w:rFonts w:ascii="Times New Roman" w:eastAsia="Times New Roman" w:hAnsi="Times New Roman" w:cs="Times New Roman"/>
          <w:sz w:val="28"/>
          <w:szCs w:val="28"/>
        </w:rPr>
        <w:t>,</w:t>
      </w:r>
    </w:p>
    <w:p w:rsidR="00B5363E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sz w:val="28"/>
          <w:szCs w:val="28"/>
        </w:rPr>
        <w:t>4) отказывать в предоставлении муниципальной услуги в случае, если запрос и документы, необходимые для предоставления муниципальной услуги, поданы в соответствии с информацией о сроках и порядке предоставления муниципальной услуги, опубликованной на Едином портале государственных и муниципальных услуг (функций)</w:t>
      </w:r>
      <w:r>
        <w:rPr>
          <w:rFonts w:ascii="Times New Roman" w:hAnsi="Times New Roman" w:cs="Times New Roman"/>
          <w:sz w:val="28"/>
          <w:szCs w:val="28"/>
        </w:rPr>
        <w:t>,</w:t>
      </w:r>
    </w:p>
    <w:p w:rsidR="00B5363E" w:rsidRPr="00387BFC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 xml:space="preserve">5) 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>требовать от заявителя совершения иных действий, к</w:t>
      </w:r>
      <w:r w:rsidR="000559A1">
        <w:rPr>
          <w:rFonts w:ascii="Times New Roman" w:eastAsia="Times New Roman" w:hAnsi="Times New Roman" w:cs="Times New Roman"/>
          <w:sz w:val="28"/>
          <w:szCs w:val="28"/>
        </w:rPr>
        <w:t>роме прохождения идентификации,</w:t>
      </w:r>
      <w:r w:rsidRPr="00387BFC">
        <w:rPr>
          <w:rFonts w:ascii="Times New Roman" w:eastAsia="Times New Roman" w:hAnsi="Times New Roman" w:cs="Times New Roman"/>
          <w:sz w:val="28"/>
          <w:szCs w:val="28"/>
        </w:rPr>
        <w:t xml:space="preserve"> аутентификации в соответствии с нормативными правовыми актами Российской Федерации, указания цели приема, а также предоставления сведений, необходимых для расчета длительности временного интервала, который необходимо забронировать для приема;</w:t>
      </w:r>
    </w:p>
    <w:p w:rsidR="00B5363E" w:rsidRPr="00387BFC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6) требовать от заявителя представления документов 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следующих случаев:</w:t>
      </w:r>
    </w:p>
    <w:p w:rsidR="00B5363E" w:rsidRPr="00387BFC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изменение требований нормативных правовых актов, касающихся предоставления муниципальной услуги, после первоначальной подачи заявления о предоставлении муниципальной услуги;</w:t>
      </w:r>
    </w:p>
    <w:p w:rsidR="00B5363E" w:rsidRPr="00387BFC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наличие ошибок в заявлении о предоставлении муниципальной услуги и документах, поданных заявителем после первоначального отказа в приеме документов, необходимых для предоставления муниципальной услуги, либо в предоставлении муниципальной услуги и не включенных в представленный ранее комплект документов;</w:t>
      </w:r>
    </w:p>
    <w:p w:rsidR="00B5363E" w:rsidRPr="00387BFC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hAnsi="Times New Roman" w:cs="Times New Roman"/>
          <w:sz w:val="28"/>
          <w:szCs w:val="28"/>
        </w:rPr>
        <w:t>истечение срока действия документов или изменение информации после первоначального отказа в приеме документов, необходимых для предоставления муниципальной услуги, либо в предоставлении муниципальной услуги;</w:t>
      </w:r>
    </w:p>
    <w:p w:rsidR="00B5363E" w:rsidRDefault="00B5363E" w:rsidP="00B5363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387BFC">
        <w:rPr>
          <w:rFonts w:ascii="Times New Roman" w:hAnsi="Times New Roman" w:cs="Times New Roman"/>
          <w:sz w:val="28"/>
          <w:szCs w:val="28"/>
        </w:rPr>
        <w:t xml:space="preserve">выявление документально подтвержденного факта (признаков) ошибочного или противоправного действия (бездействия) должностного лица органа, предоставляющего муниципальную услугу, муниципального служащего, работника многофункционального центра, при первоначальном отказе в приеме </w:t>
      </w:r>
      <w:r w:rsidRPr="00387BFC">
        <w:rPr>
          <w:rFonts w:ascii="Times New Roman" w:hAnsi="Times New Roman" w:cs="Times New Roman"/>
          <w:sz w:val="28"/>
          <w:szCs w:val="28"/>
        </w:rPr>
        <w:lastRenderedPageBreak/>
        <w:t>документов, необходимых для предоставления муниципальной услуги, либо в предоставлении муниципальной услуги, о чем в письменном виде за подписью руководителя органа, предоставляющего муниципальную услугу, руководителя многофункционального центра при первоначальном отказе в приеме документов, необходимых для</w:t>
      </w:r>
      <w:proofErr w:type="gramEnd"/>
      <w:r w:rsidRPr="00387BFC">
        <w:rPr>
          <w:rFonts w:ascii="Times New Roman" w:hAnsi="Times New Roman" w:cs="Times New Roman"/>
          <w:sz w:val="28"/>
          <w:szCs w:val="28"/>
        </w:rPr>
        <w:t xml:space="preserve"> предоставления муниципальной услуги, уведомляется заявитель, а также приносятся извин</w:t>
      </w:r>
      <w:r w:rsidR="00512169">
        <w:rPr>
          <w:rFonts w:ascii="Times New Roman" w:hAnsi="Times New Roman" w:cs="Times New Roman"/>
          <w:sz w:val="28"/>
          <w:szCs w:val="28"/>
        </w:rPr>
        <w:t>ения за доставленные неудобства,</w:t>
      </w:r>
    </w:p>
    <w:p w:rsidR="00F543BC" w:rsidRPr="00512169" w:rsidRDefault="00512169" w:rsidP="0051216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512169">
        <w:rPr>
          <w:rFonts w:ascii="Times New Roman" w:eastAsia="Calibri" w:hAnsi="Times New Roman" w:cs="Times New Roman"/>
          <w:sz w:val="28"/>
          <w:szCs w:val="28"/>
          <w:lang w:eastAsia="ru-RU"/>
        </w:rPr>
        <w:t>предоставления на бумажном носителе документов и информации, электронные образы которых ранее были заверены в соответствии с пунктом 7.2 части 1 статьи 16 настоящего Федерального закона, за исключением случаев, если нанесение отметок на такие документы либо их изъятие является необходимым условием предоставления государственной или муниципальной услуги, и иных случаев, установленных федеральными законами.</w:t>
      </w:r>
      <w:proofErr w:type="gramEnd"/>
    </w:p>
    <w:p w:rsidR="004B4281" w:rsidRPr="008C69EC" w:rsidRDefault="004B4281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512169" w:rsidRDefault="004B4281" w:rsidP="00E037B7">
      <w:pPr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51216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Исчерпывающий перечень оснований для отказа в приеме документов,</w:t>
      </w:r>
      <w:r w:rsidR="005D2B58" w:rsidRPr="0051216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 xml:space="preserve"> необходимых для предоставления </w:t>
      </w:r>
      <w:r w:rsidRPr="00512169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 услуги</w:t>
      </w:r>
    </w:p>
    <w:p w:rsidR="004B4281" w:rsidRPr="00512169" w:rsidRDefault="004B4281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4B4281" w:rsidRPr="00512169" w:rsidRDefault="004B4281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512169">
        <w:rPr>
          <w:rFonts w:ascii="Times New Roman" w:eastAsia="Calibri" w:hAnsi="Times New Roman" w:cs="Times New Roman"/>
          <w:sz w:val="28"/>
          <w:szCs w:val="28"/>
          <w:lang w:eastAsia="ru-RU"/>
        </w:rPr>
        <w:t>2.12. Оснований для отказа в приеме документов, необходимых для предоставления муниципальной услуги, действующим законодательством Российской Федерации и Республики Коми не предусмотрено.</w:t>
      </w:r>
    </w:p>
    <w:p w:rsidR="004B4281" w:rsidRPr="008C69EC" w:rsidRDefault="004B4281" w:rsidP="00E037B7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Исчерпывающий перечень оснований для приостановления предоставления муниципальной услуги</w:t>
      </w: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или отказа в предоставлении муниципальной услуги, </w:t>
      </w:r>
      <w:r w:rsidRPr="00387BF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установленных федеральными законами, принимаемыми в соответствии с ними иными нормативными правовыми актами Российской Федерации, законами и иными нормативными правовыми актами Республики Коми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2.13. Оснований для приостановления предоставления муниципальной услуги законодательством Российской Федерации и Республики Коми не предусмотрено</w:t>
      </w:r>
      <w:r w:rsidRPr="00CA7F26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>.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2" w:name="Par178"/>
      <w:bookmarkEnd w:id="12"/>
      <w:r w:rsidRPr="00CA7F26">
        <w:rPr>
          <w:rFonts w:ascii="Times New Roman" w:hAnsi="Times New Roman" w:cs="Times New Roman"/>
          <w:sz w:val="28"/>
          <w:szCs w:val="28"/>
        </w:rPr>
        <w:t xml:space="preserve">2.14. Основаниями для отказа в предоставлении муниципальной услуги являются: </w:t>
      </w:r>
    </w:p>
    <w:p w:rsidR="00FC1093" w:rsidRPr="00CA7F26" w:rsidRDefault="00FC1093" w:rsidP="00FC1093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- наличие в представленных документах недостоверной информации, порядок определения которой закреплен абзацем 2 пункта 2.4 настоящего административного регламента;</w:t>
      </w:r>
    </w:p>
    <w:p w:rsidR="00FC1093" w:rsidRPr="00CA7F26" w:rsidRDefault="00FC1093" w:rsidP="00FC10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- предоставление неполного пакета документов, указанных в пункте 2.6 настоящего административного регламента;</w:t>
      </w:r>
    </w:p>
    <w:p w:rsidR="00FC1093" w:rsidRPr="00CA7F26" w:rsidRDefault="00FC1093" w:rsidP="00FC1093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отказ в согласовании проведения работ со стороны </w:t>
      </w:r>
      <w:r w:rsidRPr="00CA7F26">
        <w:rPr>
          <w:rFonts w:ascii="Times New Roman" w:eastAsia="Calibri" w:hAnsi="Times New Roman" w:cs="Times New Roman"/>
          <w:sz w:val="28"/>
          <w:szCs w:val="28"/>
        </w:rPr>
        <w:t>эксплуатационных предприятий;</w:t>
      </w: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заявлении не указаны фамилия гражданина (реквизиты юридического лица), направившего заявление, или почтовый адрес, по которому должен быть направлен ответ;</w:t>
      </w: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- в заявлении содержатся нецензурные либо оскорбительные выражения, угрозы жизни, здоровью и имуществу должностного лица, а также членов его семьи;</w:t>
      </w:r>
    </w:p>
    <w:p w:rsidR="00FC1093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- текст заявления не поддается прочтению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FC1093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- наличие незавершенных заявителем начатых работ по ранее выданному ордеру (разрешению) на производство земляных работ, </w:t>
      </w:r>
      <w:r>
        <w:rPr>
          <w:rFonts w:ascii="Times New Roman" w:hAnsi="Times New Roman" w:cs="Times New Roman"/>
          <w:sz w:val="28"/>
          <w:szCs w:val="28"/>
        </w:rPr>
        <w:t>срок действия которого истек и не продлен.</w:t>
      </w: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lastRenderedPageBreak/>
        <w:t>2.15. Заявитель имеет право повторно обратиться за предоставлением муниципальной услуги после устранения оснований для отказа в предоставлении муниципальной услуги, предусмотренных пунктом 2.14 настоящего Административного регламента.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Перечень услуг, которые являются необходимыми и обязательными для предоставления муниципальной услуги, в том числе сведения о документе (документах), выдаваемом (выдаваемых) организациями, участвующими в предоставлении</w:t>
      </w:r>
      <w:r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CA7F26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4B4281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iCs/>
          <w:sz w:val="28"/>
          <w:szCs w:val="28"/>
          <w:lang w:eastAsia="ru-RU"/>
        </w:rPr>
        <w:t>2.16. Услуги, которые являются необходимыми и обязательными для предоставления муниципальной услуги, законодательством Российской Федерации и законодательством Республики Коми не предусмотрены.</w:t>
      </w:r>
    </w:p>
    <w:p w:rsidR="00FC1093" w:rsidRPr="008D52E2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</w:t>
      </w: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государственной пошлины или иной платы,</w:t>
      </w:r>
    </w:p>
    <w:p w:rsidR="00FC1093" w:rsidRPr="00CA7F26" w:rsidRDefault="00FC1093" w:rsidP="00FC1093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взимаемой за предоставление муниципальной услуги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4281" w:rsidRPr="006E4E51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6E4E51">
        <w:rPr>
          <w:rFonts w:ascii="Times New Roman" w:eastAsia="Times New Roman" w:hAnsi="Times New Roman" w:cs="Times New Roman"/>
          <w:sz w:val="28"/>
          <w:szCs w:val="28"/>
          <w:lang w:eastAsia="ru-RU"/>
        </w:rPr>
        <w:t>2.17.</w:t>
      </w:r>
      <w:r w:rsidRPr="006E4E51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6E4E51">
        <w:rPr>
          <w:rFonts w:ascii="Times New Roman" w:hAnsi="Times New Roman" w:cs="Times New Roman"/>
          <w:sz w:val="28"/>
          <w:szCs w:val="28"/>
        </w:rPr>
        <w:t>Муниципальная услуга предоставляется заявителям бесплатно.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A4F25" w:rsidRDefault="006E4E51" w:rsidP="006E4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Порядок, размер и основания взимания платы за предоставление услуг, которые являются необходимыми и обязательными для предоставления муниципальной услуги, включая информацию о методике расчета такой платы</w:t>
      </w:r>
    </w:p>
    <w:p w:rsidR="00256FEC" w:rsidRPr="008D52E2" w:rsidRDefault="00256FEC" w:rsidP="006E4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E51" w:rsidRPr="00CA7F26" w:rsidRDefault="006E4E51" w:rsidP="006E4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3" w:name="Par162"/>
      <w:bookmarkEnd w:id="13"/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2.18. </w:t>
      </w:r>
      <w:r w:rsidRPr="00CA7F26">
        <w:rPr>
          <w:rFonts w:ascii="Times New Roman" w:hAnsi="Times New Roman" w:cs="Times New Roman"/>
          <w:sz w:val="28"/>
          <w:szCs w:val="28"/>
        </w:rPr>
        <w:t>Взимание платы за предоставление услуг, которые являются необходимыми и обязательными для предоставления муниципальной услуги, не предусмотрено.</w:t>
      </w:r>
    </w:p>
    <w:p w:rsidR="005F04E1" w:rsidRPr="008D52E2" w:rsidRDefault="005F04E1" w:rsidP="004A6BFA">
      <w:pPr>
        <w:pStyle w:val="ConsPlusNormal"/>
        <w:jc w:val="center"/>
        <w:outlineLvl w:val="2"/>
        <w:rPr>
          <w:rFonts w:ascii="Times New Roman" w:hAnsi="Times New Roman" w:cs="Times New Roman"/>
          <w:sz w:val="28"/>
          <w:szCs w:val="28"/>
        </w:rPr>
      </w:pPr>
    </w:p>
    <w:p w:rsidR="006E4E51" w:rsidRPr="00CA7F26" w:rsidRDefault="006E4E51" w:rsidP="006E4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Максимальный срок ожидания в очереди при подаче запроса о предоставлении муниципальной услуги, услуги, предоставляемой организацией, участвующей в предоставлении муниципальной услуги, и при получении результата предоставления таких услуг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6E4E51" w:rsidRPr="00CA7F26" w:rsidRDefault="006E4E51" w:rsidP="006E4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2.19. </w:t>
      </w:r>
      <w:r w:rsidRPr="00CA7F26">
        <w:rPr>
          <w:rFonts w:ascii="Times New Roman" w:eastAsia="Calibri" w:hAnsi="Times New Roman" w:cs="Times New Roman"/>
          <w:sz w:val="28"/>
          <w:szCs w:val="28"/>
        </w:rPr>
        <w:t>Максимальный срок ожидания в очереди при подаче запроса о предоставлении муниципальной услуги,</w:t>
      </w:r>
      <w:r w:rsidRPr="00CA7F2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Pr="00CA7F26">
        <w:rPr>
          <w:rFonts w:ascii="Times New Roman" w:eastAsia="Calibri" w:hAnsi="Times New Roman" w:cs="Times New Roman"/>
          <w:bCs/>
          <w:sz w:val="28"/>
          <w:szCs w:val="28"/>
        </w:rPr>
        <w:t>услуги, предоставляемой организацией, участвующей в предоставлении муниципальной услуги,</w:t>
      </w: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 и при получении результата предоставления муниципальной услуги, в том числе через МФЦ, составляет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более 15 минут.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outlineLvl w:val="2"/>
        <w:rPr>
          <w:rFonts w:ascii="Times New Roman" w:hAnsi="Times New Roman" w:cs="Times New Roman"/>
          <w:sz w:val="28"/>
          <w:szCs w:val="28"/>
        </w:rPr>
      </w:pPr>
    </w:p>
    <w:p w:rsidR="006E4E51" w:rsidRPr="00CA7F26" w:rsidRDefault="006E4E51" w:rsidP="006E4E5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Срок и порядок регистрации запроса заявителя о предоставлении муниципальной услуги и услуги, предоставляемой организацией, участвующей в предоставлении муниципальной услуги, в том числе в электронной форме</w:t>
      </w:r>
    </w:p>
    <w:p w:rsidR="00996B27" w:rsidRPr="008D52E2" w:rsidRDefault="00996B27" w:rsidP="005F04E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2D1" w:rsidRPr="006E4E51" w:rsidRDefault="007762D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6E4E5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2.20. </w:t>
      </w:r>
      <w:r w:rsidRPr="006E4E51">
        <w:rPr>
          <w:rFonts w:ascii="Times New Roman" w:eastAsia="Calibri" w:hAnsi="Times New Roman" w:cs="Times New Roman"/>
          <w:sz w:val="28"/>
          <w:szCs w:val="28"/>
        </w:rPr>
        <w:t xml:space="preserve"> Заявление и прилагаемые к нему документы регистрируются в порядке и сроки, установленные пунктом </w:t>
      </w:r>
      <w:hyperlink r:id="rId12" w:history="1">
        <w:r w:rsidRPr="006E4E51">
          <w:rPr>
            <w:rFonts w:ascii="Times New Roman" w:eastAsia="Calibri" w:hAnsi="Times New Roman" w:cs="Times New Roman"/>
            <w:sz w:val="28"/>
            <w:szCs w:val="28"/>
          </w:rPr>
          <w:t>3.3.</w:t>
        </w:r>
      </w:hyperlink>
      <w:r w:rsidRPr="006E4E51">
        <w:rPr>
          <w:rFonts w:ascii="Times New Roman" w:eastAsia="Calibri" w:hAnsi="Times New Roman" w:cs="Times New Roman"/>
          <w:sz w:val="28"/>
          <w:szCs w:val="28"/>
        </w:rPr>
        <w:t xml:space="preserve"> настоящего административного регламента</w:t>
      </w:r>
      <w:r w:rsidRPr="006E4E51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7762D1" w:rsidRPr="009F4231" w:rsidRDefault="009F4231" w:rsidP="004E62C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387BFC">
        <w:rPr>
          <w:rFonts w:ascii="Times New Roman" w:eastAsia="Calibri" w:hAnsi="Times New Roman" w:cs="Times New Roman"/>
          <w:b/>
          <w:sz w:val="28"/>
          <w:szCs w:val="28"/>
        </w:rPr>
        <w:lastRenderedPageBreak/>
        <w:t>Требования к помещениям, в которых предоставляется муниципальная  услуга, к залу ожидания, местам для заполнения запросов о предоставлении муниципальной услуги, информационным стендам с образцами их заполнения и перечнем документов, необходимых для предоставления каждой муниципальной услуги, размещению и оформлению визуальной, текстовой и мультимедийной информации о порядке предоставления такой услуги, в том числе к обеспечению доступности для инвалидов указанных объектов в соответствии с</w:t>
      </w:r>
      <w:proofErr w:type="gramEnd"/>
      <w:r w:rsidRPr="00387BFC">
        <w:rPr>
          <w:rFonts w:ascii="Times New Roman" w:eastAsia="Calibri" w:hAnsi="Times New Roman" w:cs="Times New Roman"/>
          <w:b/>
          <w:sz w:val="28"/>
          <w:szCs w:val="28"/>
        </w:rPr>
        <w:t xml:space="preserve"> законодательством Российской Федерации о социальной защите инвалидов</w:t>
      </w:r>
    </w:p>
    <w:p w:rsidR="004B4281" w:rsidRPr="00E037B7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F4231" w:rsidRPr="00CA7F26" w:rsidRDefault="00DB5FCC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2.21. Здание (помещение) администрации, МФЦ</w:t>
      </w:r>
      <w:r w:rsidR="009F4231" w:rsidRPr="00CA7F26">
        <w:rPr>
          <w:rFonts w:ascii="Times New Roman" w:eastAsia="Calibri" w:hAnsi="Times New Roman" w:cs="Times New Roman"/>
          <w:sz w:val="28"/>
          <w:szCs w:val="28"/>
        </w:rPr>
        <w:t xml:space="preserve"> оборудуется информационной табличкой (вывеской) с указанием полного наименования.</w:t>
      </w:r>
    </w:p>
    <w:p w:rsidR="009F4231" w:rsidRPr="00CA7F26" w:rsidRDefault="009F4231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A7F26">
        <w:rPr>
          <w:rFonts w:ascii="Times New Roman" w:eastAsia="Calibri" w:hAnsi="Times New Roman" w:cs="Times New Roman"/>
          <w:sz w:val="28"/>
          <w:szCs w:val="28"/>
        </w:rPr>
        <w:t>Помещения, в которых предоставляются муниципальные услуги, должны соответствовать установленным законодательством Российской Федерации требованиям обеспечения комфортными условиями заявителей и должностных лиц, специалистов, в том числе обеспечения возможности реализации прав инвалидов и лиц с ограниченными возможностями на получение по их заявлению муниципальной услуги.</w:t>
      </w:r>
      <w:proofErr w:type="gramEnd"/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В соответствии с законодательством Российской Федерации о социальной защите инвалидов им, в частности, обеспечиваются:</w:t>
      </w:r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условия беспрепятственного доступа к объекту (зданию, помещению), в котором предоставляется муниципальная услуга, а также для беспрепятственного пользования транспортом, средствами связи и информации;</w:t>
      </w:r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возможность самостоятельного передвижения по территории, на которой расположены объекты (здания, помещения), в которых предоставляются услуги, а также входа в такие объекты и выхода из них, посадки в транспортное средство и высадки из него, в том числе с использованием кресла-коляски;</w:t>
      </w:r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сопровождение инвалидов, имеющих стойкие расстройства функции зрения и самостоятельного передвижения</w:t>
      </w:r>
      <w:r w:rsidRPr="00CA7F26">
        <w:t xml:space="preserve">, </w:t>
      </w:r>
      <w:r w:rsidRPr="00CA7F26">
        <w:rPr>
          <w:rFonts w:ascii="Times New Roman" w:eastAsia="Calibri" w:hAnsi="Times New Roman" w:cs="Times New Roman"/>
          <w:sz w:val="28"/>
          <w:szCs w:val="28"/>
        </w:rPr>
        <w:t>и оказание им помощи на объектах социальной, инженерной и транспортной инфраструктур;</w:t>
      </w:r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надлежащее размещение оборудования и носителей информации, необходимых для обеспечения беспрепятственного доступа инвалидов к объектам (зданиям, помещениям), в которых предоставляются услуги, и к услугам с учетом ограничений их жизнедеятельности;</w:t>
      </w:r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дублирование необходимой для инвалидов звуковой и зрительной информации, а также надписей, знаков и иной текстовой и графической информации знаками, выполненными рельефно-точечным шрифтом Брайля;</w:t>
      </w:r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допуск </w:t>
      </w:r>
      <w:proofErr w:type="spellStart"/>
      <w:r w:rsidRPr="00CA7F26">
        <w:rPr>
          <w:rFonts w:ascii="Times New Roman" w:eastAsia="Calibri" w:hAnsi="Times New Roman" w:cs="Times New Roman"/>
          <w:sz w:val="28"/>
          <w:szCs w:val="28"/>
        </w:rPr>
        <w:t>сурдопереводчика</w:t>
      </w:r>
      <w:proofErr w:type="spellEnd"/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 и </w:t>
      </w:r>
      <w:proofErr w:type="spellStart"/>
      <w:r w:rsidRPr="00CA7F26">
        <w:rPr>
          <w:rFonts w:ascii="Times New Roman" w:eastAsia="Calibri" w:hAnsi="Times New Roman" w:cs="Times New Roman"/>
          <w:sz w:val="28"/>
          <w:szCs w:val="28"/>
        </w:rPr>
        <w:t>тифлосурдопереводчика</w:t>
      </w:r>
      <w:proofErr w:type="spellEnd"/>
      <w:r w:rsidRPr="00CA7F26">
        <w:rPr>
          <w:rFonts w:ascii="Times New Roman" w:eastAsia="Calibri" w:hAnsi="Times New Roman" w:cs="Times New Roman"/>
          <w:sz w:val="28"/>
          <w:szCs w:val="28"/>
        </w:rPr>
        <w:t>;</w:t>
      </w:r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CA7F26">
        <w:rPr>
          <w:rFonts w:ascii="Times New Roman" w:eastAsia="Calibri" w:hAnsi="Times New Roman" w:cs="Times New Roman"/>
          <w:sz w:val="28"/>
          <w:szCs w:val="28"/>
        </w:rPr>
        <w:t>допуск собаки-проводника на объекты (здания, помещения), в которых предоставляются услуги при наличии документа, подтверждающего ее специальное обучение и выдаваемого по форме и в порядке, которые определяются федеральным органом исполнительной власти, осуществляющим функции по выработке и реализации государственной политики и нормативно-правовому регулированию в сфере социальной защиты населения;</w:t>
      </w:r>
      <w:proofErr w:type="gramEnd"/>
    </w:p>
    <w:p w:rsidR="009F4231" w:rsidRPr="00CA7F26" w:rsidRDefault="009F4231" w:rsidP="009F4231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оказание инвалидам помощи в преодолении барьеров, мешающих получению ими услуг наравне с другими лицами.</w:t>
      </w:r>
    </w:p>
    <w:p w:rsidR="009F4231" w:rsidRPr="00CA7F26" w:rsidRDefault="009F4231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Центральный вход в здание должен быть оборудован пандусом, удобным для въезда в здание колясок с детьми и инвалидных кресел-колясок, а также </w:t>
      </w:r>
      <w:r w:rsidRPr="00CA7F26">
        <w:rPr>
          <w:rFonts w:ascii="Times New Roman" w:eastAsia="Calibri" w:hAnsi="Times New Roman" w:cs="Times New Roman"/>
          <w:sz w:val="28"/>
          <w:szCs w:val="28"/>
        </w:rPr>
        <w:lastRenderedPageBreak/>
        <w:t>вывеской, содержащей наименование, место расположения, режим работы, номер телефона для справок.</w:t>
      </w:r>
    </w:p>
    <w:p w:rsidR="009F4231" w:rsidRPr="00CA7F26" w:rsidRDefault="009F4231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Прием заявителей осуществляется непосредственно в помещениях, предназначенных для предоставления муниципальной услуги, которые должны быть оборудованы сидячими местами и обеспечены канцелярскими принадлежностями.</w:t>
      </w:r>
    </w:p>
    <w:p w:rsidR="009F4231" w:rsidRPr="00CA7F26" w:rsidRDefault="009F4231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Места ожидания должны быть оборудованы сидячими местами для посетителей. Количество  мест  ожидания определяется исходя из фактической нагрузки и возможностей для их размещения в здании, но не менее 3-х мест. В местах предоставления муниципальной услуги предусматривается оборудование доступных мест общественного пользования (туалетов) и хранения верхней одежды посетителей.</w:t>
      </w:r>
    </w:p>
    <w:p w:rsidR="009F4231" w:rsidRPr="00CA7F26" w:rsidRDefault="009F4231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Места для заполнения запросов о предоставлении муниципальной услуги оснащаются столами, стульями, канцелярскими принадлежностями, располагаются в непосредственной близости от информационного стенда с образцами их заполнения и перечнем документов, необходимых для предоставления муниципальной услуги. </w:t>
      </w:r>
    </w:p>
    <w:p w:rsidR="009F4231" w:rsidRPr="00CA7F26" w:rsidRDefault="009F4231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Информационные стенды должны содержать:</w:t>
      </w:r>
    </w:p>
    <w:p w:rsidR="009F4231" w:rsidRPr="00CA7F26" w:rsidRDefault="009F4231" w:rsidP="009F4231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сведения о местонахождении, контактных телефонах, графике (режиме) работы органа (учреждения), осуществляющего предоставление муниципальной услуги;</w:t>
      </w:r>
    </w:p>
    <w:p w:rsidR="009F4231" w:rsidRPr="00CA7F26" w:rsidRDefault="009F4231" w:rsidP="009F4231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почты, номер кабинета) специалистов, ответственных за прием документов;</w:t>
      </w:r>
    </w:p>
    <w:p w:rsidR="009F4231" w:rsidRPr="00CA7F26" w:rsidRDefault="009F4231" w:rsidP="009F4231">
      <w:pPr>
        <w:numPr>
          <w:ilvl w:val="0"/>
          <w:numId w:val="13"/>
        </w:numPr>
        <w:tabs>
          <w:tab w:val="left" w:pos="709"/>
          <w:tab w:val="left" w:pos="993"/>
        </w:tabs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контактную информацию (телефон, адрес электронной почты) специалистов, ответственных за информирование;</w:t>
      </w:r>
    </w:p>
    <w:p w:rsidR="009F4231" w:rsidRPr="00CA7F26" w:rsidRDefault="009F4231" w:rsidP="009F4231">
      <w:pPr>
        <w:tabs>
          <w:tab w:val="left" w:pos="709"/>
          <w:tab w:val="left" w:pos="993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- информацию по вопросам предоставления муниципальной услуги (по перечню документов, необходимых для предоставления муниципальной услуги, по времени приема и выдачи документов, по порядку обжалования действий (бездействия) и решений, осуществляемых и принимаемых в ходе предоставления муниципальной услуги).</w:t>
      </w:r>
    </w:p>
    <w:p w:rsidR="009F4231" w:rsidRPr="00CA7F26" w:rsidRDefault="009F4231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 xml:space="preserve">Рабочие места уполномоченных должностных лиц, ответственных за предоставление муниципальной услуги, оборудуются компьютерами и оргтехникой, позволяющей организовать исполнение муниципальной услуги в полном объеме. </w:t>
      </w:r>
    </w:p>
    <w:p w:rsidR="009F4231" w:rsidRPr="00CA7F26" w:rsidRDefault="009F4231" w:rsidP="009F4231">
      <w:pPr>
        <w:tabs>
          <w:tab w:val="left" w:pos="709"/>
        </w:tabs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A7F26">
        <w:rPr>
          <w:rFonts w:ascii="Times New Roman" w:eastAsia="Calibri" w:hAnsi="Times New Roman" w:cs="Times New Roman"/>
          <w:sz w:val="28"/>
          <w:szCs w:val="28"/>
        </w:rPr>
        <w:t>Требования к помещениям МФЦ определены Правилами организации деятельности многофункциональных центров предоставления государственных и муниципальных услуг, утвержденными постановлением Правительства Российской Федерации от 22.12.2012 N 1376.</w:t>
      </w:r>
    </w:p>
    <w:p w:rsidR="006A4F25" w:rsidRPr="008D52E2" w:rsidRDefault="006A4F25" w:rsidP="005F04E1">
      <w:pPr>
        <w:tabs>
          <w:tab w:val="left" w:pos="709"/>
        </w:tabs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9F4231" w:rsidRDefault="009F4231" w:rsidP="009F42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Показатели доступности и качества муниципальной услуги, в том числе количество взаимодействий заявителя с должностными лицами при предоставлении муниципальной услуги и их продолжительность, возможность получения муниципальной услуги в многофункциональном центре предоставления государственных и муниципальных услуг, возможность либо невозможность получения муниципальной услуги в любом территориальном подразделении органа, предоставляющего муниципальную услугу, по выбору заявителя (экстерриториальный принцип), возможность получения информации о ходе предоставления муниципальной</w:t>
      </w:r>
      <w:proofErr w:type="gramEnd"/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услуги, в том числе с использованием информационно-коммуникационных технологий</w:t>
      </w:r>
    </w:p>
    <w:p w:rsidR="009F4231" w:rsidRPr="008D52E2" w:rsidRDefault="009F4231" w:rsidP="009F423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4231" w:rsidRPr="00CA7F26" w:rsidRDefault="009F4231" w:rsidP="009F4231">
      <w:pPr>
        <w:autoSpaceDE w:val="0"/>
        <w:autoSpaceDN w:val="0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7BFC">
        <w:rPr>
          <w:rFonts w:ascii="Times New Roman" w:hAnsi="Times New Roman"/>
          <w:sz w:val="28"/>
          <w:szCs w:val="28"/>
          <w:lang w:eastAsia="ru-RU"/>
        </w:rPr>
        <w:t>2.22. Показатели доступности и качества муниципальных услуг:</w:t>
      </w:r>
      <w:r w:rsidRPr="00CA7F26">
        <w:rPr>
          <w:rStyle w:val="a8"/>
          <w:sz w:val="20"/>
          <w:szCs w:val="20"/>
        </w:rPr>
        <w:t> </w:t>
      </w:r>
      <w:r w:rsidRPr="00CA7F26">
        <w:rPr>
          <w:rStyle w:val="a8"/>
        </w:rPr>
        <w:t> 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255"/>
        <w:gridCol w:w="2378"/>
        <w:gridCol w:w="138"/>
        <w:gridCol w:w="2800"/>
      </w:tblGrid>
      <w:tr w:rsidR="009F4231" w:rsidRPr="00CA7F26" w:rsidTr="00320BF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Показатели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Единица</w:t>
            </w:r>
          </w:p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измерения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Нормативное значение показателя</w:t>
            </w:r>
            <w:r w:rsidRPr="00CA7F26">
              <w:rPr>
                <w:rFonts w:ascii="Times New Roman" w:hAnsi="Times New Roman"/>
                <w:color w:val="1F497D"/>
                <w:sz w:val="28"/>
                <w:szCs w:val="28"/>
                <w:lang w:eastAsia="ru-RU"/>
              </w:rPr>
              <w:t>*</w:t>
            </w:r>
          </w:p>
        </w:tc>
      </w:tr>
      <w:tr w:rsidR="009F4231" w:rsidRPr="00CA7F26" w:rsidTr="00320BF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val="en-US" w:eastAsia="ru-RU"/>
              </w:rPr>
              <w:t>I</w:t>
            </w: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.  Показатели доступности</w:t>
            </w:r>
          </w:p>
        </w:tc>
      </w:tr>
      <w:tr w:rsidR="009F4231" w:rsidRPr="00CA7F26" w:rsidTr="00320BF9">
        <w:trPr>
          <w:trHeight w:val="1507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1. Наличие возможности получения муниципальной услуги в электронной форме по составу действий, которые заявитель вправе совершить при получении муниципальной услуги: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320BF9">
            <w:pPr>
              <w:tabs>
                <w:tab w:val="left" w:pos="1164"/>
              </w:tabs>
              <w:spacing w:after="0"/>
              <w:jc w:val="center"/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F4231" w:rsidRPr="00CA7F26" w:rsidTr="00320BF9">
        <w:trPr>
          <w:trHeight w:val="607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1.1. Получение информации о порядке и сроках предоставления муниципальной услуги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6067D" w:rsidP="0096067D">
            <w:pPr>
              <w:autoSpaceDE w:val="0"/>
              <w:autoSpaceDN w:val="0"/>
              <w:spacing w:after="0"/>
              <w:ind w:firstLine="709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 xml:space="preserve">      </w:t>
            </w:r>
            <w:r w:rsidR="009F4231" w:rsidRPr="00CA7F26">
              <w:rPr>
                <w:rFonts w:ascii="Times New Roman" w:eastAsia="Times New Roman" w:hAnsi="Times New Roman"/>
                <w:sz w:val="28"/>
                <w:szCs w:val="28"/>
                <w:lang w:eastAsia="ru-RU"/>
              </w:rPr>
              <w:t>да</w:t>
            </w:r>
          </w:p>
        </w:tc>
      </w:tr>
      <w:tr w:rsidR="009F4231" w:rsidRPr="00CA7F26" w:rsidTr="00320BF9">
        <w:trPr>
          <w:trHeight w:val="55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1.2. Запись на прием в орган (организацию), МФЦ для подачи запроса о предоставлении муниципальной услуги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DB5FCC" w:rsidRDefault="00DB5FCC" w:rsidP="00320BF9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Cs/>
                <w:color w:val="FF0000"/>
                <w:sz w:val="28"/>
                <w:szCs w:val="28"/>
                <w:lang w:eastAsia="ru-RU"/>
              </w:rPr>
            </w:pPr>
            <w:r w:rsidRPr="00DB5FCC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9F4231" w:rsidRPr="00CA7F26" w:rsidTr="00320BF9">
        <w:trPr>
          <w:trHeight w:val="293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1.3. Формирование запроса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320BF9" w:rsidRDefault="00320BF9" w:rsidP="00320BF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20B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9F4231" w:rsidRPr="00CA7F26" w:rsidTr="00320BF9">
        <w:trPr>
          <w:trHeight w:val="55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1.4.Прием и регистрация органом (организацией) запроса и иных документов, необходимых для предоставления муниципальной услуги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Default="009F4231" w:rsidP="00320BF9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320BF9" w:rsidRPr="00320BF9" w:rsidRDefault="00320BF9" w:rsidP="00B25F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20B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да</w:t>
            </w:r>
          </w:p>
        </w:tc>
      </w:tr>
      <w:tr w:rsidR="009F4231" w:rsidRPr="00CA7F26" w:rsidTr="00320BF9">
        <w:trPr>
          <w:trHeight w:val="55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1.5. Оплата государственной пошлины за предоставление муниципальной услуг и уплата иных платежей, взимаемых в соответствии с законодательством Российской Федерации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B25F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B25F66" w:rsidRDefault="00B25F66" w:rsidP="00B25F66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B25F66" w:rsidRDefault="00B25F66" w:rsidP="00B25F66">
            <w:pPr>
              <w:autoSpaceDE w:val="0"/>
              <w:autoSpaceDN w:val="0"/>
              <w:spacing w:after="0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</w:p>
          <w:p w:rsidR="009F4231" w:rsidRPr="00320BF9" w:rsidRDefault="00320BF9" w:rsidP="00B25F66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20B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9F4231" w:rsidRPr="00CA7F26" w:rsidTr="007D13A9">
        <w:trPr>
          <w:trHeight w:val="786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1.6. Получение результата предоставления муниципальной услуги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Default="009F4231" w:rsidP="00320BF9">
            <w:pPr>
              <w:autoSpaceDE w:val="0"/>
              <w:autoSpaceDN w:val="0"/>
              <w:spacing w:after="0"/>
              <w:jc w:val="center"/>
              <w:rPr>
                <w:sz w:val="26"/>
                <w:szCs w:val="26"/>
              </w:rPr>
            </w:pPr>
          </w:p>
          <w:p w:rsidR="00320BF9" w:rsidRPr="0096067D" w:rsidRDefault="00320BF9" w:rsidP="00320BF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6067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4231" w:rsidRPr="00CA7F26" w:rsidTr="00320BF9">
        <w:trPr>
          <w:trHeight w:val="55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1.7. Получение сведений о ходе выполнения запроса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7D13A9" w:rsidRPr="0096067D" w:rsidRDefault="007D13A9" w:rsidP="007D13A9">
            <w:pPr>
              <w:autoSpaceDE w:val="0"/>
              <w:autoSpaceDN w:val="0"/>
              <w:spacing w:before="24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96067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4231" w:rsidRPr="00CA7F26" w:rsidTr="00320BF9">
        <w:trPr>
          <w:trHeight w:val="64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>1.8. Осуществление оценки качества предоставления муниципальной услуги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7D13A9" w:rsidP="007D13A9">
            <w:pPr>
              <w:autoSpaceDE w:val="0"/>
              <w:autoSpaceDN w:val="0"/>
              <w:spacing w:before="240" w:after="0"/>
              <w:jc w:val="center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320BF9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нет</w:t>
            </w:r>
          </w:p>
        </w:tc>
      </w:tr>
      <w:tr w:rsidR="009F4231" w:rsidRPr="00CA7F26" w:rsidTr="00320BF9">
        <w:trPr>
          <w:trHeight w:val="559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tabs>
                <w:tab w:val="left" w:pos="709"/>
              </w:tabs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CA7F26">
              <w:rPr>
                <w:rFonts w:ascii="Times New Roman" w:hAnsi="Times New Roman"/>
                <w:sz w:val="28"/>
                <w:szCs w:val="28"/>
              </w:rPr>
              <w:t xml:space="preserve">1.9. </w:t>
            </w:r>
            <w:proofErr w:type="gramStart"/>
            <w:r w:rsidRPr="00CA7F26">
              <w:rPr>
                <w:rFonts w:ascii="Times New Roman" w:hAnsi="Times New Roman"/>
                <w:sz w:val="28"/>
                <w:szCs w:val="28"/>
              </w:rPr>
              <w:t xml:space="preserve">Досудебное (внесудебное) обжалование решений и действий (бездействия) органа (организации), должностного лица органа (организации) либо государственного или муниципального служащего, </w:t>
            </w:r>
            <w:r w:rsidRPr="00CA7F26">
              <w:rPr>
                <w:rFonts w:ascii="Times New Roman" w:hAnsi="Times New Roman"/>
                <w:sz w:val="28"/>
                <w:szCs w:val="28"/>
              </w:rPr>
              <w:lastRenderedPageBreak/>
              <w:t>работников</w:t>
            </w:r>
            <w:proofErr w:type="gramEnd"/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Default="009F4231" w:rsidP="00A1586F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  <w:p w:rsidR="00320BF9" w:rsidRDefault="00320BF9" w:rsidP="00A1586F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  <w:p w:rsidR="00320BF9" w:rsidRDefault="00320BF9" w:rsidP="00A1586F">
            <w:pPr>
              <w:autoSpaceDE w:val="0"/>
              <w:autoSpaceDN w:val="0"/>
              <w:spacing w:after="0"/>
              <w:jc w:val="both"/>
              <w:rPr>
                <w:rFonts w:ascii="Times New Roman" w:hAnsi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</w:p>
          <w:p w:rsidR="00320BF9" w:rsidRPr="0096067D" w:rsidRDefault="00320BF9" w:rsidP="00320BF9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 w:cs="Times New Roman"/>
                <w:b/>
                <w:bCs/>
                <w:color w:val="FF0000"/>
                <w:sz w:val="28"/>
                <w:szCs w:val="28"/>
                <w:lang w:eastAsia="ru-RU"/>
              </w:rPr>
            </w:pPr>
            <w:r w:rsidRPr="0096067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4231" w:rsidRPr="00CA7F26" w:rsidTr="00320BF9">
        <w:trPr>
          <w:trHeight w:val="728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2. Наличие возможности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(невозможности)</w:t>
            </w: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получения муниципальной услуги через МФЦ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Да (в полном объеме/ не в полном объеме)/нет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96067D" w:rsidRDefault="00813D04" w:rsidP="00813D04">
            <w:pPr>
              <w:spacing w:after="0"/>
              <w:jc w:val="center"/>
              <w:rPr>
                <w:rFonts w:ascii="Times New Roman" w:eastAsia="Times New Roman" w:hAnsi="Times New Roman" w:cs="Times New Roman"/>
                <w:i/>
                <w:sz w:val="28"/>
                <w:szCs w:val="28"/>
                <w:lang w:eastAsia="ru-RU"/>
              </w:rPr>
            </w:pPr>
            <w:r w:rsidRPr="0096067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4231" w:rsidRPr="00CA7F26" w:rsidTr="00320BF9">
        <w:trPr>
          <w:trHeight w:val="728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03D9">
              <w:rPr>
                <w:rFonts w:ascii="Times New Roman" w:hAnsi="Times New Roman"/>
                <w:sz w:val="28"/>
                <w:szCs w:val="28"/>
                <w:lang w:eastAsia="ru-RU"/>
              </w:rPr>
              <w:t>3. Возможность получения услуги через ЕПГУ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1" w:rsidRPr="00083D82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9203D9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1" w:rsidRPr="0096067D" w:rsidRDefault="00813D04" w:rsidP="00813D04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6067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4231" w:rsidRPr="00CA7F26" w:rsidTr="00320BF9">
        <w:trPr>
          <w:trHeight w:val="728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387BFC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Pr="00387BFC">
              <w:rPr>
                <w:rFonts w:ascii="Times New Roman" w:hAnsi="Times New Roman"/>
                <w:sz w:val="28"/>
                <w:szCs w:val="28"/>
                <w:lang w:eastAsia="ru-RU"/>
              </w:rPr>
              <w:t>. Количество взаимодействий заявителя с должностными лицами при предоставлении муниципальной услуги и их продолжительность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387BFC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387BFC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96067D" w:rsidRDefault="00813D04" w:rsidP="00813D04">
            <w:pPr>
              <w:spacing w:after="0"/>
              <w:jc w:val="center"/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</w:pPr>
            <w:r w:rsidRPr="0096067D">
              <w:rPr>
                <w:rFonts w:ascii="Times New Roman" w:hAnsi="Times New Roman"/>
                <w:bCs/>
                <w:sz w:val="28"/>
                <w:szCs w:val="28"/>
                <w:lang w:eastAsia="ru-RU"/>
              </w:rPr>
              <w:t>2/15</w:t>
            </w:r>
          </w:p>
        </w:tc>
      </w:tr>
      <w:tr w:rsidR="009F4231" w:rsidRPr="00CA7F26" w:rsidTr="00320BF9">
        <w:trPr>
          <w:trHeight w:val="728"/>
        </w:trPr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9F4231" w:rsidRPr="00387BFC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. Возможность (невозможность) получения услуги</w:t>
            </w:r>
            <w:r w:rsidRPr="00083D82">
              <w:t xml:space="preserve"> </w:t>
            </w: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посредством запроса о предоставлении нескольких государственных и (или) муниципальных услуг в многофункциональных центрах предоставления государственных и муниципальных услуг, предусмотренного статьей 15.1 Федерального закона</w:t>
            </w:r>
          </w:p>
        </w:tc>
        <w:tc>
          <w:tcPr>
            <w:tcW w:w="251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1" w:rsidRPr="00387BFC" w:rsidRDefault="009F4231" w:rsidP="00A1586F">
            <w:pPr>
              <w:autoSpaceDE w:val="0"/>
              <w:autoSpaceDN w:val="0"/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083D82">
              <w:rPr>
                <w:rFonts w:ascii="Times New Roman" w:hAnsi="Times New Roman"/>
                <w:sz w:val="28"/>
                <w:szCs w:val="28"/>
                <w:lang w:eastAsia="ru-RU"/>
              </w:rPr>
              <w:t>да/нет</w:t>
            </w:r>
          </w:p>
        </w:tc>
        <w:tc>
          <w:tcPr>
            <w:tcW w:w="28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1" w:rsidRPr="0096067D" w:rsidRDefault="0096067D" w:rsidP="0096067D">
            <w:pPr>
              <w:spacing w:after="0"/>
              <w:jc w:val="center"/>
              <w:rPr>
                <w:rFonts w:ascii="Times New Roman" w:hAnsi="Times New Roman" w:cs="Times New Roman"/>
                <w:bCs/>
                <w:i/>
                <w:sz w:val="28"/>
                <w:szCs w:val="28"/>
                <w:lang w:eastAsia="ru-RU"/>
              </w:rPr>
            </w:pPr>
            <w:r w:rsidRPr="0096067D">
              <w:rPr>
                <w:rFonts w:ascii="Times New Roman" w:hAnsi="Times New Roman" w:cs="Times New Roman"/>
                <w:sz w:val="28"/>
                <w:szCs w:val="28"/>
              </w:rPr>
              <w:t>да</w:t>
            </w:r>
          </w:p>
        </w:tc>
      </w:tr>
      <w:tr w:rsidR="009F4231" w:rsidRPr="00CA7F26" w:rsidTr="00320BF9">
        <w:tc>
          <w:tcPr>
            <w:tcW w:w="95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b/>
                <w:bCs/>
                <w:sz w:val="28"/>
                <w:szCs w:val="28"/>
                <w:lang w:val="en-US" w:eastAsia="ru-RU"/>
              </w:rPr>
              <w:t>II</w:t>
            </w:r>
            <w:r w:rsidRPr="00CA7F26">
              <w:rPr>
                <w:rFonts w:ascii="Times New Roman" w:hAnsi="Times New Roman"/>
                <w:b/>
                <w:bCs/>
                <w:sz w:val="28"/>
                <w:szCs w:val="28"/>
                <w:lang w:eastAsia="ru-RU"/>
              </w:rPr>
              <w:t>. Показатели качества</w:t>
            </w:r>
          </w:p>
        </w:tc>
      </w:tr>
      <w:tr w:rsidR="009F4231" w:rsidRPr="00CA7F26" w:rsidTr="00320BF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1. Удельный вес заявлений граждан, рассмотренных в установленный срок, в общем количестве обращений граждан в Органе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F4231" w:rsidRPr="00CA7F26" w:rsidTr="00320BF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2. Удельный вес рассмотренных в  установленный срок заявлений на предоставление услуги в общем количестве заявлений на предоставление услуги через МФЦ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9F4231" w:rsidRPr="00CA7F26" w:rsidTr="00320BF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3. Удельный вес обоснованных жалоб в общем количестве заявлений на предоставление  муниципальной услуги в Органе    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  <w:tr w:rsidR="009F4231" w:rsidRPr="00CA7F26" w:rsidTr="00320BF9">
        <w:tc>
          <w:tcPr>
            <w:tcW w:w="425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4. Удельный вес количества обоснованных жалоб в общем количестве заявлений на предоставление 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муниципальной </w:t>
            </w: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услуги через МФЦ</w:t>
            </w:r>
          </w:p>
        </w:tc>
        <w:tc>
          <w:tcPr>
            <w:tcW w:w="237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%</w:t>
            </w:r>
          </w:p>
        </w:tc>
        <w:tc>
          <w:tcPr>
            <w:tcW w:w="29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  <w:hideMark/>
          </w:tcPr>
          <w:p w:rsidR="009F4231" w:rsidRPr="00CA7F26" w:rsidRDefault="009F4231" w:rsidP="00A1586F">
            <w:pPr>
              <w:autoSpaceDE w:val="0"/>
              <w:autoSpaceDN w:val="0"/>
              <w:spacing w:after="0"/>
              <w:ind w:firstLine="709"/>
              <w:jc w:val="both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CA7F26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</w:p>
        </w:tc>
      </w:tr>
    </w:tbl>
    <w:p w:rsidR="006A4F25" w:rsidRPr="008D52E2" w:rsidRDefault="006A4F25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2"/>
        <w:rPr>
          <w:rFonts w:ascii="Times New Roman" w:eastAsia="Calibri" w:hAnsi="Times New Roman" w:cs="Times New Roman"/>
          <w:sz w:val="28"/>
          <w:szCs w:val="28"/>
        </w:rPr>
      </w:pPr>
    </w:p>
    <w:p w:rsidR="00035B7A" w:rsidRPr="00035B7A" w:rsidRDefault="00035B7A" w:rsidP="00035B7A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outlineLvl w:val="2"/>
        <w:rPr>
          <w:rFonts w:ascii="Times New Roman" w:eastAsia="Calibri" w:hAnsi="Times New Roman" w:cs="Times New Roman"/>
          <w:b/>
          <w:sz w:val="28"/>
          <w:szCs w:val="28"/>
        </w:rPr>
      </w:pPr>
      <w:r w:rsidRPr="00035B7A">
        <w:rPr>
          <w:rFonts w:ascii="Times New Roman" w:eastAsia="Calibri" w:hAnsi="Times New Roman" w:cs="Times New Roman"/>
          <w:b/>
          <w:sz w:val="28"/>
          <w:szCs w:val="28"/>
        </w:rPr>
        <w:t xml:space="preserve">Иные требования, в том числе учитывающие особенности предоставления муниципальной услуги в многофункциональных центрах </w:t>
      </w:r>
      <w:r w:rsidRPr="00035B7A">
        <w:rPr>
          <w:rFonts w:ascii="Times New Roman" w:eastAsia="Calibri" w:hAnsi="Times New Roman" w:cs="Times New Roman"/>
          <w:b/>
          <w:sz w:val="28"/>
          <w:szCs w:val="28"/>
        </w:rPr>
        <w:lastRenderedPageBreak/>
        <w:t>предоставления государственных и муниципальных услуг, особенности предоставления муниципальной услуги по экстерриториальному принципу (в случае, если муниципальная услуга предоставляется по экстерриториальному принципу) и особенности предоставления муниципальной услуги в электронной форме</w:t>
      </w:r>
    </w:p>
    <w:p w:rsidR="009F4231" w:rsidRPr="008D52E2" w:rsidRDefault="009F4231" w:rsidP="009F4231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035B7A" w:rsidRPr="00035B7A" w:rsidRDefault="00035B7A" w:rsidP="008F7461">
      <w:pPr>
        <w:tabs>
          <w:tab w:val="left" w:pos="1134"/>
        </w:tabs>
        <w:suppressAutoHyphens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 xml:space="preserve">2.23. Сведения о предоставлении муниципальной услуги и форма заявления для предоставления муниципальной  услуги находятся на Интернет-сайте администрации </w:t>
      </w:r>
      <w:r w:rsidRPr="00035B7A">
        <w:rPr>
          <w:rFonts w:ascii="Times New Roman" w:hAnsi="Times New Roman" w:cs="Times New Roman"/>
          <w:sz w:val="28"/>
          <w:szCs w:val="28"/>
          <w:u w:val="single"/>
          <w:lang w:val="en-US"/>
        </w:rPr>
        <w:t>www</w:t>
      </w:r>
      <w:r w:rsidRPr="00035B7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035B7A">
        <w:rPr>
          <w:rFonts w:ascii="Times New Roman" w:hAnsi="Times New Roman" w:cs="Times New Roman"/>
          <w:sz w:val="28"/>
          <w:szCs w:val="28"/>
          <w:u w:val="single"/>
          <w:lang w:val="en-US"/>
        </w:rPr>
        <w:t>pechoraonline</w:t>
      </w:r>
      <w:proofErr w:type="spellEnd"/>
      <w:r w:rsidRPr="00035B7A">
        <w:rPr>
          <w:rFonts w:ascii="Times New Roman" w:hAnsi="Times New Roman" w:cs="Times New Roman"/>
          <w:sz w:val="28"/>
          <w:szCs w:val="28"/>
          <w:u w:val="single"/>
        </w:rPr>
        <w:t>.</w:t>
      </w:r>
      <w:proofErr w:type="spellStart"/>
      <w:r w:rsidRPr="00035B7A">
        <w:rPr>
          <w:rFonts w:ascii="Times New Roman" w:hAnsi="Times New Roman" w:cs="Times New Roman"/>
          <w:sz w:val="28"/>
          <w:szCs w:val="28"/>
          <w:u w:val="single"/>
          <w:lang w:val="en-US"/>
        </w:rPr>
        <w:t>ru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>, порталах государственных и муниципальных услуг (функций).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 xml:space="preserve">  1) Предоставление муниципальной услуги посредством порталов государственных и муниципальных услуг (функций) осуществляется путем заполнения и отправки интерактивной формы заявления на предоставление муниципальной услуги и прикрепления электронных образов документов, необходимых для получения муниципальной услуги.</w:t>
      </w:r>
    </w:p>
    <w:p w:rsidR="00035B7A" w:rsidRPr="00035B7A" w:rsidRDefault="00035B7A" w:rsidP="008F746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Требования к форматам заявлений (запросов) и иных документов, представляемых в форме электронных документов, необходимых для предоставления муниципальных услуг.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 xml:space="preserve">1) Электронные документы представляются в следующих форматах: 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 xml:space="preserve">а)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 - для формализованных документов;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 xml:space="preserve">б)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 - для документов с текстовым и графическим содержанием;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 xml:space="preserve">в)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 - для документов, содержащих расчеты;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 xml:space="preserve">г)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zip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 - для набора документов. Архив может включать файлы с форматами: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xml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docx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odt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jpg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jpeg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xls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xlsx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ods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>.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 xml:space="preserve">2) Допускается формирование электронного документа путем сканирования с оригинала документа с сохранением ориентации оригинала документа в разрешении 300 </w:t>
      </w:r>
      <w:proofErr w:type="spellStart"/>
      <w:r w:rsidRPr="00035B7A">
        <w:rPr>
          <w:rFonts w:ascii="Times New Roman" w:hAnsi="Times New Roman" w:cs="Times New Roman"/>
          <w:sz w:val="28"/>
          <w:szCs w:val="28"/>
        </w:rPr>
        <w:t>dpi</w:t>
      </w:r>
      <w:proofErr w:type="spellEnd"/>
      <w:r w:rsidRPr="00035B7A">
        <w:rPr>
          <w:rFonts w:ascii="Times New Roman" w:hAnsi="Times New Roman" w:cs="Times New Roman"/>
          <w:sz w:val="28"/>
          <w:szCs w:val="28"/>
        </w:rPr>
        <w:t xml:space="preserve"> (масштаб 1:1) с использованием следующих режимов: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а) "черно-белый" (при отсутствии в документе графических изображений и (или) цветного текста);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б) "оттенки серого" (при наличии в документе графических изображений, отличных от цветного графического изображения);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в) "цветной" или "режим полной цветопередачи" (при наличии в документе цветных графических изображений либо цветного текста).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3) Наименование файлов должно соответствовать смыслу содержания документа.</w:t>
      </w:r>
    </w:p>
    <w:p w:rsidR="00035B7A" w:rsidRPr="00035B7A" w:rsidRDefault="00035B7A" w:rsidP="008F7461">
      <w:pPr>
        <w:pStyle w:val="ConsPlusNormal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4) Максимально допустимый размер всех электронных документов в одном заявлении (запросе) не должен превышать 100 Мбайт.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B7A">
        <w:rPr>
          <w:rFonts w:ascii="Times New Roman" w:hAnsi="Times New Roman" w:cs="Times New Roman"/>
          <w:color w:val="000000"/>
          <w:sz w:val="28"/>
          <w:szCs w:val="28"/>
        </w:rPr>
        <w:t>При обращении в электронной форме за получением муниципальной услуги заявление и прилагаемые нему документы подписываются тем видом электронной подписи, допустимость использования которых установлена федеральными законами, регламентирующими порядок предоставления муниципальной услуги.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035B7A">
        <w:rPr>
          <w:rFonts w:ascii="Times New Roman" w:hAnsi="Times New Roman" w:cs="Times New Roman"/>
          <w:color w:val="000000"/>
          <w:sz w:val="28"/>
          <w:szCs w:val="28"/>
        </w:rPr>
        <w:t xml:space="preserve">В случаях если указанными федеральными законами используемый вид электронной подписи не установлен, вид электронной подписи определяется в соответствии с критериями определения видов электронной подписи, использование которых допускается при обращении за получением </w:t>
      </w:r>
      <w:r w:rsidRPr="00035B7A">
        <w:rPr>
          <w:rFonts w:ascii="Times New Roman" w:hAnsi="Times New Roman" w:cs="Times New Roman"/>
          <w:color w:val="000000"/>
          <w:sz w:val="28"/>
          <w:szCs w:val="28"/>
        </w:rPr>
        <w:lastRenderedPageBreak/>
        <w:t xml:space="preserve">государственных и муниципальных услуг, согласно постановлению Правительства Российской Федерации от 25 июня 2012 г. № 634. 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gramStart"/>
      <w:r w:rsidRPr="00035B7A">
        <w:rPr>
          <w:rFonts w:ascii="Times New Roman" w:hAnsi="Times New Roman" w:cs="Times New Roman"/>
          <w:color w:val="000000"/>
          <w:sz w:val="28"/>
          <w:szCs w:val="28"/>
        </w:rPr>
        <w:t>В случае если при обращении в электронной форме за получением муниципальной услуги идентификация и аутентификация заявителя - физического лица осуществляются с использованием единой системы идентификации и аутентификации, то заявитель имеет право использовать простую электронную подпись при обращении в электронной форме за получением муниципальной услуги при условии, что при выдаче ключа простой электронной подписи личность физического лица установлена при личном приеме.</w:t>
      </w:r>
      <w:proofErr w:type="gramEnd"/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5B7A">
        <w:rPr>
          <w:rFonts w:ascii="Times New Roman" w:hAnsi="Times New Roman" w:cs="Times New Roman"/>
          <w:sz w:val="28"/>
          <w:szCs w:val="28"/>
        </w:rPr>
        <w:t>2) Предоставление муниципальной услуги через МФЦ осуществляется по принципу «одного окна», в соответствии с которым предоставление муниципальной услуги осуществляется после однократного обращения заявителя с соответствующим заявлением, а взаимодействие МФЦ с отделом ЖКХ осуществляется без участия заявителя в соответствии с нормативными правовыми актами, порядком и сроками, установленными соглашением о взаимодействии между МФЦ и администрацией.</w:t>
      </w:r>
      <w:proofErr w:type="gramEnd"/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Заявление о предоставлении муниципальной услуги подается заявителем через МФЦ лично.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В МФЦ обеспечиваются: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а) функционирование автоматизированной информационной системы МФЦ;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б) бесплатный доступ заявителей к порталам государственных и муниципальных услуг (функций).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в) возможность приема от заявителей денежных сре</w:t>
      </w:r>
      <w:proofErr w:type="gramStart"/>
      <w:r w:rsidRPr="00035B7A">
        <w:rPr>
          <w:rFonts w:ascii="Times New Roman" w:hAnsi="Times New Roman" w:cs="Times New Roman"/>
          <w:sz w:val="28"/>
          <w:szCs w:val="28"/>
        </w:rPr>
        <w:t>дств в сч</w:t>
      </w:r>
      <w:proofErr w:type="gramEnd"/>
      <w:r w:rsidRPr="00035B7A">
        <w:rPr>
          <w:rFonts w:ascii="Times New Roman" w:hAnsi="Times New Roman" w:cs="Times New Roman"/>
          <w:sz w:val="28"/>
          <w:szCs w:val="28"/>
        </w:rPr>
        <w:t>ет уплаты государственной пошлины или иной платы за предоставление государственных и муниципальных услуг, взимаемых в соответствии с законодательством Российской Федерации;</w:t>
      </w:r>
    </w:p>
    <w:p w:rsidR="00035B7A" w:rsidRPr="00035B7A" w:rsidRDefault="00035B7A" w:rsidP="008F7461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5B7A">
        <w:rPr>
          <w:rFonts w:ascii="Times New Roman" w:hAnsi="Times New Roman" w:cs="Times New Roman"/>
          <w:sz w:val="28"/>
          <w:szCs w:val="28"/>
        </w:rPr>
        <w:t>г) по заявлению заявителя регистрация в федеральной государственной информационной системе «Единая система идентификац</w:t>
      </w:r>
      <w:proofErr w:type="gramStart"/>
      <w:r w:rsidRPr="00035B7A">
        <w:rPr>
          <w:rFonts w:ascii="Times New Roman" w:hAnsi="Times New Roman" w:cs="Times New Roman"/>
          <w:sz w:val="28"/>
          <w:szCs w:val="28"/>
        </w:rPr>
        <w:t>ии и ау</w:t>
      </w:r>
      <w:proofErr w:type="gramEnd"/>
      <w:r w:rsidRPr="00035B7A">
        <w:rPr>
          <w:rFonts w:ascii="Times New Roman" w:hAnsi="Times New Roman" w:cs="Times New Roman"/>
          <w:sz w:val="28"/>
          <w:szCs w:val="28"/>
        </w:rPr>
        <w:t>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на безвозмездной основе.</w:t>
      </w:r>
    </w:p>
    <w:p w:rsidR="00035B7A" w:rsidRPr="00035B7A" w:rsidRDefault="00035B7A" w:rsidP="008F7461">
      <w:pPr>
        <w:shd w:val="clear" w:color="auto" w:fill="FFFFFF"/>
        <w:tabs>
          <w:tab w:val="left" w:pos="1134"/>
        </w:tabs>
        <w:suppressAutoHyphens/>
        <w:spacing w:after="0" w:line="240" w:lineRule="auto"/>
        <w:ind w:firstLine="567"/>
        <w:jc w:val="both"/>
        <w:rPr>
          <w:rFonts w:ascii="Times New Roman" w:hAnsi="Times New Roman" w:cs="Times New Roman"/>
          <w:b/>
          <w:sz w:val="28"/>
          <w:szCs w:val="28"/>
        </w:rPr>
      </w:pPr>
      <w:r w:rsidRPr="00035B7A">
        <w:rPr>
          <w:rFonts w:ascii="Times New Roman" w:hAnsi="Times New Roman" w:cs="Times New Roman"/>
          <w:spacing w:val="2"/>
          <w:sz w:val="28"/>
          <w:szCs w:val="28"/>
          <w:shd w:val="clear" w:color="auto" w:fill="FFFFFF"/>
        </w:rPr>
        <w:t xml:space="preserve">Порядок предоставления муниципальной услуги через МФЦ с учетом принципа экстерриториальности определяется Соглашением о взаимодействии </w:t>
      </w:r>
      <w:r w:rsidRPr="00035B7A">
        <w:rPr>
          <w:rFonts w:ascii="Times New Roman" w:hAnsi="Times New Roman" w:cs="Times New Roman"/>
          <w:sz w:val="28"/>
          <w:szCs w:val="28"/>
        </w:rPr>
        <w:t>между МФЦ и администрацией.</w:t>
      </w:r>
    </w:p>
    <w:p w:rsidR="004B4281" w:rsidRPr="008D52E2" w:rsidRDefault="004B4281" w:rsidP="008F7461">
      <w:pPr>
        <w:tabs>
          <w:tab w:val="left" w:pos="1134"/>
        </w:tabs>
        <w:suppressAutoHyphens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3E1301" w:rsidRDefault="003E1301" w:rsidP="003E130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</w:rPr>
      </w:pPr>
      <w:bookmarkStart w:id="14" w:name="Par279"/>
      <w:bookmarkEnd w:id="14"/>
      <w:r w:rsidRPr="00CA7F26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CA7F26">
        <w:rPr>
          <w:rFonts w:ascii="Times New Roman" w:hAnsi="Times New Roman"/>
          <w:b/>
          <w:sz w:val="28"/>
          <w:szCs w:val="28"/>
          <w:lang w:eastAsia="ru-RU"/>
        </w:rPr>
        <w:t xml:space="preserve">. </w:t>
      </w:r>
      <w:r w:rsidRPr="00CA7F26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выполнения, в том числе особенности выполнения административных процедур в электронной форме, а также особенности выполнения административных процедур в многофункциональных центрах</w:t>
      </w:r>
    </w:p>
    <w:p w:rsidR="003E1301" w:rsidRPr="008D52E2" w:rsidRDefault="003E1301" w:rsidP="003E1301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sz w:val="28"/>
          <w:szCs w:val="28"/>
        </w:rPr>
      </w:pPr>
    </w:p>
    <w:p w:rsidR="003E1301" w:rsidRPr="00083D82" w:rsidRDefault="003E1301" w:rsidP="003E1301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Состав, последовательность и сроки выполнения административных процедур (действий), требований к порядку их выполнения, в том числе особенностей выполнения административных процедур (действий) в электронной форме</w:t>
      </w:r>
    </w:p>
    <w:p w:rsidR="00F70D9C" w:rsidRPr="008D52E2" w:rsidRDefault="00F70D9C" w:rsidP="003E1301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618C" w:rsidRPr="00083D82" w:rsidRDefault="009E618C" w:rsidP="009E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083D82">
        <w:rPr>
          <w:rFonts w:ascii="Times New Roman" w:hAnsi="Times New Roman" w:cs="Times New Roman"/>
          <w:bCs/>
          <w:sz w:val="28"/>
          <w:szCs w:val="28"/>
        </w:rPr>
        <w:t xml:space="preserve">3.1 Перечень административных процедур (действий) при предоставлении </w:t>
      </w:r>
      <w:r w:rsidRPr="00083D82">
        <w:rPr>
          <w:rFonts w:ascii="Times New Roman" w:hAnsi="Times New Roman" w:cs="Times New Roman"/>
          <w:bCs/>
          <w:sz w:val="28"/>
          <w:szCs w:val="28"/>
        </w:rPr>
        <w:lastRenderedPageBreak/>
        <w:t>государственных услуг в электронной форме:</w:t>
      </w:r>
    </w:p>
    <w:p w:rsidR="009E618C" w:rsidRPr="00083D82" w:rsidRDefault="009E618C" w:rsidP="009E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1) 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документов; </w:t>
      </w:r>
    </w:p>
    <w:p w:rsidR="009E618C" w:rsidRPr="00083D82" w:rsidRDefault="009E618C" w:rsidP="009E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2) 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E618C" w:rsidRPr="00083D82" w:rsidRDefault="009E618C" w:rsidP="009E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E618C" w:rsidRDefault="009E618C" w:rsidP="009E618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1E261A">
        <w:rPr>
          <w:rFonts w:ascii="Times New Roman" w:hAnsi="Times New Roman"/>
          <w:sz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9E618C" w:rsidRPr="009E618C" w:rsidRDefault="009E618C" w:rsidP="009E618C">
      <w:pPr>
        <w:autoSpaceDE w:val="0"/>
        <w:autoSpaceDN w:val="0"/>
        <w:adjustRightInd w:val="0"/>
        <w:spacing w:after="69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E618C">
        <w:rPr>
          <w:rFonts w:ascii="Times New Roman" w:hAnsi="Times New Roman" w:cs="Times New Roman"/>
          <w:sz w:val="28"/>
          <w:szCs w:val="28"/>
        </w:rPr>
        <w:t>5) получение Заявителем уведомлений о ходе предоставлении услуги в</w:t>
      </w:r>
      <w:r w:rsidRPr="009E618C">
        <w:rPr>
          <w:rFonts w:ascii="Times New Roman" w:hAnsi="Times New Roman" w:cs="Times New Roman"/>
          <w:sz w:val="24"/>
          <w:szCs w:val="24"/>
        </w:rPr>
        <w:t xml:space="preserve"> </w:t>
      </w:r>
      <w:r w:rsidRPr="009E618C">
        <w:rPr>
          <w:rFonts w:ascii="Times New Roman" w:hAnsi="Times New Roman" w:cs="Times New Roman"/>
          <w:sz w:val="28"/>
          <w:szCs w:val="28"/>
        </w:rPr>
        <w:t>Личный кабинет на ЕПГУ;</w:t>
      </w:r>
    </w:p>
    <w:p w:rsidR="009E618C" w:rsidRPr="009E618C" w:rsidRDefault="009E618C" w:rsidP="009E618C">
      <w:pPr>
        <w:pStyle w:val="ConsPlusNormal"/>
        <w:ind w:firstLine="709"/>
        <w:jc w:val="both"/>
        <w:rPr>
          <w:rFonts w:ascii="Times New Roman" w:hAnsi="Times New Roman"/>
          <w:sz w:val="28"/>
        </w:rPr>
      </w:pPr>
      <w:r w:rsidRPr="009E618C">
        <w:rPr>
          <w:rFonts w:ascii="Times New Roman" w:hAnsi="Times New Roman" w:cs="Times New Roman"/>
          <w:sz w:val="28"/>
          <w:szCs w:val="28"/>
        </w:rPr>
        <w:t>6)</w:t>
      </w:r>
      <w:r w:rsidR="00035B7A">
        <w:rPr>
          <w:rFonts w:ascii="Times New Roman" w:hAnsi="Times New Roman" w:cs="Times New Roman"/>
          <w:sz w:val="28"/>
          <w:szCs w:val="28"/>
        </w:rPr>
        <w:t xml:space="preserve"> </w:t>
      </w:r>
      <w:r w:rsidRPr="009E618C">
        <w:rPr>
          <w:rFonts w:ascii="Times New Roman" w:hAnsi="Times New Roman" w:cs="Times New Roman"/>
          <w:sz w:val="28"/>
          <w:szCs w:val="28"/>
        </w:rPr>
        <w:t>направление жалобы на решения, действия (бездействие) органа, работников органа в порядке, установленном в соответствующем разделе Административного регламента.</w:t>
      </w:r>
    </w:p>
    <w:p w:rsidR="009E618C" w:rsidRPr="00083D82" w:rsidRDefault="009E618C" w:rsidP="009E618C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15" w:name="Par288"/>
      <w:bookmarkEnd w:id="15"/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3.2. Предоставление в установленном порядке информации заявителям и обеспечение доступа заявителей к сведениям о муниципальной услуге, </w:t>
      </w:r>
      <w:r w:rsidRPr="001E261A">
        <w:rPr>
          <w:rFonts w:ascii="Times New Roman" w:hAnsi="Times New Roman"/>
          <w:sz w:val="28"/>
        </w:rPr>
        <w:t>порядке ее предоставления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1E261A">
        <w:rPr>
          <w:rFonts w:ascii="Times New Roman" w:hAnsi="Times New Roman"/>
          <w:sz w:val="28"/>
        </w:rPr>
        <w:t>по иным вопросам, связанным с предоставлением муниципальной услуги,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E261A">
        <w:rPr>
          <w:rFonts w:ascii="Times New Roman" w:hAnsi="Times New Roman"/>
          <w:sz w:val="28"/>
        </w:rPr>
        <w:t>в том числе о ходе предоставления муниципальной услуги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, указано в пункте 1.4 настоящего Административного регламента.</w:t>
      </w:r>
    </w:p>
    <w:p w:rsidR="004A6BFA" w:rsidRPr="008D52E2" w:rsidRDefault="004A6BFA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9E618C" w:rsidRPr="00083D82" w:rsidRDefault="009E618C" w:rsidP="009E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bookmarkStart w:id="16" w:name="Par293"/>
      <w:bookmarkEnd w:id="16"/>
      <w:r w:rsidRPr="00083D82">
        <w:rPr>
          <w:rFonts w:ascii="Times New Roman" w:hAnsi="Times New Roman" w:cs="Times New Roman"/>
          <w:b/>
          <w:sz w:val="28"/>
          <w:szCs w:val="28"/>
        </w:rPr>
        <w:t>Подача запроса о предоставлении муниципальной услуги и иных документов, необходимых для предоставления муниципальной услуги, и прием таких запроса о предоставлении муниципальной услуги и документов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9E618C" w:rsidRPr="00083D82" w:rsidRDefault="009E618C" w:rsidP="009E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 Основанием для начала административной процедуры является подача от заявителя запроса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sz w:val="28"/>
          <w:szCs w:val="28"/>
        </w:rPr>
        <w:t xml:space="preserve"> услуги в форме электронного документа с использованием</w:t>
      </w:r>
      <w:r w:rsidRPr="00E436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Единого портала государственных и муниципальных услуг (функций).</w:t>
      </w:r>
    </w:p>
    <w:p w:rsidR="009E618C" w:rsidRPr="001E261A" w:rsidRDefault="009E618C" w:rsidP="009E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proofErr w:type="gramStart"/>
      <w:r w:rsidRPr="00083D82">
        <w:rPr>
          <w:rFonts w:ascii="Times New Roman" w:hAnsi="Times New Roman" w:cs="Times New Roman"/>
          <w:sz w:val="28"/>
          <w:szCs w:val="28"/>
        </w:rPr>
        <w:t>Заявитель может направить запрос и документы, указанные в пунктах</w:t>
      </w:r>
      <w:r w:rsidRPr="00E436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2.6, 2.10 настоящего Административного регламента (в случае, если заявитель представляет документы, указанные в пункте 2.10 настоящего Административного регламента по собственной инициативе) в электронном виде посредством отправки интерактивной формы запроса, подписанного соответствующим типом электронной подписи, с приложением электронных образов необходимых документов через личный кабинет</w:t>
      </w:r>
      <w:r w:rsidRPr="00E436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Единого портала государственных и муниципальных услуг (функций).</w:t>
      </w:r>
      <w:r w:rsidRPr="001E261A">
        <w:rPr>
          <w:rFonts w:ascii="Times New Roman" w:hAnsi="Times New Roman"/>
          <w:sz w:val="28"/>
        </w:rPr>
        <w:t xml:space="preserve"> </w:t>
      </w:r>
      <w:proofErr w:type="gramEnd"/>
    </w:p>
    <w:p w:rsidR="009E618C" w:rsidRPr="001E261A" w:rsidRDefault="009E618C" w:rsidP="009E618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</w:rPr>
      </w:pPr>
      <w:r w:rsidRPr="001E261A">
        <w:rPr>
          <w:rFonts w:ascii="Times New Roman" w:hAnsi="Times New Roman"/>
          <w:sz w:val="28"/>
        </w:rPr>
        <w:t>Идентификация заявителя обеспечивается электронным идентификационным приложением с использованием соответствующего сервиса единой системы идентификац</w:t>
      </w:r>
      <w:proofErr w:type="gramStart"/>
      <w:r w:rsidRPr="001E261A">
        <w:rPr>
          <w:rFonts w:ascii="Times New Roman" w:hAnsi="Times New Roman"/>
          <w:sz w:val="28"/>
        </w:rPr>
        <w:t>ии и ау</w:t>
      </w:r>
      <w:proofErr w:type="gramEnd"/>
      <w:r w:rsidRPr="001E261A">
        <w:rPr>
          <w:rFonts w:ascii="Times New Roman" w:hAnsi="Times New Roman"/>
          <w:sz w:val="28"/>
        </w:rPr>
        <w:t>тентификации.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261A">
        <w:rPr>
          <w:rFonts w:ascii="Times New Roman" w:hAnsi="Times New Roman"/>
          <w:sz w:val="28"/>
        </w:rPr>
        <w:t>При направлении документов через</w:t>
      </w:r>
      <w:r w:rsidRPr="00E436C8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1E261A">
        <w:rPr>
          <w:rFonts w:ascii="Times New Roman" w:hAnsi="Times New Roman"/>
          <w:sz w:val="28"/>
        </w:rPr>
        <w:t>Единый портал государственных и муниципальных услуг (функций) днем получения запроса на предоставление муниципальной услуги является день регистрации запроса на Едином портале государственных и муниципальных услуг (функций</w:t>
      </w:r>
      <w:r w:rsidRPr="00083D82">
        <w:rPr>
          <w:rFonts w:ascii="Times New Roman" w:hAnsi="Times New Roman" w:cs="Times New Roman"/>
          <w:sz w:val="28"/>
          <w:szCs w:val="28"/>
        </w:rPr>
        <w:t>).</w:t>
      </w:r>
    </w:p>
    <w:p w:rsidR="00273C0B" w:rsidRPr="00083D82" w:rsidRDefault="00865473" w:rsidP="00865473">
      <w:pPr>
        <w:widowControl w:val="0"/>
        <w:autoSpaceDE w:val="0"/>
        <w:autoSpaceDN w:val="0"/>
        <w:adjustRightInd w:val="0"/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Специалист </w:t>
      </w:r>
      <w:proofErr w:type="spellStart"/>
      <w:r>
        <w:rPr>
          <w:rFonts w:ascii="Times New Roman" w:hAnsi="Times New Roman" w:cs="Times New Roman"/>
          <w:sz w:val="28"/>
          <w:szCs w:val="28"/>
        </w:rPr>
        <w:t>ОБДХиТ</w:t>
      </w:r>
      <w:proofErr w:type="spellEnd"/>
      <w:r w:rsidR="00273C0B" w:rsidRPr="00083D82">
        <w:rPr>
          <w:rFonts w:ascii="Times New Roman" w:hAnsi="Times New Roman" w:cs="Times New Roman"/>
          <w:sz w:val="28"/>
          <w:szCs w:val="28"/>
        </w:rPr>
        <w:t>, ответственный за прием документов: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>б) проверяет полномочия заявителя;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273C0B" w:rsidRPr="00083D82" w:rsidRDefault="00273C0B" w:rsidP="00273C0B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документов;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з) информирует заявителя о ходе выполнения запроса о предоставлении муниципальной услуги.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Уведомление о приеме документов 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3.3.1. Критерием принятия решения о приеме документов является наличие запроса и прилагаемых к нему документов.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3.3.2. Максимальный срок исполнения административной процедуры составляет </w:t>
      </w:r>
      <w:r>
        <w:rPr>
          <w:rFonts w:ascii="Times New Roman" w:hAnsi="Times New Roman" w:cs="Times New Roman"/>
          <w:sz w:val="28"/>
          <w:szCs w:val="28"/>
        </w:rPr>
        <w:t xml:space="preserve">1 рабочий день </w:t>
      </w:r>
      <w:r w:rsidRPr="00083D82">
        <w:rPr>
          <w:rFonts w:ascii="Times New Roman" w:hAnsi="Times New Roman" w:cs="Times New Roman"/>
          <w:sz w:val="28"/>
          <w:szCs w:val="28"/>
        </w:rPr>
        <w:t xml:space="preserve">со дня поступления запроса от заявителя о предоставлении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="00BB591C">
        <w:rPr>
          <w:rFonts w:ascii="Times New Roman" w:hAnsi="Times New Roman" w:cs="Times New Roman"/>
          <w:sz w:val="28"/>
          <w:szCs w:val="28"/>
        </w:rPr>
        <w:t xml:space="preserve"> услуги </w:t>
      </w:r>
      <w:r w:rsidR="00BB591C" w:rsidRPr="00BB591C">
        <w:rPr>
          <w:rFonts w:ascii="Times New Roman" w:hAnsi="Times New Roman" w:cs="Times New Roman"/>
          <w:sz w:val="28"/>
          <w:szCs w:val="28"/>
        </w:rPr>
        <w:t>(за исключением п. 2.4.1 и п. 2.4.2 административного регламента, в рассматриваемых случаях максимальный срок исполнения административной процедуры составляет 2 часа).</w:t>
      </w:r>
    </w:p>
    <w:p w:rsidR="00273C0B" w:rsidRPr="00083D82" w:rsidRDefault="00273C0B" w:rsidP="00273C0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3.3.3. Результатом административной процедуры является одно из следующих действий: </w:t>
      </w:r>
    </w:p>
    <w:p w:rsidR="00273C0B" w:rsidRPr="00083D82" w:rsidRDefault="00273C0B" w:rsidP="00565D70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65D70">
        <w:rPr>
          <w:rFonts w:ascii="Times New Roman" w:hAnsi="Times New Roman" w:cs="Times New Roman"/>
          <w:sz w:val="28"/>
          <w:szCs w:val="28"/>
        </w:rPr>
        <w:t xml:space="preserve">- </w:t>
      </w:r>
      <w:r w:rsidR="00432E38">
        <w:rPr>
          <w:rFonts w:ascii="Times New Roman" w:hAnsi="Times New Roman" w:cs="Times New Roman"/>
          <w:sz w:val="28"/>
          <w:szCs w:val="28"/>
        </w:rPr>
        <w:t>прием и регистрация в администрацию</w:t>
      </w:r>
      <w:r w:rsidR="00565D70" w:rsidRPr="00565D70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</w:t>
      </w:r>
      <w:r w:rsidR="00432E38">
        <w:rPr>
          <w:rFonts w:ascii="Times New Roman" w:hAnsi="Times New Roman" w:cs="Times New Roman"/>
          <w:sz w:val="28"/>
          <w:szCs w:val="28"/>
        </w:rPr>
        <w:t xml:space="preserve"> их передача специалисту отдела </w:t>
      </w:r>
      <w:proofErr w:type="spellStart"/>
      <w:r w:rsidR="00432E38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="00565D70" w:rsidRPr="00565D70">
        <w:rPr>
          <w:rFonts w:ascii="Times New Roman" w:hAnsi="Times New Roman" w:cs="Times New Roman"/>
          <w:sz w:val="28"/>
          <w:szCs w:val="28"/>
        </w:rPr>
        <w:t>, ответственному за принятие решений о предоставлении муниципальной услуги;</w:t>
      </w:r>
    </w:p>
    <w:p w:rsidR="00273C0B" w:rsidRPr="00083D82" w:rsidRDefault="00565D70" w:rsidP="00565D7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прием и регистрация в отделе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="00273C0B" w:rsidRPr="00083D82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</w:t>
      </w:r>
      <w:r>
        <w:rPr>
          <w:rFonts w:ascii="Times New Roman" w:hAnsi="Times New Roman" w:cs="Times New Roman"/>
          <w:sz w:val="28"/>
          <w:szCs w:val="28"/>
        </w:rPr>
        <w:t xml:space="preserve">и их передача специалисту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="00273C0B" w:rsidRPr="00083D82">
        <w:rPr>
          <w:rFonts w:ascii="Times New Roman" w:hAnsi="Times New Roman" w:cs="Times New Roman"/>
          <w:sz w:val="28"/>
          <w:szCs w:val="28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273C0B" w:rsidRDefault="00273C0B" w:rsidP="00565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</w:t>
      </w:r>
      <w:r w:rsidR="00565D70" w:rsidRPr="00565D70">
        <w:rPr>
          <w:rFonts w:ascii="Times New Roman" w:hAnsi="Times New Roman" w:cs="Times New Roman"/>
          <w:sz w:val="28"/>
          <w:szCs w:val="28"/>
        </w:rPr>
        <w:t>специалистом отдела</w:t>
      </w:r>
      <w:r w:rsidR="00565D7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565D70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="00565D70">
        <w:rPr>
          <w:rFonts w:ascii="Times New Roman" w:hAnsi="Times New Roman" w:cs="Times New Roman"/>
          <w:sz w:val="28"/>
          <w:szCs w:val="28"/>
        </w:rPr>
        <w:t xml:space="preserve"> </w:t>
      </w:r>
      <w:r w:rsidR="00565D70" w:rsidRPr="00565D70">
        <w:rPr>
          <w:rFonts w:ascii="Times New Roman" w:hAnsi="Times New Roman" w:cs="Times New Roman"/>
          <w:sz w:val="28"/>
          <w:szCs w:val="28"/>
        </w:rPr>
        <w:t>ответственный за прием документов</w:t>
      </w:r>
      <w:r w:rsidRPr="00083D82">
        <w:rPr>
          <w:rFonts w:ascii="Times New Roman" w:hAnsi="Times New Roman" w:cs="Times New Roman"/>
          <w:sz w:val="28"/>
          <w:szCs w:val="28"/>
        </w:rPr>
        <w:t>.</w:t>
      </w:r>
    </w:p>
    <w:p w:rsidR="00E22388" w:rsidRPr="00083D82" w:rsidRDefault="00E22388" w:rsidP="00565D7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22388" w:rsidRPr="00083D82" w:rsidRDefault="00E22388" w:rsidP="00E223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E22388" w:rsidRPr="00083D82" w:rsidRDefault="00E22388" w:rsidP="00E223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E22388" w:rsidRPr="00083D82" w:rsidRDefault="00E22388" w:rsidP="00E223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E22388" w:rsidRPr="00083D82" w:rsidRDefault="00E22388" w:rsidP="00E223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E22388" w:rsidRDefault="00E22388" w:rsidP="00E223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E22388" w:rsidRPr="008D52E2" w:rsidRDefault="00E22388" w:rsidP="00E2238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32E38" w:rsidRDefault="00432E38" w:rsidP="00432E38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32E38">
        <w:rPr>
          <w:rFonts w:ascii="Times New Roman" w:hAnsi="Times New Roman" w:cs="Times New Roman"/>
          <w:sz w:val="28"/>
          <w:szCs w:val="28"/>
        </w:rPr>
        <w:t xml:space="preserve">3.4.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</w:t>
      </w:r>
      <w:proofErr w:type="gramStart"/>
      <w:r w:rsidRPr="00432E38">
        <w:rPr>
          <w:rFonts w:ascii="Times New Roman" w:hAnsi="Times New Roman" w:cs="Times New Roman"/>
          <w:sz w:val="28"/>
          <w:szCs w:val="28"/>
        </w:rPr>
        <w:t>были представлены заявителем самостоятельно осуществляется</w:t>
      </w:r>
      <w:proofErr w:type="gramEnd"/>
      <w:r w:rsidRPr="00432E38">
        <w:rPr>
          <w:rFonts w:ascii="Times New Roman" w:hAnsi="Times New Roman" w:cs="Times New Roman"/>
          <w:sz w:val="28"/>
          <w:szCs w:val="28"/>
        </w:rPr>
        <w:t xml:space="preserve"> в порядке, указанном в пункте 3.16</w:t>
      </w:r>
      <w:r w:rsidRPr="00432E3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432E38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8D52E2" w:rsidRPr="00432E38" w:rsidRDefault="008D52E2" w:rsidP="008D52E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lastRenderedPageBreak/>
        <w:t>муниципальной</w:t>
      </w:r>
      <w:r w:rsidR="005F4F1E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5F4F1E" w:rsidRPr="008D52E2" w:rsidRDefault="005F4F1E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EF1287" w:rsidRDefault="00EF1287" w:rsidP="00EF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3.5.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EF1287" w:rsidRPr="00083D82" w:rsidRDefault="00EF1287" w:rsidP="00EF12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EF1287" w:rsidRDefault="00EF1287" w:rsidP="00EF1287">
      <w:pPr>
        <w:widowControl w:val="0"/>
        <w:autoSpaceDE w:val="0"/>
        <w:autoSpaceDN w:val="0"/>
        <w:adjustRightInd w:val="0"/>
        <w:spacing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EF1287">
        <w:rPr>
          <w:rFonts w:ascii="Times New Roman" w:hAnsi="Times New Roman" w:cs="Times New Roman"/>
          <w:b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</w:t>
      </w:r>
    </w:p>
    <w:p w:rsidR="008D52E2" w:rsidRPr="008D52E2" w:rsidRDefault="008D52E2" w:rsidP="008D5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EF1287" w:rsidRP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>3.6. Основанием для начала исполнения административной процедуры является п</w:t>
      </w:r>
      <w:r>
        <w:rPr>
          <w:rFonts w:ascii="Times New Roman" w:hAnsi="Times New Roman" w:cs="Times New Roman"/>
          <w:sz w:val="28"/>
          <w:szCs w:val="28"/>
        </w:rPr>
        <w:t xml:space="preserve">оступление сотруднику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F1287">
        <w:rPr>
          <w:rFonts w:ascii="Times New Roman" w:hAnsi="Times New Roman" w:cs="Times New Roman"/>
          <w:sz w:val="28"/>
          <w:szCs w:val="28"/>
        </w:rPr>
        <w:t xml:space="preserve">, ответственному за выдачу результата предоставления услуги, решения о предоставлении </w:t>
      </w:r>
      <w:r w:rsidRPr="00EF128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F1287">
        <w:rPr>
          <w:rFonts w:ascii="Times New Roman" w:hAnsi="Times New Roman" w:cs="Times New Roman"/>
          <w:sz w:val="28"/>
          <w:szCs w:val="28"/>
        </w:rPr>
        <w:t xml:space="preserve"> услуги или решения об отказе в предоставлении </w:t>
      </w:r>
      <w:r w:rsidRPr="00EF1287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EF1287">
        <w:rPr>
          <w:rFonts w:ascii="Times New Roman" w:hAnsi="Times New Roman" w:cs="Times New Roman"/>
          <w:sz w:val="28"/>
          <w:szCs w:val="28"/>
        </w:rPr>
        <w:t xml:space="preserve"> услуги (далее - Решение). </w:t>
      </w:r>
    </w:p>
    <w:p w:rsidR="00EF1287" w:rsidRP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 xml:space="preserve">Административная процедура исполняется сотрудником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F1287">
        <w:rPr>
          <w:rFonts w:ascii="Times New Roman" w:hAnsi="Times New Roman" w:cs="Times New Roman"/>
          <w:sz w:val="28"/>
          <w:szCs w:val="28"/>
        </w:rPr>
        <w:t>, ответственным за выдачу Решения.</w:t>
      </w:r>
    </w:p>
    <w:p w:rsidR="00EF1287" w:rsidRP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осуществляется также через  Единый портал государственных и муниципальных услуг (функций).</w:t>
      </w:r>
    </w:p>
    <w:p w:rsidR="00EF1287" w:rsidRPr="00EF1287" w:rsidRDefault="00EF1287" w:rsidP="005F4F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EF1287" w:rsidRPr="00EF1287" w:rsidRDefault="00EF1287" w:rsidP="005F4F1E">
      <w:pPr>
        <w:shd w:val="clear" w:color="auto" w:fill="FFFFFF"/>
        <w:tabs>
          <w:tab w:val="left" w:pos="1134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 xml:space="preserve">а) уведомление о возможности получить результат предоставления муниципальной услуги в отделе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F1287">
        <w:rPr>
          <w:rFonts w:ascii="Times New Roman" w:hAnsi="Times New Roman" w:cs="Times New Roman"/>
          <w:sz w:val="28"/>
          <w:szCs w:val="28"/>
        </w:rPr>
        <w:t>, МФЦ;</w:t>
      </w:r>
    </w:p>
    <w:p w:rsidR="00EF1287" w:rsidRPr="00EF1287" w:rsidRDefault="00EF1287" w:rsidP="005F4F1E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 xml:space="preserve"> б) уведомление о мотивированном отказе в предоставлении муниципальной услуги.</w:t>
      </w:r>
    </w:p>
    <w:p w:rsidR="00EF1287" w:rsidRP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 xml:space="preserve">В случае невозможности информирования специалист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F1287">
        <w:rPr>
          <w:rFonts w:ascii="Times New Roman" w:hAnsi="Times New Roman" w:cs="Times New Roman"/>
          <w:sz w:val="28"/>
          <w:szCs w:val="28"/>
        </w:rPr>
        <w:t>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EF1287" w:rsidRP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 xml:space="preserve">3.6.1. </w:t>
      </w:r>
      <w:r w:rsidRPr="00EF1287">
        <w:rPr>
          <w:rFonts w:ascii="Times New Roman" w:eastAsia="Calibri" w:hAnsi="Times New Roman" w:cs="Times New Roman"/>
          <w:sz w:val="28"/>
          <w:szCs w:val="28"/>
        </w:rPr>
        <w:t xml:space="preserve">Критерием принятия решения о направлении результата муниципальной услуги является готовность решения.  </w:t>
      </w:r>
    </w:p>
    <w:p w:rsidR="00EF1287" w:rsidRP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>3.6.2. Максимальный срок исполнения административной процедуры составляет 1 рабочий день со дня поступления Решения сот</w:t>
      </w:r>
      <w:r>
        <w:rPr>
          <w:rFonts w:ascii="Times New Roman" w:hAnsi="Times New Roman" w:cs="Times New Roman"/>
          <w:sz w:val="28"/>
          <w:szCs w:val="28"/>
        </w:rPr>
        <w:t xml:space="preserve">руднику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F1287">
        <w:rPr>
          <w:rFonts w:ascii="Times New Roman" w:hAnsi="Times New Roman" w:cs="Times New Roman"/>
          <w:sz w:val="28"/>
          <w:szCs w:val="28"/>
        </w:rPr>
        <w:t>,</w:t>
      </w:r>
      <w:r w:rsidRPr="00EF1287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EF1287">
        <w:rPr>
          <w:rFonts w:ascii="Times New Roman" w:hAnsi="Times New Roman" w:cs="Times New Roman"/>
          <w:sz w:val="28"/>
          <w:szCs w:val="28"/>
        </w:rPr>
        <w:t>ответственному за его выдачу</w:t>
      </w:r>
      <w:r w:rsidR="00EE7A4E">
        <w:rPr>
          <w:rFonts w:ascii="Times New Roman" w:hAnsi="Times New Roman" w:cs="Times New Roman"/>
          <w:sz w:val="28"/>
          <w:szCs w:val="28"/>
        </w:rPr>
        <w:t xml:space="preserve"> </w:t>
      </w:r>
      <w:r w:rsidR="00EE7A4E" w:rsidRPr="00EE7A4E">
        <w:rPr>
          <w:rFonts w:ascii="Times New Roman" w:hAnsi="Times New Roman" w:cs="Times New Roman"/>
          <w:sz w:val="28"/>
          <w:szCs w:val="28"/>
        </w:rPr>
        <w:t>(за исключением п. 2.4.1 и п. 2.4.2 административного регламента, в рассматриваемых случаях максимальный срок исполнения административной процедуры составляет 2 часа)</w:t>
      </w:r>
      <w:r w:rsidRPr="00EF1287">
        <w:rPr>
          <w:rFonts w:ascii="Times New Roman" w:hAnsi="Times New Roman" w:cs="Times New Roman"/>
          <w:sz w:val="28"/>
          <w:szCs w:val="28"/>
        </w:rPr>
        <w:t>. </w:t>
      </w:r>
    </w:p>
    <w:p w:rsidR="00EF1287" w:rsidRP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 xml:space="preserve">3.6.3.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EF1287">
        <w:rPr>
          <w:rFonts w:ascii="Times New Roman" w:eastAsia="Calibri" w:hAnsi="Times New Roman" w:cs="Times New Roman"/>
          <w:sz w:val="28"/>
          <w:szCs w:val="28"/>
        </w:rPr>
        <w:t>Решения.</w:t>
      </w:r>
    </w:p>
    <w:p w:rsidR="00EF1287" w:rsidRDefault="00EF1287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EF1287">
        <w:rPr>
          <w:rFonts w:ascii="Times New Roman" w:hAnsi="Times New Roman" w:cs="Times New Roman"/>
          <w:sz w:val="28"/>
          <w:szCs w:val="28"/>
        </w:rPr>
        <w:t>Способом фиксации результата административной процедуры является регистрация Решения в журнале исходящей документации, включая электронную форму способа фиксации в системе «Электронн</w:t>
      </w:r>
      <w:r w:rsidR="00E91C72">
        <w:rPr>
          <w:rFonts w:ascii="Times New Roman" w:hAnsi="Times New Roman" w:cs="Times New Roman"/>
          <w:sz w:val="28"/>
          <w:szCs w:val="28"/>
        </w:rPr>
        <w:t xml:space="preserve">ый офис», сотрудником отдела </w:t>
      </w:r>
      <w:proofErr w:type="spellStart"/>
      <w:r w:rsidR="00E91C72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F1287">
        <w:rPr>
          <w:rFonts w:ascii="Times New Roman" w:hAnsi="Times New Roman" w:cs="Times New Roman"/>
          <w:sz w:val="28"/>
          <w:szCs w:val="28"/>
        </w:rPr>
        <w:t>, ответственным за выдачу Решения.</w:t>
      </w:r>
    </w:p>
    <w:p w:rsidR="00E91C72" w:rsidRPr="00EF1287" w:rsidRDefault="00E91C72" w:rsidP="00EF1287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EF1287" w:rsidRDefault="00E91C72" w:rsidP="00E91C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III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(</w:t>
      </w:r>
      <w:r w:rsidRPr="00083D82">
        <w:rPr>
          <w:rFonts w:ascii="Times New Roman" w:hAnsi="Times New Roman" w:cs="Times New Roman"/>
          <w:b/>
          <w:sz w:val="28"/>
          <w:szCs w:val="28"/>
          <w:lang w:val="en-US"/>
        </w:rPr>
        <w:t>II</w:t>
      </w:r>
      <w:r w:rsidRPr="00083D82">
        <w:rPr>
          <w:rFonts w:ascii="Times New Roman" w:hAnsi="Times New Roman" w:cs="Times New Roman"/>
          <w:b/>
          <w:sz w:val="28"/>
          <w:szCs w:val="28"/>
        </w:rPr>
        <w:t>)</w:t>
      </w:r>
      <w:r w:rsidRPr="00083D82">
        <w:rPr>
          <w:rFonts w:ascii="Times New Roman" w:hAnsi="Times New Roman" w:cs="Times New Roman"/>
          <w:b/>
          <w:bCs/>
          <w:sz w:val="28"/>
          <w:szCs w:val="28"/>
        </w:rPr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Особенности выполнения административных процедур (действий) в многофункциональных центрах предоставления государственных и муниципальных услуг</w:t>
      </w:r>
    </w:p>
    <w:p w:rsidR="005F4F1E" w:rsidRPr="008D52E2" w:rsidRDefault="005F4F1E" w:rsidP="00E91C72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A61F91" w:rsidRPr="00A61F91" w:rsidRDefault="00A61F91" w:rsidP="00A61F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91">
        <w:rPr>
          <w:rFonts w:ascii="Times New Roman" w:hAnsi="Times New Roman" w:cs="Times New Roman"/>
          <w:sz w:val="28"/>
          <w:szCs w:val="28"/>
        </w:rPr>
        <w:lastRenderedPageBreak/>
        <w:t>3.7. Предоставление муниципальной услуги через МФЦ, включая описание административных процедур (действий), выполняемых МФЦ при предоставлении муниципальной услуги посредством комплексного запроса, предусматривает следующие административные процедуры (действия):</w:t>
      </w:r>
    </w:p>
    <w:p w:rsidR="00A61F91" w:rsidRPr="00A61F91" w:rsidRDefault="00A61F91" w:rsidP="00A61F9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91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документов для предоставления муниципальной услуги; </w:t>
      </w:r>
    </w:p>
    <w:p w:rsidR="00A61F91" w:rsidRPr="00A61F91" w:rsidRDefault="00A61F91" w:rsidP="00A61F9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91">
        <w:rPr>
          <w:rFonts w:ascii="Times New Roman" w:hAnsi="Times New Roman" w:cs="Times New Roman"/>
          <w:sz w:val="28"/>
          <w:szCs w:val="28"/>
        </w:rPr>
        <w:t xml:space="preserve">2) </w:t>
      </w:r>
      <w:r w:rsidRPr="00A61F91">
        <w:rPr>
          <w:rFonts w:ascii="Times New Roman" w:eastAsia="Calibri" w:hAnsi="Times New Roman" w:cs="Times New Roman"/>
          <w:sz w:val="28"/>
          <w:szCs w:val="28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A61F91" w:rsidRPr="00A61F91" w:rsidRDefault="00A61F91" w:rsidP="00A61F91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91">
        <w:rPr>
          <w:rFonts w:ascii="Times New Roman" w:hAnsi="Times New Roman" w:cs="Times New Roman"/>
          <w:sz w:val="28"/>
          <w:szCs w:val="28"/>
        </w:rPr>
        <w:t>3) получение решения о предоставлении (решения об отказе в предоставлении) муниципальной услуги;</w:t>
      </w:r>
    </w:p>
    <w:p w:rsidR="00A61F91" w:rsidRPr="00A61F91" w:rsidRDefault="00A61F91" w:rsidP="00A61F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91">
        <w:rPr>
          <w:rFonts w:ascii="Times New Roman" w:hAnsi="Times New Roman" w:cs="Times New Roman"/>
          <w:sz w:val="28"/>
          <w:szCs w:val="28"/>
        </w:rPr>
        <w:t>4) уведомление заявителя о принятом решении, выдача заявителю результата предоставления муниципальной услуги.</w:t>
      </w:r>
    </w:p>
    <w:p w:rsidR="00A61F91" w:rsidRPr="00A61F91" w:rsidRDefault="00A61F91" w:rsidP="00A61F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91">
        <w:rPr>
          <w:rFonts w:ascii="Times New Roman" w:hAnsi="Times New Roman" w:cs="Times New Roman"/>
          <w:sz w:val="28"/>
          <w:szCs w:val="28"/>
        </w:rPr>
        <w:t>3.8. 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указано в пункте 1.4 настоящего административного регламента.</w:t>
      </w:r>
    </w:p>
    <w:p w:rsidR="00A61F91" w:rsidRPr="00A61F91" w:rsidRDefault="00A61F91" w:rsidP="00A61F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91">
        <w:rPr>
          <w:rFonts w:ascii="Times New Roman" w:hAnsi="Times New Roman" w:cs="Times New Roman"/>
          <w:sz w:val="28"/>
          <w:szCs w:val="28"/>
        </w:rPr>
        <w:t>3.8.1. Описание административных процедур (действий), выполняемых МФЦ при предоставлении муниципальной услуги в полном объеме осуществляется в соответствии с соглашением о взаимодействии, заключенном между МФЦ и администрацией.</w:t>
      </w:r>
    </w:p>
    <w:p w:rsidR="00A61F91" w:rsidRDefault="00A61F91" w:rsidP="00A61F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1F91">
        <w:rPr>
          <w:rFonts w:ascii="Times New Roman" w:hAnsi="Times New Roman" w:cs="Times New Roman"/>
          <w:sz w:val="28"/>
          <w:szCs w:val="28"/>
        </w:rPr>
        <w:t xml:space="preserve">3.8.2. Порядок досудебного (внесудебного) обжалования решений и действий (бездействия) МФЦ и его работников установлены разделом </w:t>
      </w:r>
      <w:r w:rsidRPr="00A61F91">
        <w:rPr>
          <w:rFonts w:ascii="Times New Roman" w:hAnsi="Times New Roman" w:cs="Times New Roman"/>
          <w:sz w:val="28"/>
          <w:szCs w:val="28"/>
          <w:lang w:val="en-US"/>
        </w:rPr>
        <w:t>V</w:t>
      </w:r>
      <w:r w:rsidRPr="00A61F91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A61F91" w:rsidRPr="00A61F91" w:rsidRDefault="00A61F91" w:rsidP="00A61F91">
      <w:pPr>
        <w:pStyle w:val="ConsPlusNormal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A61F91" w:rsidRPr="00083D82" w:rsidRDefault="00A61F91" w:rsidP="00A61F91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>Прием</w:t>
      </w:r>
      <w:r w:rsidRPr="00083D82">
        <w:t xml:space="preserve"> </w:t>
      </w:r>
      <w:r w:rsidRPr="00083D82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F70D9C" w:rsidRPr="008D52E2" w:rsidRDefault="00F70D9C" w:rsidP="00F70D9C">
      <w:pPr>
        <w:pStyle w:val="a5"/>
        <w:widowControl w:val="0"/>
        <w:autoSpaceDE w:val="0"/>
        <w:autoSpaceDN w:val="0"/>
        <w:adjustRightInd w:val="0"/>
        <w:spacing w:after="0" w:line="240" w:lineRule="auto"/>
        <w:ind w:left="0"/>
        <w:jc w:val="both"/>
        <w:rPr>
          <w:rFonts w:ascii="Times New Roman" w:hAnsi="Times New Roman" w:cs="Times New Roman"/>
          <w:sz w:val="28"/>
          <w:szCs w:val="28"/>
        </w:rPr>
      </w:pP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3.9. Основанием для начала административной процедуры является поступление от заявителя запроса о предоставлении муниципальной услуги на бумажном носителе непосредственно в МФЦ.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Подача запроса и документов осуществляется в порядке общей очереди в приемные часы или по предварительной записи. Заявитель подает запрос и документы, указанные в пунктах 2.6.1-2.6.2, 2.10 настоящего административного регламента (в случае если заявитель представляет документы, указанные в пункте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 xml:space="preserve">Запрос о предоставлении муниципальной услуги может быть оформлен заявителем в МФЦ либо оформлен заранее. 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По просьбе обратившегося лица запрос может быть оформлен специалистом МФЦ,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Специалист МФЦ, ответственный за прием документов, осуществляет следующие действия в ходе приема заявителя: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lastRenderedPageBreak/>
        <w:t>а) устанавливает предмет обращения, проверяет документ, удостоверяющий личность;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пунктом 2.6 настоящего административного регламента; 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г) проверяет соответствие представленных документов требованиям, удостоверяясь, что отсутствуют основания для отказа в приеме документов;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д) принимает решение о приеме у заявителя представленных документов;</w:t>
      </w:r>
    </w:p>
    <w:p w:rsidR="009D7CA0" w:rsidRPr="009D7CA0" w:rsidRDefault="009D7CA0" w:rsidP="005F4F1E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е) регистрирует запрос и представленные документы под индивидуальным порядковым номером в день их поступления;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ж)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При необходимости специалист МФЦ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МФЦ, ответственный за прием документов, помогает заявителю заполнить запрос. 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3.9.1. Критерием принятия решения о приеме документов является наличие запроса и прилагаемых к нему документов.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3.9.2. Максимальный срок исполнения административной процедуры составляет 1 рабочий день со дня поступления запроса от заявителя о пред</w:t>
      </w:r>
      <w:r w:rsidR="00EE7A4E">
        <w:rPr>
          <w:rFonts w:ascii="Times New Roman" w:hAnsi="Times New Roman" w:cs="Times New Roman"/>
          <w:sz w:val="28"/>
          <w:szCs w:val="28"/>
        </w:rPr>
        <w:t xml:space="preserve">оставлении муниципальной услуги </w:t>
      </w:r>
      <w:r w:rsidRPr="009D7CA0">
        <w:rPr>
          <w:rFonts w:ascii="Times New Roman" w:hAnsi="Times New Roman" w:cs="Times New Roman"/>
          <w:sz w:val="28"/>
          <w:szCs w:val="28"/>
        </w:rPr>
        <w:t xml:space="preserve"> </w:t>
      </w:r>
      <w:r w:rsidR="00EE7A4E" w:rsidRPr="00EE7A4E">
        <w:rPr>
          <w:rFonts w:ascii="Times New Roman" w:hAnsi="Times New Roman" w:cs="Times New Roman"/>
          <w:sz w:val="28"/>
          <w:szCs w:val="28"/>
        </w:rPr>
        <w:t>(за исключением п. 2.4.1 и п. 2.4.2 административного регламента, в рассматриваемых случаях максимальный срок исполнения административной процедуры составляет 2 часа).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 xml:space="preserve">3.9.3. Результатом административной процедуры является одно из следующих действий: 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 xml:space="preserve">- прием и регистрация в МФЦ запроса и документов, представленных заявителем, их передача специалисту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9D7CA0">
        <w:rPr>
          <w:rFonts w:ascii="Times New Roman" w:hAnsi="Times New Roman" w:cs="Times New Roman"/>
          <w:sz w:val="28"/>
          <w:szCs w:val="28"/>
        </w:rPr>
        <w:t>, ответственному за принятие решений о предоставлении муниципальной услуги;</w:t>
      </w:r>
    </w:p>
    <w:p w:rsidR="009D7CA0" w:rsidRPr="009D7CA0" w:rsidRDefault="009D7CA0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 xml:space="preserve">- прием и регистрация в МФЦ запроса и документов, представленных заявителем, и их передача специалисту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9D7CA0">
        <w:rPr>
          <w:rFonts w:ascii="Times New Roman" w:hAnsi="Times New Roman" w:cs="Times New Roman"/>
          <w:sz w:val="28"/>
          <w:szCs w:val="28"/>
        </w:rPr>
        <w:t xml:space="preserve">, МФЦ, ответственному за межведомственное взаимодействие (в случае, если заявитель самостоятельно не представил документы, указанные в пункте 2.10 настоящего административного регламента). </w:t>
      </w:r>
    </w:p>
    <w:p w:rsidR="009D7CA0" w:rsidRDefault="009D7CA0" w:rsidP="005F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D7CA0">
        <w:rPr>
          <w:rFonts w:ascii="Times New Roman" w:hAnsi="Times New Roman" w:cs="Times New Roman"/>
          <w:sz w:val="28"/>
          <w:szCs w:val="28"/>
        </w:rPr>
        <w:t>Результат административной процедуры фиксируется в системе</w:t>
      </w:r>
      <w:r w:rsidR="00E070CC">
        <w:rPr>
          <w:rFonts w:ascii="Times New Roman" w:hAnsi="Times New Roman" w:cs="Times New Roman"/>
          <w:sz w:val="28"/>
          <w:szCs w:val="28"/>
        </w:rPr>
        <w:t xml:space="preserve"> электронного документооборота </w:t>
      </w:r>
      <w:r w:rsidRPr="009D7CA0">
        <w:rPr>
          <w:rFonts w:ascii="Times New Roman" w:hAnsi="Times New Roman" w:cs="Times New Roman"/>
          <w:sz w:val="28"/>
          <w:szCs w:val="28"/>
        </w:rPr>
        <w:t xml:space="preserve">специалистом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9D7CA0">
        <w:rPr>
          <w:rFonts w:ascii="Times New Roman" w:hAnsi="Times New Roman" w:cs="Times New Roman"/>
          <w:sz w:val="28"/>
          <w:szCs w:val="28"/>
        </w:rPr>
        <w:t xml:space="preserve"> ответственным за прием документов.</w:t>
      </w:r>
    </w:p>
    <w:p w:rsidR="009D7CA0" w:rsidRPr="009D7CA0" w:rsidRDefault="009D7CA0" w:rsidP="009D7CA0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7CA0" w:rsidRPr="00083D82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9D7CA0" w:rsidRPr="00083D82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в органы государственной власти, органы местного самоуправления </w:t>
      </w:r>
    </w:p>
    <w:p w:rsidR="009D7CA0" w:rsidRPr="00083D82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и подведомственные этим органам организации в случае, </w:t>
      </w:r>
    </w:p>
    <w:p w:rsidR="009D7CA0" w:rsidRPr="00083D82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если определенные документы не были представлены </w:t>
      </w: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заявителем самостоятельно</w:t>
      </w:r>
    </w:p>
    <w:p w:rsidR="009D7CA0" w:rsidRPr="008D52E2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lastRenderedPageBreak/>
        <w:t>3.10. 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</w:t>
      </w:r>
      <w:r w:rsidR="00EA43A7">
        <w:rPr>
          <w:rFonts w:ascii="Times New Roman" w:hAnsi="Times New Roman" w:cs="Times New Roman"/>
          <w:sz w:val="28"/>
          <w:szCs w:val="28"/>
        </w:rPr>
        <w:t>,</w:t>
      </w:r>
      <w:r w:rsidRPr="00083D82">
        <w:rPr>
          <w:rFonts w:ascii="Times New Roman" w:hAnsi="Times New Roman" w:cs="Times New Roman"/>
          <w:sz w:val="28"/>
          <w:szCs w:val="28"/>
        </w:rPr>
        <w:t xml:space="preserve"> заявителем самостоятельно осуществляется в порядке, указанном в пункте 3.16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7CA0" w:rsidRPr="00083D82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083D82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083D82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083D82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9D7CA0" w:rsidRPr="008D52E2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3D82">
        <w:rPr>
          <w:rFonts w:ascii="Times New Roman" w:hAnsi="Times New Roman" w:cs="Times New Roman"/>
          <w:sz w:val="28"/>
          <w:szCs w:val="28"/>
        </w:rPr>
        <w:t>3.11. Принятие решения о предоставлении (об отказе в предоставлении) муниципальной услуги осуществляется в порядке, указанном в пункте 3.17</w:t>
      </w:r>
      <w:r w:rsidRPr="00083D8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083D82">
        <w:rPr>
          <w:rFonts w:ascii="Times New Roman" w:hAnsi="Times New Roman" w:cs="Times New Roman"/>
          <w:sz w:val="28"/>
          <w:szCs w:val="28"/>
        </w:rPr>
        <w:t>настоящего Административного регламента.</w:t>
      </w:r>
    </w:p>
    <w:p w:rsidR="009D7CA0" w:rsidRPr="00083D82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7CA0" w:rsidRPr="00083D82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083D82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083D82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9D7CA0" w:rsidRPr="008D52E2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083D82">
        <w:rPr>
          <w:rFonts w:ascii="Times New Roman" w:eastAsia="Times New Roman" w:hAnsi="Times New Roman" w:cs="Times New Roman"/>
          <w:sz w:val="28"/>
          <w:szCs w:val="28"/>
        </w:rPr>
        <w:t xml:space="preserve">3.12.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Уведомление заявителя о принятом решении, выдача заявителю результата предоставления муниципальной услуги</w:t>
      </w:r>
      <w:r w:rsidRPr="00083D82">
        <w:t xml:space="preserve"> </w:t>
      </w:r>
      <w:r w:rsidRPr="00083D82">
        <w:rPr>
          <w:rFonts w:ascii="Times New Roman" w:eastAsia="Times New Roman" w:hAnsi="Times New Roman" w:cs="Times New Roman"/>
          <w:sz w:val="28"/>
          <w:szCs w:val="28"/>
          <w:lang w:eastAsia="ru-RU"/>
        </w:rPr>
        <w:t>осуществляется в порядке, указанном в пункте 3.18 настоящего Административного регламента.</w:t>
      </w: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D7CA0" w:rsidRPr="00083D82" w:rsidRDefault="009D7CA0" w:rsidP="009D7CA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/>
          <w:b/>
          <w:sz w:val="28"/>
          <w:szCs w:val="28"/>
          <w:lang w:eastAsia="ru-RU"/>
        </w:rPr>
      </w:pP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 (</w:t>
      </w:r>
      <w:r w:rsidRPr="00083D82">
        <w:rPr>
          <w:rFonts w:ascii="Times New Roman" w:hAnsi="Times New Roman"/>
          <w:b/>
          <w:sz w:val="28"/>
          <w:szCs w:val="28"/>
          <w:lang w:val="en-US" w:eastAsia="ru-RU"/>
        </w:rPr>
        <w:t>III</w:t>
      </w:r>
      <w:r w:rsidRPr="00083D82">
        <w:rPr>
          <w:rFonts w:ascii="Times New Roman" w:hAnsi="Times New Roman"/>
          <w:b/>
          <w:sz w:val="28"/>
          <w:szCs w:val="28"/>
          <w:lang w:eastAsia="ru-RU"/>
        </w:rPr>
        <w:t xml:space="preserve">) </w:t>
      </w:r>
      <w:r w:rsidRPr="00083D82">
        <w:rPr>
          <w:rFonts w:ascii="Times New Roman" w:hAnsi="Times New Roman"/>
          <w:b/>
          <w:sz w:val="28"/>
          <w:szCs w:val="28"/>
        </w:rPr>
        <w:t>Состав, последовательность и сроки выполнения административных процедур, требования к порядку их выполнения в органе, предоставляющим муниципальную услугу</w:t>
      </w: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7CA0" w:rsidRPr="00CA7F26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Состав административных процедур по предоставлению</w:t>
      </w:r>
    </w:p>
    <w:p w:rsidR="009D7CA0" w:rsidRPr="00CA7F26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муниципальной услуги</w:t>
      </w: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9D7CA0" w:rsidRPr="00CA7F26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>3.1</w:t>
      </w:r>
      <w:r>
        <w:rPr>
          <w:rFonts w:ascii="Times New Roman" w:hAnsi="Times New Roman" w:cs="Times New Roman"/>
          <w:sz w:val="28"/>
          <w:szCs w:val="28"/>
        </w:rPr>
        <w:t>3</w:t>
      </w:r>
      <w:r w:rsidRPr="00CA7F26">
        <w:rPr>
          <w:rFonts w:ascii="Times New Roman" w:hAnsi="Times New Roman" w:cs="Times New Roman"/>
          <w:sz w:val="28"/>
          <w:szCs w:val="28"/>
        </w:rPr>
        <w:t xml:space="preserve">. Предоставление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 </w:t>
      </w:r>
      <w:r>
        <w:rPr>
          <w:rFonts w:ascii="Times New Roman" w:hAnsi="Times New Roman" w:cs="Times New Roman"/>
          <w:sz w:val="28"/>
          <w:szCs w:val="28"/>
        </w:rPr>
        <w:t xml:space="preserve">в отделе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CA7F26">
        <w:rPr>
          <w:rFonts w:ascii="Times New Roman" w:hAnsi="Times New Roman" w:cs="Times New Roman"/>
          <w:sz w:val="28"/>
          <w:szCs w:val="28"/>
        </w:rPr>
        <w:t xml:space="preserve"> включает следующие административные процедуры:</w:t>
      </w:r>
    </w:p>
    <w:p w:rsidR="009D7CA0" w:rsidRPr="00CA7F26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1) прием и регистрация запроса и  документов для предоставления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услуги; </w:t>
      </w:r>
    </w:p>
    <w:p w:rsidR="009D7CA0" w:rsidRPr="00CA7F26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2)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направление специалистом межведомственных запросов 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самостоятельно;</w:t>
      </w:r>
    </w:p>
    <w:p w:rsidR="009D7CA0" w:rsidRPr="00CA7F26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3) принятие решения о предоставлении (решения об отказе в предоставлении)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sz w:val="28"/>
          <w:szCs w:val="28"/>
        </w:rPr>
        <w:t xml:space="preserve"> услуги;</w:t>
      </w:r>
    </w:p>
    <w:p w:rsidR="009D7CA0" w:rsidRPr="00CA7F26" w:rsidRDefault="009D7CA0" w:rsidP="009D7CA0">
      <w:pPr>
        <w:pStyle w:val="ConsPlusNormal"/>
        <w:ind w:firstLine="709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CA7F26">
        <w:rPr>
          <w:rFonts w:ascii="Times New Roman" w:hAnsi="Times New Roman" w:cs="Times New Roman"/>
          <w:sz w:val="28"/>
          <w:szCs w:val="28"/>
        </w:rPr>
        <w:t xml:space="preserve">4) </w:t>
      </w:r>
      <w:r w:rsidRPr="00CA7F26">
        <w:rPr>
          <w:rFonts w:ascii="Times New Roman" w:eastAsia="Times New Roman" w:hAnsi="Times New Roman" w:cs="Times New Roman"/>
          <w:sz w:val="28"/>
          <w:szCs w:val="28"/>
        </w:rPr>
        <w:t>уведомление заявителя о принятом решении, выдача заявителю результата предоставления муниципальной услуги.</w:t>
      </w:r>
    </w:p>
    <w:p w:rsidR="009D7CA0" w:rsidRPr="00CA7F26" w:rsidRDefault="009D7CA0" w:rsidP="009D7CA0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87BFC">
        <w:rPr>
          <w:rFonts w:ascii="Times New Roman" w:eastAsia="Times New Roman" w:hAnsi="Times New Roman" w:cs="Times New Roman"/>
          <w:i/>
          <w:sz w:val="28"/>
          <w:szCs w:val="28"/>
        </w:rPr>
        <w:t>3.</w:t>
      </w:r>
      <w:r>
        <w:rPr>
          <w:rFonts w:ascii="Times New Roman" w:eastAsia="Times New Roman" w:hAnsi="Times New Roman" w:cs="Times New Roman"/>
          <w:i/>
          <w:sz w:val="28"/>
          <w:szCs w:val="28"/>
        </w:rPr>
        <w:t xml:space="preserve">14. </w:t>
      </w:r>
      <w:r w:rsidRPr="00083D82">
        <w:rPr>
          <w:rFonts w:ascii="Times New Roman" w:eastAsia="Times New Roman" w:hAnsi="Times New Roman" w:cs="Times New Roman"/>
          <w:sz w:val="28"/>
          <w:szCs w:val="28"/>
        </w:rPr>
        <w:t>Предоставление в установленном порядке информации заявителям и обеспечение доступа заявителей к сведениям о муниципальной услуге, порядке ее предоставления, по иным вопросам, связанным с предоставлением муниципальной услуги, в том числе о ходе предоставления муниципальной услуги, включая информирование в МФЦ, указано в пункте 1.4 настоящего Административного регламента</w:t>
      </w:r>
    </w:p>
    <w:p w:rsidR="009D7CA0" w:rsidRDefault="009D7CA0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2A2423">
        <w:rPr>
          <w:rFonts w:ascii="Times New Roman" w:hAnsi="Times New Roman" w:cs="Times New Roman"/>
          <w:b/>
          <w:sz w:val="28"/>
          <w:szCs w:val="28"/>
        </w:rPr>
        <w:t>Прием</w:t>
      </w:r>
      <w:r w:rsidRPr="002A2423">
        <w:rPr>
          <w:rFonts w:ascii="Times New Roman" w:hAnsi="Times New Roman" w:cs="Times New Roman"/>
          <w:sz w:val="28"/>
          <w:szCs w:val="28"/>
        </w:rPr>
        <w:t xml:space="preserve"> </w:t>
      </w:r>
      <w:r w:rsidRPr="002A2423">
        <w:rPr>
          <w:rFonts w:ascii="Times New Roman" w:hAnsi="Times New Roman" w:cs="Times New Roman"/>
          <w:b/>
          <w:sz w:val="28"/>
          <w:szCs w:val="28"/>
        </w:rPr>
        <w:t>и регистрация запроса и иных документов для предоставления муниципальной услуги</w:t>
      </w:r>
    </w:p>
    <w:p w:rsidR="002A2423" w:rsidRPr="002A2423" w:rsidRDefault="002A2423" w:rsidP="002A2423">
      <w:pPr>
        <w:widowControl w:val="0"/>
        <w:autoSpaceDE w:val="0"/>
        <w:autoSpaceDN w:val="0"/>
        <w:adjustRightInd w:val="0"/>
        <w:spacing w:after="0"/>
        <w:ind w:firstLine="709"/>
        <w:jc w:val="center"/>
        <w:outlineLvl w:val="3"/>
        <w:rPr>
          <w:rFonts w:ascii="Times New Roman" w:hAnsi="Times New Roman" w:cs="Times New Roman"/>
          <w:sz w:val="28"/>
          <w:szCs w:val="28"/>
        </w:rPr>
      </w:pP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lastRenderedPageBreak/>
        <w:t>3.15. Основанием для начала административной процедуры является поступление от заявителя запроса о предоставлении муниципальной услуги: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на бумажном носителе непосредственно</w:t>
      </w:r>
      <w:r>
        <w:rPr>
          <w:rFonts w:ascii="Times New Roman" w:hAnsi="Times New Roman" w:cs="Times New Roman"/>
          <w:sz w:val="28"/>
          <w:szCs w:val="28"/>
        </w:rPr>
        <w:t xml:space="preserve"> в отдел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>;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на бумажном но</w:t>
      </w:r>
      <w:r>
        <w:rPr>
          <w:rFonts w:ascii="Times New Roman" w:hAnsi="Times New Roman" w:cs="Times New Roman"/>
          <w:sz w:val="28"/>
          <w:szCs w:val="28"/>
        </w:rPr>
        <w:t xml:space="preserve">сителе в отдел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 xml:space="preserve"> через организацию почтовой связи, иную организацию, осуществляющую доставку корреспонденции.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1) Очная форма подачи документов – подача запроса и документов при личном приеме в порядке общей очереди в приемные часы или по предварительной записи. </w:t>
      </w:r>
      <w:proofErr w:type="gramStart"/>
      <w:r w:rsidRPr="002A2423">
        <w:rPr>
          <w:rFonts w:ascii="Times New Roman" w:hAnsi="Times New Roman" w:cs="Times New Roman"/>
          <w:sz w:val="28"/>
          <w:szCs w:val="28"/>
        </w:rPr>
        <w:t>При очной форме подачи документов заявитель подает запрос и документы, указанные в пунктах 2.6.1, 2.10 настоящего административного регламента (в случае если заявитель представляет документы, указанные в пунктами 2.10 настоящего административного регламента по собственной инициативе) в бумажном виде, то есть документы установленной формы, сформированные на бумажном носителе.</w:t>
      </w:r>
      <w:proofErr w:type="gramEnd"/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При очной форме подачи документов запрос о предоставлении муниципальной услуги может быть оформлен заявителем в ходе приема в отделе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 xml:space="preserve">,  либо оформлен заранее. 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По просьбе обратившегося лица запрос может быть оформлен специалистом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>, ответственным за прием документов, с использованием программных средств. В этом случае заявитель собственноручно вписывает в запрос свою фамилию, имя и отчество, ставит дату и подпись.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Специалист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>, ответственный за прием документов, осуществляет следующие действия в ходе приема заявителя: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пунктами 2.6.1 настоящего административного регламента; </w:t>
      </w:r>
    </w:p>
    <w:p w:rsidR="002A2423" w:rsidRPr="002A2423" w:rsidRDefault="002A2423" w:rsidP="005F4F1E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г) регистрирует запрос и представленные документы под индивидуальным порядковым номером в день их поступления;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д)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При необходимости специалист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 xml:space="preserve"> изготавливает копии представленных заявителем документов, выполняет на них надпись об их соответствии подлинным экземплярам, заверяет своей подписью с указанием фамилии и инициалов.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При отсутствии у заявителя заполненного запроса или неправильном его заполнении специалист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>, ответственный за прием документов, помогает заявителю заполнить запрос.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Длительность осуществления всех необходимых действий не может превышать 15 минут.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2) Заочная форма подачи документов – направление запроса о предоставлении муниципальной услуги и документов через организацию почтовой связи, иную организацию, осуществляющую доставку корреспонденции.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A2423">
        <w:rPr>
          <w:rFonts w:ascii="Times New Roman" w:hAnsi="Times New Roman" w:cs="Times New Roman"/>
          <w:sz w:val="28"/>
          <w:szCs w:val="28"/>
        </w:rPr>
        <w:t xml:space="preserve">При заочной форме подачи документов заявитель может направить запрос и документы, указанные в пунктах 2.6.1, 2.10 настоящего административного регламента (в случае, если заявитель представляет документы, указанные в пунктами 2.10 настоящего административного регламента по собственной </w:t>
      </w:r>
      <w:r w:rsidRPr="002A2423">
        <w:rPr>
          <w:rFonts w:ascii="Times New Roman" w:hAnsi="Times New Roman" w:cs="Times New Roman"/>
          <w:sz w:val="28"/>
          <w:szCs w:val="28"/>
        </w:rPr>
        <w:lastRenderedPageBreak/>
        <w:t>инициативе в виде оригинала запроса и копий документов на бумажном носителе через организацию почтовой связи, иную организацию, осуществляющую доставку корреспонденции.</w:t>
      </w:r>
      <w:proofErr w:type="gramEnd"/>
      <w:r w:rsidRPr="002A2423">
        <w:rPr>
          <w:rFonts w:ascii="Times New Roman" w:hAnsi="Times New Roman" w:cs="Times New Roman"/>
          <w:sz w:val="28"/>
          <w:szCs w:val="28"/>
        </w:rPr>
        <w:t xml:space="preserve"> В данном случае удостоверение верности копий документов осуществляется в порядке, установленном федеральным законодательством, днем регистрации запроса является день поступления запроса и документов в отдел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>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Если заявитель обратился заочно, специалист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>, ответственный за прием документов: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а) устанавливает предмет обращения, проверяет документ, удостоверяющий личность;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б) проверяет полномочия заявителя;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в) проверяет наличие всех документов, необходимых для предоставления муниципальной услуги, которые заявитель обязан предоставить самостоятельно в соответствии с пунктами 2.6.1 настоящего административного регламента;</w:t>
      </w:r>
    </w:p>
    <w:p w:rsidR="002A2423" w:rsidRPr="002A2423" w:rsidRDefault="002A2423" w:rsidP="005F4F1E">
      <w:pPr>
        <w:widowControl w:val="0"/>
        <w:tabs>
          <w:tab w:val="left" w:pos="1932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г) регистрирует запрос и представленные документы под индивидуальным порядковым номером в день их поступления;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д) выдает заявителю расписку с описью представленных документов и указанием даты их принятия, подтверждающую принятие документов.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Уведомление о приеме документов направляется заявителю не позднее дня, следующего за днем поступления запроса и документов, способом, который использовал (указал) заявитель при заочном обращении.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3.15.1. Критерием принятия решения о приеме документов является наличие запроса и прилагаемых к нему документов.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>3.15.2. Максимальный срок исполнения административной процедуры составляет 1 рабочий день со дня поступления запроса от заявителя о пред</w:t>
      </w:r>
      <w:r w:rsidR="00EE7A4E">
        <w:rPr>
          <w:rFonts w:ascii="Times New Roman" w:hAnsi="Times New Roman" w:cs="Times New Roman"/>
          <w:sz w:val="28"/>
          <w:szCs w:val="28"/>
        </w:rPr>
        <w:t xml:space="preserve">оставлении муниципальной услуги </w:t>
      </w:r>
      <w:r w:rsidRPr="002A2423">
        <w:rPr>
          <w:rFonts w:ascii="Times New Roman" w:hAnsi="Times New Roman" w:cs="Times New Roman"/>
          <w:sz w:val="28"/>
          <w:szCs w:val="28"/>
        </w:rPr>
        <w:t xml:space="preserve"> </w:t>
      </w:r>
      <w:r w:rsidR="00EE7A4E">
        <w:rPr>
          <w:rFonts w:ascii="Times New Roman" w:hAnsi="Times New Roman" w:cs="Times New Roman"/>
          <w:sz w:val="28"/>
          <w:szCs w:val="28"/>
        </w:rPr>
        <w:t>(за исключением п. 2.4.1 и п. 2.4.2 административного регламента, в рассматриваемых случаях максимальный срок исполнения административной процедуры составляет 2 часа)</w:t>
      </w:r>
      <w:r w:rsidR="00EE7A4E" w:rsidRPr="00CA7F26">
        <w:rPr>
          <w:rFonts w:ascii="Times New Roman" w:hAnsi="Times New Roman" w:cs="Times New Roman"/>
          <w:sz w:val="28"/>
          <w:szCs w:val="28"/>
        </w:rPr>
        <w:t>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В случае, отсутствия в уведомлении о предоставлении муниципальной услуги сведений, предусмотренных пунктом 2.6.1 настоящего административного регламента, или документов, предусмотренных подпунктами 2 - 4 пункта 2.6.1 настоящего административного регламента максимальный срок выполнения административной процедуры составляет 3 рабочих дня со дня регистрации уведомления о предоставлении муниципальной услуги в Органе. В данном случае осуществление межведомственного информационного взаимодействия в рамках предоставления муниципальной услуги не требуется. При этом отделом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 xml:space="preserve"> должны быть указаны причины возврата запроса о предоставлении муниципальной услуги.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3.15.3. Результатом административной процедуры является одно из следующих действий: 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- прием и регистрация в отделе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их передача специалисту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>, ответственному за принятие решений о предоставлении муниципальной услуги;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- прием и регистрация в отделе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 xml:space="preserve"> запроса и документов, представленных заявителем, и их передача специалисту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 xml:space="preserve">, ответственному за межведомственное взаимодействие (в случае, если заявитель самостоятельно не представил документы, указанные в пунктах 2.10 настоящего административного регламента). </w:t>
      </w:r>
    </w:p>
    <w:p w:rsidR="002A2423" w:rsidRPr="002A2423" w:rsidRDefault="002A2423" w:rsidP="005F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lastRenderedPageBreak/>
        <w:t>Результат административной процедуры фиксируется в системе</w:t>
      </w:r>
      <w:r w:rsidR="00BB0A49">
        <w:rPr>
          <w:rFonts w:ascii="Times New Roman" w:hAnsi="Times New Roman" w:cs="Times New Roman"/>
          <w:sz w:val="28"/>
          <w:szCs w:val="28"/>
        </w:rPr>
        <w:t xml:space="preserve"> электронного документооборота </w:t>
      </w:r>
      <w:r w:rsidRPr="002A2423">
        <w:rPr>
          <w:rFonts w:ascii="Times New Roman" w:hAnsi="Times New Roman" w:cs="Times New Roman"/>
          <w:sz w:val="28"/>
          <w:szCs w:val="28"/>
        </w:rPr>
        <w:t xml:space="preserve">специалистом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hAnsi="Times New Roman" w:cs="Times New Roman"/>
          <w:sz w:val="28"/>
          <w:szCs w:val="28"/>
        </w:rPr>
        <w:t xml:space="preserve"> ответственным за прием документов.</w:t>
      </w:r>
    </w:p>
    <w:p w:rsidR="002A2423" w:rsidRDefault="002A2423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423" w:rsidRPr="00CA7F26" w:rsidRDefault="002A2423" w:rsidP="002A24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Направление специалистом межведомственных запросов </w:t>
      </w:r>
    </w:p>
    <w:p w:rsidR="002A2423" w:rsidRPr="00CA7F26" w:rsidRDefault="002A2423" w:rsidP="002A2423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 органы государственной власти, органы местного самоуправления и подведомственные этим органам организации в случае, если определенные документы не были представлены заявителем самостоятельно</w:t>
      </w:r>
    </w:p>
    <w:p w:rsidR="002A2423" w:rsidRDefault="002A2423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A2423" w:rsidRPr="002A2423" w:rsidRDefault="002A2423" w:rsidP="005F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3.16. </w:t>
      </w:r>
      <w:proofErr w:type="gramStart"/>
      <w:r w:rsidRPr="002A2423">
        <w:rPr>
          <w:rFonts w:ascii="Times New Roman" w:hAnsi="Times New Roman" w:cs="Times New Roman"/>
          <w:sz w:val="28"/>
          <w:szCs w:val="28"/>
        </w:rPr>
        <w:t xml:space="preserve">Основанием для начала административной процедуры является </w:t>
      </w:r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получение специалистом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>, МФЦ, ответственным за межведомственное взаимодействие, документов и информации для направления межведомственных запросов о получении документов (сведений из них), указанных в пунктах 2.10 настоящего административного регламента (</w:t>
      </w:r>
      <w:r w:rsidRPr="002A2423">
        <w:rPr>
          <w:rFonts w:ascii="Times New Roman" w:hAnsi="Times New Roman" w:cs="Times New Roman"/>
          <w:sz w:val="28"/>
          <w:szCs w:val="28"/>
        </w:rPr>
        <w:t>в случае, если заявитель не представил документы, указанные в пунктах 2.10 настоящего административного регламента, по собственной инициативе</w:t>
      </w:r>
      <w:r w:rsidRPr="002A2423">
        <w:rPr>
          <w:rFonts w:ascii="Times New Roman" w:eastAsia="Calibri" w:hAnsi="Times New Roman" w:cs="Times New Roman"/>
          <w:sz w:val="28"/>
          <w:szCs w:val="28"/>
        </w:rPr>
        <w:t>)</w:t>
      </w:r>
      <w:r w:rsidRPr="002A2423">
        <w:rPr>
          <w:rFonts w:ascii="Times New Roman" w:hAnsi="Times New Roman" w:cs="Times New Roman"/>
          <w:sz w:val="28"/>
          <w:szCs w:val="28"/>
        </w:rPr>
        <w:t>.</w:t>
      </w:r>
      <w:proofErr w:type="gramEnd"/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 Специалист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>, МФЦ, ответственный за межведомственное взаимодействие, не позднее дня, следующего за днем поступления запроса:</w:t>
      </w:r>
    </w:p>
    <w:p w:rsidR="002A2423" w:rsidRPr="002A2423" w:rsidRDefault="00D27BA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A2423" w:rsidRPr="002A2423">
        <w:rPr>
          <w:rFonts w:ascii="Times New Roman" w:eastAsia="Calibri" w:hAnsi="Times New Roman" w:cs="Times New Roman"/>
          <w:sz w:val="28"/>
          <w:szCs w:val="28"/>
        </w:rPr>
        <w:t xml:space="preserve">оформляет межведомственные запросы; 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423">
        <w:rPr>
          <w:rFonts w:ascii="Times New Roman" w:eastAsia="Calibri" w:hAnsi="Times New Roman" w:cs="Times New Roman"/>
          <w:sz w:val="28"/>
          <w:szCs w:val="28"/>
        </w:rPr>
        <w:t>-подписывает оформленный межведомственный запрос у руководителя администрации, МФЦ;</w:t>
      </w:r>
    </w:p>
    <w:p w:rsidR="002A2423" w:rsidRPr="002A2423" w:rsidRDefault="00D27BA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A2423" w:rsidRPr="002A2423">
        <w:rPr>
          <w:rFonts w:ascii="Times New Roman" w:eastAsia="Calibri" w:hAnsi="Times New Roman" w:cs="Times New Roman"/>
          <w:sz w:val="28"/>
          <w:szCs w:val="28"/>
        </w:rPr>
        <w:t>регистрирует межведомственный запрос в соответствующем реестре;</w:t>
      </w:r>
    </w:p>
    <w:p w:rsidR="002A2423" w:rsidRPr="002A2423" w:rsidRDefault="00D27BAB" w:rsidP="00D27BA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-</w:t>
      </w:r>
      <w:r w:rsidR="002A2423" w:rsidRPr="002A2423">
        <w:rPr>
          <w:rFonts w:ascii="Times New Roman" w:eastAsia="Calibri" w:hAnsi="Times New Roman" w:cs="Times New Roman"/>
          <w:sz w:val="28"/>
          <w:szCs w:val="28"/>
        </w:rPr>
        <w:t>направляет межведомственный запрос в соответствующий орган или организацию.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A2423">
        <w:rPr>
          <w:rFonts w:ascii="Times New Roman" w:eastAsia="Calibri" w:hAnsi="Times New Roman" w:cs="Times New Roman"/>
          <w:sz w:val="28"/>
          <w:szCs w:val="28"/>
        </w:rPr>
        <w:t>- направляет уведомление и приложенное к нему описание внешнего облика объекта индивидуального жилищного строительства или садового дома в Управление Республики Коми по охране объектов культурного наследия, если строительство или реконструкция объекта индивидуального жилищного строительства или садового дома планируется в границах территории исторического поселения федерального или регионального значения и в уведомлении о планируемом строительстве не содержится указание на типовое архитектурное решение, в</w:t>
      </w:r>
      <w:proofErr w:type="gramEnd"/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A2423">
        <w:rPr>
          <w:rFonts w:ascii="Times New Roman" w:eastAsia="Calibri" w:hAnsi="Times New Roman" w:cs="Times New Roman"/>
          <w:sz w:val="28"/>
          <w:szCs w:val="28"/>
        </w:rPr>
        <w:t>соответствии</w:t>
      </w:r>
      <w:proofErr w:type="gramEnd"/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 с которым планируется строительство или реконструкция таких объекта индивидуального жилищного строительства или садового дома.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423">
        <w:rPr>
          <w:rFonts w:ascii="Times New Roman" w:eastAsia="Calibri" w:hAnsi="Times New Roman" w:cs="Times New Roman"/>
          <w:sz w:val="28"/>
          <w:szCs w:val="28"/>
        </w:rPr>
        <w:t>Межведомственный запрос оформляется и направляется в соответствии с порядком межведомственного информационного взаимодействия, предусмотренным действующим законодательством.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Направление запросов, </w:t>
      </w:r>
      <w:proofErr w:type="gramStart"/>
      <w:r w:rsidRPr="002A2423">
        <w:rPr>
          <w:rFonts w:ascii="Times New Roman" w:eastAsia="Calibri" w:hAnsi="Times New Roman" w:cs="Times New Roman"/>
          <w:sz w:val="28"/>
          <w:szCs w:val="28"/>
        </w:rPr>
        <w:t>контроль за</w:t>
      </w:r>
      <w:proofErr w:type="gramEnd"/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 получением ответов на запросы и своевременной передачей указанных ответов в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 осуществляет специалист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>, МФЦ, ответственный за межведомственное взаимодействие.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В день получения всех требуемых ответов на межведомственные запросы специалист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 w:rsidR="00D639C3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, МФЦ, ответственный за межведомственное взаимодействие, передает зарегистрированные ответы и запросы вместе с представленными заявителем документами в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spellStart"/>
      <w:r w:rsidR="00D639C3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 для принятия решения о предоставлении услуги.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3.16.1. Критерием принятия решения о направлении межведомственного запроса является отсутствие документов, необходимых для предоставления муниципальной услуги, указанных в пунктах 2.10 настоящего административного </w:t>
      </w:r>
      <w:r w:rsidRPr="002A2423">
        <w:rPr>
          <w:rFonts w:ascii="Times New Roman" w:eastAsia="Calibri" w:hAnsi="Times New Roman" w:cs="Times New Roman"/>
          <w:sz w:val="28"/>
          <w:szCs w:val="28"/>
        </w:rPr>
        <w:lastRenderedPageBreak/>
        <w:t>регламента.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423">
        <w:rPr>
          <w:rFonts w:ascii="Times New Roman" w:eastAsia="Calibri" w:hAnsi="Times New Roman" w:cs="Times New Roman"/>
          <w:sz w:val="28"/>
          <w:szCs w:val="28"/>
        </w:rPr>
        <w:t>3.16.2. Максимальный срок исполнения админис</w:t>
      </w:r>
      <w:r w:rsidR="00EE7A4E">
        <w:rPr>
          <w:rFonts w:ascii="Times New Roman" w:eastAsia="Calibri" w:hAnsi="Times New Roman" w:cs="Times New Roman"/>
          <w:sz w:val="28"/>
          <w:szCs w:val="28"/>
        </w:rPr>
        <w:t>тративной процедуры составляет 6</w:t>
      </w:r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 рабочих дн</w:t>
      </w:r>
      <w:r w:rsidR="00EE7A4E">
        <w:rPr>
          <w:rFonts w:ascii="Times New Roman" w:eastAsia="Calibri" w:hAnsi="Times New Roman" w:cs="Times New Roman"/>
          <w:sz w:val="28"/>
          <w:szCs w:val="28"/>
        </w:rPr>
        <w:t>ей</w:t>
      </w:r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 со дня получения специалистом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 w:rsidR="00D639C3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>, МФЦ, ответственным за межведомственное взаимодействие, документов и информации для направления межведомственных запросов</w:t>
      </w:r>
      <w:r w:rsidR="00EE7A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7A4E" w:rsidRPr="00EE7A4E">
        <w:rPr>
          <w:rFonts w:ascii="Times New Roman" w:eastAsia="Calibri" w:hAnsi="Times New Roman" w:cs="Times New Roman"/>
          <w:sz w:val="28"/>
          <w:szCs w:val="28"/>
        </w:rPr>
        <w:t>(за исключением п. 2.4.1 и п. 2.4.2 административного регламента, в рассматриваемых случаях максимальный срок исполнения административной процедуры составляет 2 часа)</w:t>
      </w:r>
      <w:r w:rsidRPr="002A2423">
        <w:rPr>
          <w:rFonts w:ascii="Times New Roman" w:eastAsia="Calibri" w:hAnsi="Times New Roman" w:cs="Times New Roman"/>
          <w:sz w:val="28"/>
          <w:szCs w:val="28"/>
        </w:rPr>
        <w:t>.</w:t>
      </w:r>
    </w:p>
    <w:p w:rsidR="002A2423" w:rsidRPr="002A2423" w:rsidRDefault="002A2423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3.16.3. Результатом исполнения административной процедуры является получение документов, и их направление в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spellStart"/>
      <w:r w:rsidR="00D639C3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 для принятия решения о предоставлении муниципальной услуги. </w:t>
      </w:r>
    </w:p>
    <w:p w:rsidR="002A2423" w:rsidRPr="002A2423" w:rsidRDefault="002A2423" w:rsidP="005F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A2423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запрашиваемых документов в журнале исходящей документации, включая систему межведомственного электронного взаимодействия </w:t>
      </w:r>
      <w:r w:rsidRPr="002A2423">
        <w:rPr>
          <w:rFonts w:ascii="Times New Roman" w:eastAsia="Calibri" w:hAnsi="Times New Roman" w:cs="Times New Roman"/>
          <w:sz w:val="28"/>
          <w:szCs w:val="28"/>
        </w:rPr>
        <w:t xml:space="preserve">специалистом </w:t>
      </w:r>
      <w:r w:rsidRPr="002A2423"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 w:rsidR="00D639C3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A2423">
        <w:rPr>
          <w:rFonts w:ascii="Times New Roman" w:eastAsia="Calibri" w:hAnsi="Times New Roman" w:cs="Times New Roman"/>
          <w:sz w:val="28"/>
          <w:szCs w:val="28"/>
        </w:rPr>
        <w:t>, МФЦ, ответственным за межведомственное взаимодействие.</w:t>
      </w:r>
    </w:p>
    <w:p w:rsidR="002A2423" w:rsidRDefault="002A2423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A3B" w:rsidRPr="00CA7F26" w:rsidRDefault="00251A3B" w:rsidP="00251A3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3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 xml:space="preserve">Принятие решения о предоставлении (об отказе в предоставлении) </w:t>
      </w: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251A3B" w:rsidRDefault="00251A3B" w:rsidP="009D7CA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A3B" w:rsidRPr="00251A3B" w:rsidRDefault="00251A3B" w:rsidP="005F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A3B">
        <w:rPr>
          <w:rFonts w:ascii="Times New Roman" w:hAnsi="Times New Roman" w:cs="Times New Roman"/>
          <w:sz w:val="28"/>
          <w:szCs w:val="28"/>
        </w:rPr>
        <w:t xml:space="preserve">3.17. Основанием для начала административной процедуры является наличие в отделе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51A3B">
        <w:rPr>
          <w:rFonts w:ascii="Times New Roman" w:eastAsia="Calibri" w:hAnsi="Times New Roman" w:cs="Times New Roman"/>
          <w:sz w:val="28"/>
          <w:szCs w:val="28"/>
        </w:rPr>
        <w:t>, МФЦ, ответственным за межведомственное взаимодействие</w:t>
      </w:r>
      <w:r w:rsidRPr="00251A3B">
        <w:rPr>
          <w:rFonts w:ascii="Times New Roman" w:hAnsi="Times New Roman" w:cs="Times New Roman"/>
          <w:sz w:val="28"/>
          <w:szCs w:val="28"/>
        </w:rPr>
        <w:t xml:space="preserve"> зарегистрированных документов, указанных в </w:t>
      </w:r>
      <w:hyperlink r:id="rId13" w:history="1">
        <w:r w:rsidRPr="00251A3B">
          <w:rPr>
            <w:rFonts w:ascii="Times New Roman" w:hAnsi="Times New Roman" w:cs="Times New Roman"/>
            <w:sz w:val="28"/>
            <w:szCs w:val="28"/>
          </w:rPr>
          <w:t xml:space="preserve">пунктах </w:t>
        </w:r>
      </w:hyperlink>
      <w:r w:rsidRPr="00251A3B">
        <w:rPr>
          <w:rFonts w:ascii="Times New Roman" w:hAnsi="Times New Roman" w:cs="Times New Roman"/>
          <w:sz w:val="28"/>
          <w:szCs w:val="28"/>
        </w:rPr>
        <w:t xml:space="preserve">2.6.1 и </w:t>
      </w:r>
      <w:r w:rsidRPr="00251A3B">
        <w:rPr>
          <w:rFonts w:ascii="Times New Roman" w:eastAsia="Calibri" w:hAnsi="Times New Roman" w:cs="Times New Roman"/>
          <w:sz w:val="28"/>
          <w:szCs w:val="28"/>
        </w:rPr>
        <w:t>2.10</w:t>
      </w:r>
      <w:r w:rsidRPr="00251A3B">
        <w:rPr>
          <w:rFonts w:ascii="Times New Roman" w:hAnsi="Times New Roman" w:cs="Times New Roman"/>
          <w:sz w:val="28"/>
          <w:szCs w:val="28"/>
        </w:rPr>
        <w:t xml:space="preserve"> настоящего административного регламента.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При рассмотрении комплекта документов для предоставления муниципальной услуги специалист </w:t>
      </w:r>
      <w:r w:rsidRPr="00251A3B"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: </w:t>
      </w:r>
    </w:p>
    <w:p w:rsidR="00251A3B" w:rsidRPr="00251A3B" w:rsidRDefault="00251A3B" w:rsidP="005F4F1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- </w:t>
      </w:r>
      <w:r w:rsidRPr="00251A3B">
        <w:rPr>
          <w:rFonts w:ascii="Times New Roman" w:hAnsi="Times New Roman" w:cs="Times New Roman"/>
          <w:sz w:val="28"/>
          <w:szCs w:val="28"/>
        </w:rPr>
        <w:t xml:space="preserve">проводит проверку соответствия 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</w:t>
      </w:r>
      <w:proofErr w:type="spellStart"/>
      <w:r w:rsidRPr="00251A3B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251A3B">
        <w:rPr>
          <w:rFonts w:ascii="Times New Roman" w:hAnsi="Times New Roman" w:cs="Times New Roman"/>
          <w:sz w:val="28"/>
          <w:szCs w:val="28"/>
        </w:rPr>
        <w:t xml:space="preserve"> РФ, другими федеральными законами и действующим на дату поступления уведомления о планируемом строительстве, а также допустимости</w:t>
      </w:r>
      <w:proofErr w:type="gramEnd"/>
      <w:r w:rsidRPr="00251A3B">
        <w:rPr>
          <w:rFonts w:ascii="Times New Roman" w:hAnsi="Times New Roman" w:cs="Times New Roman"/>
          <w:sz w:val="28"/>
          <w:szCs w:val="28"/>
        </w:rPr>
        <w:t xml:space="preserve">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Федерации;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- анализирует содержащиеся в представленных документах информацию в целях подтверждения статуса заявителя и его потребности в получении муниципальной услуги, а также необходимости предоставления </w:t>
      </w:r>
      <w:r w:rsidRPr="00251A3B">
        <w:rPr>
          <w:rFonts w:ascii="Times New Roman" w:hAnsi="Times New Roman" w:cs="Times New Roman"/>
          <w:sz w:val="28"/>
          <w:szCs w:val="28"/>
        </w:rPr>
        <w:t xml:space="preserve">отделом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51A3B">
        <w:rPr>
          <w:rFonts w:ascii="Times New Roman" w:hAnsi="Times New Roman" w:cs="Times New Roman"/>
          <w:sz w:val="28"/>
          <w:szCs w:val="28"/>
        </w:rPr>
        <w:t xml:space="preserve"> </w:t>
      </w: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муниципальной услуги; 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- устанавливает факт отсутствия или наличия оснований для отказа в предоставлении муниципальной услуги, предусмотренных пунктами 2.14 настоящего административного регламента.  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- устанавливает соответствие заявителя критериям, необходимым для предоставления муниципальной услуги, а также наличие оснований для отказа в предоставлении муниципальной услуги, предусмотренных пунктами 2.14 настоящего административного регламента. 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Специалист </w:t>
      </w:r>
      <w:r w:rsidRPr="00251A3B"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 в течени</w:t>
      </w:r>
      <w:r w:rsidR="00487BEA">
        <w:rPr>
          <w:rFonts w:ascii="Times New Roman" w:eastAsia="Calibri" w:hAnsi="Times New Roman" w:cs="Times New Roman"/>
          <w:sz w:val="28"/>
          <w:szCs w:val="28"/>
        </w:rPr>
        <w:t>е 2-х</w:t>
      </w: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 рабочих дней по результатам </w:t>
      </w:r>
      <w:r w:rsidRPr="00251A3B">
        <w:rPr>
          <w:rFonts w:ascii="Times New Roman" w:eastAsia="Calibri" w:hAnsi="Times New Roman" w:cs="Times New Roman"/>
          <w:sz w:val="28"/>
          <w:szCs w:val="28"/>
        </w:rPr>
        <w:lastRenderedPageBreak/>
        <w:t>проверки готовит один из следующих документов: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- проект решения о предоставлении муниципальной услуги; 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- проект решения об отказе в предоставлении муниципальной услуги (в случае наличия оснований, предусмотренных пунктом 2.14 настоящего </w:t>
      </w:r>
      <w:r w:rsidR="00FE3617">
        <w:rPr>
          <w:rFonts w:ascii="Times New Roman" w:eastAsia="Calibri" w:hAnsi="Times New Roman" w:cs="Times New Roman"/>
          <w:sz w:val="28"/>
          <w:szCs w:val="28"/>
        </w:rPr>
        <w:t xml:space="preserve">административного регламента). 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Специалист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="00487BEA">
        <w:rPr>
          <w:rFonts w:ascii="Times New Roman" w:eastAsia="Calibri" w:hAnsi="Times New Roman" w:cs="Times New Roman"/>
          <w:sz w:val="28"/>
          <w:szCs w:val="28"/>
        </w:rPr>
        <w:t xml:space="preserve"> в день</w:t>
      </w: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 оформления проекта решения о предоставлении муниципальной услуги либо решения об отказе в предоставлении муниципальной услуги передает его на подпись руководителю администрации. 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>Руководитель администрации подписывает проект решения о предоставлении муниципальной услуги (решения об отказе в предоставлении муниципальной услуг</w:t>
      </w:r>
      <w:r w:rsidR="00487BEA">
        <w:rPr>
          <w:rFonts w:ascii="Times New Roman" w:eastAsia="Calibri" w:hAnsi="Times New Roman" w:cs="Times New Roman"/>
          <w:sz w:val="28"/>
          <w:szCs w:val="28"/>
        </w:rPr>
        <w:t xml:space="preserve">и) в течение 1-го рабочего дня </w:t>
      </w: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со дня его получения.  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Специалист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 направляет подписанное руководителем администрации решение сотруднику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51A3B">
        <w:rPr>
          <w:rFonts w:ascii="Times New Roman" w:eastAsia="Calibri" w:hAnsi="Times New Roman" w:cs="Times New Roman"/>
          <w:sz w:val="28"/>
          <w:szCs w:val="28"/>
        </w:rPr>
        <w:t>, МФЦ, ответственному за выдачу результата предоставления услуги, для выдачи его заявителю.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3.17.1. </w:t>
      </w:r>
      <w:proofErr w:type="gramStart"/>
      <w:r w:rsidRPr="00251A3B">
        <w:rPr>
          <w:rFonts w:ascii="Times New Roman" w:eastAsia="Calibri" w:hAnsi="Times New Roman" w:cs="Times New Roman"/>
          <w:sz w:val="28"/>
          <w:szCs w:val="28"/>
        </w:rPr>
        <w:t>Критерием принятия решения</w:t>
      </w:r>
      <w:r w:rsidRPr="00251A3B">
        <w:rPr>
          <w:rFonts w:ascii="Times New Roman" w:hAnsi="Times New Roman" w:cs="Times New Roman"/>
          <w:sz w:val="28"/>
          <w:szCs w:val="28"/>
        </w:rPr>
        <w:t xml:space="preserve"> о предоставлении </w:t>
      </w:r>
      <w:r w:rsidRPr="00251A3B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251A3B">
        <w:rPr>
          <w:rFonts w:ascii="Times New Roman" w:hAnsi="Times New Roman" w:cs="Times New Roman"/>
          <w:sz w:val="28"/>
          <w:szCs w:val="28"/>
        </w:rPr>
        <w:t xml:space="preserve"> услуги </w:t>
      </w: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является соответствие </w:t>
      </w:r>
      <w:r w:rsidRPr="00251A3B">
        <w:rPr>
          <w:rFonts w:ascii="Times New Roman" w:hAnsi="Times New Roman" w:cs="Times New Roman"/>
          <w:sz w:val="28"/>
          <w:szCs w:val="28"/>
        </w:rPr>
        <w:t xml:space="preserve">указанных в уведомлении о планируемом строительстве параметров объекта индивидуального жилищного строительства или садового дома предельным параметрам разрешенного строительства, реконструкции объектов капитального строительства, установленным правилами землепользования и застройки, документацией по планировке территории, и обязательным требованиям к параметрам объектов капитального строительства, установленным </w:t>
      </w:r>
      <w:proofErr w:type="spellStart"/>
      <w:r w:rsidRPr="00251A3B">
        <w:rPr>
          <w:rFonts w:ascii="Times New Roman" w:hAnsi="Times New Roman" w:cs="Times New Roman"/>
          <w:sz w:val="28"/>
          <w:szCs w:val="28"/>
        </w:rPr>
        <w:t>ГрК</w:t>
      </w:r>
      <w:proofErr w:type="spellEnd"/>
      <w:r w:rsidRPr="00251A3B">
        <w:rPr>
          <w:rFonts w:ascii="Times New Roman" w:hAnsi="Times New Roman" w:cs="Times New Roman"/>
          <w:sz w:val="28"/>
          <w:szCs w:val="28"/>
        </w:rPr>
        <w:t xml:space="preserve"> РФ, другими федеральными законами и действующим на дату поступления уведомления</w:t>
      </w:r>
      <w:proofErr w:type="gramEnd"/>
      <w:r w:rsidRPr="00251A3B">
        <w:rPr>
          <w:rFonts w:ascii="Times New Roman" w:hAnsi="Times New Roman" w:cs="Times New Roman"/>
          <w:sz w:val="28"/>
          <w:szCs w:val="28"/>
        </w:rPr>
        <w:t xml:space="preserve"> о планируемом строительстве, а также допустимости размещения объекта индивидуального жилищного строительства или садового дома в соответствии с разрешенным использованием земельного участка и ограничениями, установленными в соответствии с земельным и иным законодательством Российской Федерации</w:t>
      </w: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, и прилагаемых к нему документов требованиям настоящего административного регламента. </w:t>
      </w:r>
    </w:p>
    <w:p w:rsidR="00251A3B" w:rsidRPr="00251A3B" w:rsidRDefault="00F71A9D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3.17.2. </w:t>
      </w:r>
      <w:r w:rsidR="00251A3B" w:rsidRPr="00251A3B">
        <w:rPr>
          <w:rFonts w:ascii="Times New Roman" w:eastAsia="Calibri" w:hAnsi="Times New Roman" w:cs="Times New Roman"/>
          <w:sz w:val="28"/>
          <w:szCs w:val="28"/>
        </w:rPr>
        <w:t>Максимальный срок исполнения административной</w:t>
      </w:r>
      <w:r w:rsidR="00487BEA">
        <w:rPr>
          <w:rFonts w:ascii="Times New Roman" w:eastAsia="Calibri" w:hAnsi="Times New Roman" w:cs="Times New Roman"/>
          <w:sz w:val="28"/>
          <w:szCs w:val="28"/>
        </w:rPr>
        <w:t xml:space="preserve"> процедуры составляет не более </w:t>
      </w:r>
      <w:r w:rsidR="00EE7A4E">
        <w:rPr>
          <w:rFonts w:ascii="Times New Roman" w:eastAsia="Calibri" w:hAnsi="Times New Roman" w:cs="Times New Roman"/>
          <w:sz w:val="28"/>
          <w:szCs w:val="28"/>
        </w:rPr>
        <w:t>2</w:t>
      </w:r>
      <w:r w:rsidR="00251A3B" w:rsidRPr="00251A3B">
        <w:rPr>
          <w:rFonts w:ascii="Times New Roman" w:eastAsia="Calibri" w:hAnsi="Times New Roman" w:cs="Times New Roman"/>
          <w:sz w:val="28"/>
          <w:szCs w:val="28"/>
        </w:rPr>
        <w:t xml:space="preserve"> рабочих</w:t>
      </w:r>
      <w:r w:rsidR="00251A3B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251A3B" w:rsidRPr="00251A3B">
        <w:rPr>
          <w:rFonts w:ascii="Times New Roman" w:eastAsia="Calibri" w:hAnsi="Times New Roman" w:cs="Times New Roman"/>
          <w:sz w:val="28"/>
          <w:szCs w:val="28"/>
        </w:rPr>
        <w:t xml:space="preserve">дней со дня получения из отдела </w:t>
      </w:r>
      <w:proofErr w:type="spellStart"/>
      <w:r w:rsidR="00251A3B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="00EE7A4E">
        <w:rPr>
          <w:rFonts w:ascii="Times New Roman" w:eastAsia="Calibri" w:hAnsi="Times New Roman" w:cs="Times New Roman"/>
          <w:sz w:val="28"/>
          <w:szCs w:val="28"/>
        </w:rPr>
        <w:t xml:space="preserve">, МФЦ полного комплекта </w:t>
      </w:r>
      <w:r w:rsidR="00251A3B" w:rsidRPr="00251A3B">
        <w:rPr>
          <w:rFonts w:ascii="Times New Roman" w:eastAsia="Calibri" w:hAnsi="Times New Roman" w:cs="Times New Roman"/>
          <w:sz w:val="28"/>
          <w:szCs w:val="28"/>
        </w:rPr>
        <w:t>документов, необходимых для предоставления муниципальной услуги</w:t>
      </w:r>
      <w:r w:rsidR="00EE7A4E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EE7A4E" w:rsidRPr="00EE7A4E">
        <w:rPr>
          <w:rFonts w:ascii="Times New Roman" w:eastAsia="Calibri" w:hAnsi="Times New Roman" w:cs="Times New Roman"/>
          <w:sz w:val="28"/>
          <w:szCs w:val="28"/>
        </w:rPr>
        <w:t>(за исключением п. 2.4.1 и п. 2.4.2 административного регламента, в рассматриваемых случаях максимальный срок исполнения административной процедуры составляет 2 часа)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</w:p>
    <w:p w:rsidR="00251A3B" w:rsidRP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251A3B">
        <w:rPr>
          <w:rFonts w:ascii="Times New Roman" w:hAnsi="Times New Roman" w:cs="Times New Roman"/>
          <w:bCs/>
          <w:iCs/>
          <w:sz w:val="28"/>
          <w:szCs w:val="28"/>
        </w:rPr>
        <w:t xml:space="preserve">3.17.3. Результатом административной процедуры является принятие решения о предоставлении </w:t>
      </w:r>
      <w:r w:rsidRPr="00251A3B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251A3B">
        <w:rPr>
          <w:rFonts w:ascii="Times New Roman" w:hAnsi="Times New Roman" w:cs="Times New Roman"/>
          <w:bCs/>
          <w:iCs/>
          <w:sz w:val="28"/>
          <w:szCs w:val="28"/>
        </w:rPr>
        <w:t xml:space="preserve"> услуги (либо решения об отказе в предоставлении </w:t>
      </w:r>
      <w:r w:rsidRPr="00251A3B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251A3B">
        <w:rPr>
          <w:rFonts w:ascii="Times New Roman" w:hAnsi="Times New Roman" w:cs="Times New Roman"/>
          <w:bCs/>
          <w:iCs/>
          <w:sz w:val="28"/>
          <w:szCs w:val="28"/>
        </w:rPr>
        <w:t xml:space="preserve"> услуги) и передача принятого решения о предоставлении </w:t>
      </w:r>
      <w:r w:rsidRPr="00251A3B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251A3B">
        <w:rPr>
          <w:rFonts w:ascii="Times New Roman" w:hAnsi="Times New Roman" w:cs="Times New Roman"/>
          <w:bCs/>
          <w:iCs/>
          <w:sz w:val="28"/>
          <w:szCs w:val="28"/>
        </w:rPr>
        <w:t xml:space="preserve"> услуги (либо решения об отказе в предоставлении </w:t>
      </w:r>
      <w:r w:rsidRPr="00251A3B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251A3B">
        <w:rPr>
          <w:rFonts w:ascii="Times New Roman" w:hAnsi="Times New Roman" w:cs="Times New Roman"/>
          <w:bCs/>
          <w:iCs/>
          <w:sz w:val="28"/>
          <w:szCs w:val="28"/>
        </w:rPr>
        <w:t xml:space="preserve"> услуги) сотруднику </w:t>
      </w:r>
      <w:r w:rsidRPr="00251A3B">
        <w:rPr>
          <w:rFonts w:ascii="Times New Roman" w:eastAsia="Calibri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51A3B">
        <w:rPr>
          <w:rFonts w:ascii="Times New Roman" w:hAnsi="Times New Roman" w:cs="Times New Roman"/>
          <w:bCs/>
          <w:iCs/>
          <w:sz w:val="28"/>
          <w:szCs w:val="28"/>
        </w:rPr>
        <w:t xml:space="preserve">, МФЦ, ответственному за выдачу результата предоставления услуги, для выдачи его заявителю. </w:t>
      </w:r>
    </w:p>
    <w:p w:rsid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51A3B">
        <w:rPr>
          <w:rFonts w:ascii="Times New Roman" w:hAnsi="Times New Roman" w:cs="Times New Roman"/>
          <w:sz w:val="28"/>
          <w:szCs w:val="28"/>
        </w:rPr>
        <w:t xml:space="preserve">Результат административной процедуры фиксируется в системе электронного документооборота с пометкой «исполнено» специалистом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51A3B">
        <w:rPr>
          <w:rFonts w:ascii="Times New Roman" w:hAnsi="Times New Roman" w:cs="Times New Roman"/>
          <w:sz w:val="28"/>
          <w:szCs w:val="28"/>
        </w:rPr>
        <w:t xml:space="preserve">, </w:t>
      </w:r>
      <w:r w:rsidRPr="00251A3B">
        <w:rPr>
          <w:rFonts w:ascii="Times New Roman" w:hAnsi="Times New Roman" w:cs="Times New Roman"/>
          <w:bCs/>
          <w:iCs/>
          <w:sz w:val="28"/>
          <w:szCs w:val="28"/>
        </w:rPr>
        <w:t>ответственным за выдачу результата предоставления услуги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251A3B" w:rsidRDefault="00251A3B" w:rsidP="00251A3B">
      <w:pPr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251A3B" w:rsidRDefault="00251A3B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Уведомление заявителя о принятом решении</w:t>
      </w:r>
      <w:r w:rsidRPr="00CA7F26">
        <w:rPr>
          <w:rFonts w:ascii="Times New Roman" w:eastAsia="Times New Roman" w:hAnsi="Times New Roman" w:cs="Times New Roman"/>
          <w:b/>
          <w:sz w:val="28"/>
          <w:szCs w:val="28"/>
        </w:rPr>
        <w:t>, выдача заявителю результата предоставления муниципальной услуги</w:t>
      </w:r>
    </w:p>
    <w:p w:rsidR="00251A3B" w:rsidRDefault="00251A3B" w:rsidP="00251A3B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lastRenderedPageBreak/>
        <w:t xml:space="preserve">3.18. Основанием для начала исполнения административной процедуры является поступление сотруднику </w:t>
      </w:r>
      <w:r w:rsidRPr="00CB6CEC">
        <w:rPr>
          <w:rFonts w:ascii="Times New Roman" w:eastAsia="Calibri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 xml:space="preserve">, МФЦ, ответственному за выдачу результата предоставления услуги, решения о предоставлении </w:t>
      </w:r>
      <w:r w:rsidRPr="00CB6CEC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CB6CEC">
        <w:rPr>
          <w:rFonts w:ascii="Times New Roman" w:hAnsi="Times New Roman" w:cs="Times New Roman"/>
          <w:sz w:val="28"/>
          <w:szCs w:val="28"/>
        </w:rPr>
        <w:t xml:space="preserve"> услуги или решения об отказе в предоставлении </w:t>
      </w:r>
      <w:r w:rsidRPr="00CB6CEC">
        <w:rPr>
          <w:rFonts w:ascii="Times New Roman" w:eastAsia="Calibri" w:hAnsi="Times New Roman" w:cs="Times New Roman"/>
          <w:sz w:val="28"/>
          <w:szCs w:val="28"/>
        </w:rPr>
        <w:t>муниципальной</w:t>
      </w:r>
      <w:r w:rsidRPr="00CB6CEC">
        <w:rPr>
          <w:rFonts w:ascii="Times New Roman" w:hAnsi="Times New Roman" w:cs="Times New Roman"/>
          <w:sz w:val="28"/>
          <w:szCs w:val="28"/>
        </w:rPr>
        <w:t xml:space="preserve"> услуги (далее - Решение). 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Административная процедура исполняется сотрудником </w:t>
      </w:r>
      <w:r w:rsidRPr="00CB6CEC">
        <w:rPr>
          <w:rFonts w:ascii="Times New Roman" w:eastAsia="Calibri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>, МФЦ, ответственным за выдачу Решения.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При поступлении Решения сотрудник </w:t>
      </w:r>
      <w:r w:rsidRPr="00CB6CEC">
        <w:rPr>
          <w:rFonts w:ascii="Times New Roman" w:eastAsia="Calibri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>, МФЦ, ответственный за его выдачу, информирует заявителя о наличии принятого решения и согласует способ получения гражданином данного Решения.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>Информирование заявителя осуществляется по телефону и (или) посредством отправления электронного сообщения на указанный заявителем адрес электронной почты.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>Если заявитель обратился за предоставлением услуги через Единый портал государственных и муниципальных услуг (функций), то информирование заявителя о результатах предоставления муниципальной услуги осуществляется также через  Единый портал государственных и муниципальных услуг (функций).</w:t>
      </w:r>
    </w:p>
    <w:p w:rsidR="00CB6CEC" w:rsidRPr="00CB6CEC" w:rsidRDefault="00CB6CEC" w:rsidP="005F4F1E">
      <w:pPr>
        <w:spacing w:after="0" w:line="240" w:lineRule="auto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>При предоставлении муниципальной услуги в электронной форме заявителю направляется:</w:t>
      </w:r>
    </w:p>
    <w:p w:rsidR="00CB6CEC" w:rsidRPr="00CB6CEC" w:rsidRDefault="00CB6CEC" w:rsidP="005F4F1E">
      <w:pPr>
        <w:shd w:val="clear" w:color="auto" w:fill="FFFFFF"/>
        <w:tabs>
          <w:tab w:val="left" w:pos="1134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а) уведомление о возможности получить результат предоставления муниципальной услуги в отделе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>, МФЦ;</w:t>
      </w:r>
    </w:p>
    <w:p w:rsidR="00CB6CEC" w:rsidRPr="00CB6CEC" w:rsidRDefault="00CB6CEC" w:rsidP="005F4F1E">
      <w:pPr>
        <w:shd w:val="clear" w:color="auto" w:fill="FFFFFF"/>
        <w:tabs>
          <w:tab w:val="left" w:pos="1219"/>
        </w:tabs>
        <w:spacing w:after="0" w:line="240" w:lineRule="auto"/>
        <w:ind w:right="5" w:firstLine="850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б) </w:t>
      </w:r>
      <w:r w:rsidR="00F71A9D">
        <w:rPr>
          <w:rFonts w:ascii="Times New Roman" w:hAnsi="Times New Roman" w:cs="Times New Roman"/>
          <w:sz w:val="28"/>
          <w:szCs w:val="28"/>
        </w:rPr>
        <w:t xml:space="preserve"> </w:t>
      </w:r>
      <w:r w:rsidRPr="00CB6CEC">
        <w:rPr>
          <w:rFonts w:ascii="Times New Roman" w:hAnsi="Times New Roman" w:cs="Times New Roman"/>
          <w:sz w:val="28"/>
          <w:szCs w:val="28"/>
        </w:rPr>
        <w:t>уведомление о мотивированном отказе в предоставлении муниципальной услуги.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В случае невозможности информирования специалист отдела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>, ответственный за выдачу результата предоставлени</w:t>
      </w:r>
      <w:r w:rsidR="007C137E">
        <w:rPr>
          <w:rFonts w:ascii="Times New Roman" w:hAnsi="Times New Roman" w:cs="Times New Roman"/>
          <w:sz w:val="28"/>
          <w:szCs w:val="28"/>
        </w:rPr>
        <w:t xml:space="preserve">я услуги, направляет заявителю </w:t>
      </w:r>
      <w:r w:rsidRPr="00CB6CEC">
        <w:rPr>
          <w:rFonts w:ascii="Times New Roman" w:hAnsi="Times New Roman" w:cs="Times New Roman"/>
          <w:sz w:val="28"/>
          <w:szCs w:val="28"/>
        </w:rPr>
        <w:t>Решение через организацию почтовой связи заказным письмом с уведомлением.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В случае личного обращения заявителя выдачу Решения осуществляет сотрудник отдела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>, МФЦ, ответственный за выдачу Решения, под роспись заявителя, которая проставляется в журнале регистрации, при предъявлении им документа удостоверяющего личность, а при обращении представителя также документа, подтверждающего полномочия представителя.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В случае невозможности информирования специалист отдела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>, МФЦ, ответственный за выдачу результата предоставления услуги, направляет заявителю  Решение через организацию почтовой связи заказным письмом с уведомлением.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3.18.1. </w:t>
      </w:r>
      <w:r w:rsidRPr="00CB6CEC">
        <w:rPr>
          <w:rFonts w:ascii="Times New Roman" w:eastAsia="Calibri" w:hAnsi="Times New Roman" w:cs="Times New Roman"/>
          <w:sz w:val="28"/>
          <w:szCs w:val="28"/>
        </w:rPr>
        <w:t xml:space="preserve">Критерием принятия решения о выдаче результата предоставления муниципальной услуги или направлении результата муниципальной услуги почтовым отправлением является выбор заявителем способа его уведомления о принятом решении, выдачи результата предоставления муниципальной услуги.  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3.18.2. Максимальный срок исполнения административной процедуры составляет 1 рабочий день со дня поступления Решения сотруднику отдела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>, МФЦ,</w:t>
      </w:r>
      <w:r w:rsidRPr="00CB6CEC">
        <w:rPr>
          <w:rFonts w:ascii="Times New Roman" w:hAnsi="Times New Roman" w:cs="Times New Roman"/>
          <w:i/>
          <w:iCs/>
          <w:sz w:val="28"/>
          <w:szCs w:val="28"/>
        </w:rPr>
        <w:t> </w:t>
      </w:r>
      <w:r w:rsidRPr="00CB6CEC">
        <w:rPr>
          <w:rFonts w:ascii="Times New Roman" w:hAnsi="Times New Roman" w:cs="Times New Roman"/>
          <w:sz w:val="28"/>
          <w:szCs w:val="28"/>
        </w:rPr>
        <w:t>ответственному за его выдачу</w:t>
      </w:r>
      <w:r w:rsidR="00EE7A4E">
        <w:rPr>
          <w:rFonts w:ascii="Times New Roman" w:hAnsi="Times New Roman" w:cs="Times New Roman"/>
          <w:sz w:val="28"/>
          <w:szCs w:val="28"/>
        </w:rPr>
        <w:t xml:space="preserve"> </w:t>
      </w:r>
      <w:r w:rsidR="00EE7A4E" w:rsidRPr="00EE7A4E">
        <w:rPr>
          <w:rFonts w:ascii="Times New Roman" w:hAnsi="Times New Roman" w:cs="Times New Roman"/>
          <w:sz w:val="28"/>
          <w:szCs w:val="28"/>
        </w:rPr>
        <w:t>(за исключением п. 2.4.1 и п. 2.4.2 административного регламента, в рассматриваемых случаях максимальный срок исполнения административной процедуры составляет 2 часа)</w:t>
      </w:r>
      <w:r w:rsidRPr="00CB6CEC">
        <w:rPr>
          <w:rFonts w:ascii="Times New Roman" w:hAnsi="Times New Roman" w:cs="Times New Roman"/>
          <w:sz w:val="28"/>
          <w:szCs w:val="28"/>
        </w:rPr>
        <w:t>. </w:t>
      </w:r>
    </w:p>
    <w:p w:rsidR="00CB6CEC" w:rsidRP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3.18.3. Результатом исполнения административной процедуры является уведомление заявителя о принятом Решении и (или) выдача заявителю </w:t>
      </w:r>
      <w:r w:rsidRPr="00CB6CEC">
        <w:rPr>
          <w:rFonts w:ascii="Times New Roman" w:eastAsia="Calibri" w:hAnsi="Times New Roman" w:cs="Times New Roman"/>
          <w:sz w:val="28"/>
          <w:szCs w:val="28"/>
        </w:rPr>
        <w:t>Решения.</w:t>
      </w:r>
    </w:p>
    <w:p w:rsidR="00CB6CEC" w:rsidRDefault="00CB6CEC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CB6CEC">
        <w:rPr>
          <w:rFonts w:ascii="Times New Roman" w:hAnsi="Times New Roman" w:cs="Times New Roman"/>
          <w:sz w:val="28"/>
          <w:szCs w:val="28"/>
        </w:rPr>
        <w:t xml:space="preserve">Способом фиксации результата административной процедуры является регистрация Решения в журнале исходящей документации, включая электронную </w:t>
      </w:r>
      <w:r w:rsidRPr="00CB6CEC">
        <w:rPr>
          <w:rFonts w:ascii="Times New Roman" w:hAnsi="Times New Roman" w:cs="Times New Roman"/>
          <w:sz w:val="28"/>
          <w:szCs w:val="28"/>
        </w:rPr>
        <w:lastRenderedPageBreak/>
        <w:t xml:space="preserve">форму способа фиксации в системе «Электронный офис», сотрудником отдела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БДХиТ</w:t>
      </w:r>
      <w:proofErr w:type="spellEnd"/>
      <w:r w:rsidRPr="00CB6CEC">
        <w:rPr>
          <w:rFonts w:ascii="Times New Roman" w:hAnsi="Times New Roman" w:cs="Times New Roman"/>
          <w:sz w:val="28"/>
          <w:szCs w:val="28"/>
        </w:rPr>
        <w:t>, ответственным за выдачу Решения.</w:t>
      </w:r>
    </w:p>
    <w:p w:rsidR="00A624C4" w:rsidRPr="00CB6CEC" w:rsidRDefault="00A624C4" w:rsidP="00CB6CEC">
      <w:pPr>
        <w:widowControl w:val="0"/>
        <w:autoSpaceDE w:val="0"/>
        <w:autoSpaceDN w:val="0"/>
        <w:adjustRightInd w:val="0"/>
        <w:spacing w:after="0"/>
        <w:ind w:firstLine="709"/>
        <w:jc w:val="both"/>
        <w:outlineLvl w:val="1"/>
        <w:rPr>
          <w:rFonts w:ascii="Times New Roman" w:hAnsi="Times New Roman" w:cs="Times New Roman"/>
          <w:sz w:val="28"/>
          <w:szCs w:val="28"/>
        </w:rPr>
      </w:pPr>
    </w:p>
    <w:p w:rsidR="00A624C4" w:rsidRPr="00D06739" w:rsidRDefault="00A624C4" w:rsidP="00D067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739">
        <w:rPr>
          <w:rFonts w:ascii="Times New Roman" w:hAnsi="Times New Roman" w:cs="Times New Roman"/>
          <w:b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</w:t>
      </w:r>
    </w:p>
    <w:p w:rsidR="00A624C4" w:rsidRPr="008D52E2" w:rsidRDefault="00A624C4" w:rsidP="00A624C4">
      <w:pPr>
        <w:pStyle w:val="ConsPlusNormal"/>
        <w:jc w:val="center"/>
        <w:rPr>
          <w:rFonts w:ascii="Times New Roman" w:hAnsi="Times New Roman" w:cs="Times New Roman"/>
          <w:sz w:val="28"/>
          <w:szCs w:val="28"/>
        </w:rPr>
      </w:pPr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 xml:space="preserve">3.19. </w:t>
      </w:r>
      <w:proofErr w:type="gramStart"/>
      <w:r w:rsidRPr="00A624C4">
        <w:rPr>
          <w:rFonts w:ascii="Times New Roman" w:hAnsi="Times New Roman" w:cs="Times New Roman"/>
          <w:sz w:val="28"/>
          <w:szCs w:val="28"/>
        </w:rPr>
        <w:t>В случае выявления заявителем опечаток, ошибок в полученном заявителем документе, являющемся результатом предоставления муниципальной услуги, заявитель вправе обратиться в отдел архитектуры и градостроительства с заявлением об исправлении допущенных опечаток и ошибок в выданных в результате предоставления муниципальной услуги документах.</w:t>
      </w:r>
      <w:proofErr w:type="gramEnd"/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624C4">
        <w:rPr>
          <w:rFonts w:ascii="Times New Roman" w:eastAsia="Calibri" w:hAnsi="Times New Roman" w:cs="Times New Roman"/>
          <w:sz w:val="28"/>
          <w:szCs w:val="28"/>
        </w:rPr>
        <w:t xml:space="preserve">3.19.1. Основанием для начала процедуры по исправлению опечаток и (или) ошибок, допущенных в документах, выданных в результате предоставления муниципальной услуги (далее – процедура), является поступление в </w:t>
      </w:r>
      <w:r w:rsidRPr="00A624C4"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A624C4">
        <w:rPr>
          <w:rFonts w:ascii="Times New Roman" w:eastAsia="Calibri" w:hAnsi="Times New Roman" w:cs="Times New Roman"/>
          <w:sz w:val="28"/>
          <w:szCs w:val="28"/>
        </w:rPr>
        <w:t xml:space="preserve"> заявления об исправлении опечаток и (или) ошибок в документах, выданных в результате предоставления муниципальной услуги (далее – заявление об исправлении опечаток и (или) ошибок).</w:t>
      </w:r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3.19.2. Заявление об исправлении опечаток и (или) ошибок с указанием способа информирования о результатах его рассмотрения и документы, в которых содержатся опечатки и (или) ошибки, представляются следующими способами:</w:t>
      </w:r>
    </w:p>
    <w:p w:rsidR="00A624C4" w:rsidRPr="00A624C4" w:rsidRDefault="00A624C4" w:rsidP="005F4F1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 xml:space="preserve">лично (заявителем представляются оригиналы документов с опечатками и (или) ошибками - специалистом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A624C4">
        <w:rPr>
          <w:rFonts w:ascii="Times New Roman" w:hAnsi="Times New Roman" w:cs="Times New Roman"/>
          <w:sz w:val="28"/>
          <w:szCs w:val="28"/>
        </w:rPr>
        <w:t>, ответственным за прием документов, делаются копии этих документов);</w:t>
      </w:r>
    </w:p>
    <w:p w:rsidR="00A624C4" w:rsidRPr="00A624C4" w:rsidRDefault="00A624C4" w:rsidP="005F4F1E">
      <w:pPr>
        <w:widowControl w:val="0"/>
        <w:numPr>
          <w:ilvl w:val="0"/>
          <w:numId w:val="16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через организацию почтовой связи (заявителем направляются копии документов с опечатками и (или) ошибками).</w:t>
      </w:r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Прием и регистрация заявления об исправлении опечаток и (или) ошибок осуществляется в соответствии с пунктом 3.3 настоящего административного регламента, за исключением положений, касающихся возможности представлять документы в электронном виде.</w:t>
      </w:r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3.19.3.</w:t>
      </w:r>
      <w:r w:rsidRPr="00A624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24C4">
        <w:rPr>
          <w:rFonts w:ascii="Times New Roman" w:hAnsi="Times New Roman" w:cs="Times New Roman"/>
          <w:sz w:val="28"/>
          <w:szCs w:val="28"/>
        </w:rPr>
        <w:t xml:space="preserve">По результатам рассмотрения заявления об исправлении опечаток и (или) ошибок специалист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A624C4">
        <w:rPr>
          <w:rFonts w:ascii="Times New Roman" w:hAnsi="Times New Roman" w:cs="Times New Roman"/>
          <w:sz w:val="28"/>
          <w:szCs w:val="28"/>
        </w:rPr>
        <w:t>, ответственный за подготовку результата предоставления муниципальной услуги в течение 5 рабочих дней:</w:t>
      </w:r>
    </w:p>
    <w:p w:rsidR="00A624C4" w:rsidRPr="00A624C4" w:rsidRDefault="00A624C4" w:rsidP="005F4F1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принимает решение об исправлении опечаток и (или) ошибок, допущенных в документах, выданных в результате предоставления муниципальной услуги, и уведомляет заявителя о принятом решении способом, указанным в заявлении об исправлении опечаток и (или) ошибок (с указанием срока исправления допущенных опечаток и (или) ошибок);</w:t>
      </w:r>
    </w:p>
    <w:p w:rsidR="00A624C4" w:rsidRPr="00A624C4" w:rsidRDefault="00A624C4" w:rsidP="005F4F1E">
      <w:pPr>
        <w:numPr>
          <w:ilvl w:val="0"/>
          <w:numId w:val="19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принимает решение об отсутствии необходимости исправления опечаток и (или) ошибок, допущенных в документах, выданных в результате предоставления муниципальной услуги, и готовит 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A624C4" w:rsidRPr="00A624C4" w:rsidRDefault="00A624C4" w:rsidP="005F4F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Исправление опечаток и (или) ошибок, допущенных в документах, выданных в результате предоставления муниципальной услуги, осуществляется специалистом отдела ЖКХ, ответственным за подготовку результата предоставления муниципальной услуги в течение 5 рабочих дней.</w:t>
      </w:r>
    </w:p>
    <w:p w:rsidR="00A624C4" w:rsidRPr="00A624C4" w:rsidRDefault="00A624C4" w:rsidP="005F4F1E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При исправлении опечаток и (или) ошибок, допущенных в документах, выданных в результате предоставления муниципальной услуги, не допускается:</w:t>
      </w:r>
    </w:p>
    <w:p w:rsidR="00A624C4" w:rsidRPr="00A624C4" w:rsidRDefault="00A624C4" w:rsidP="005F4F1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lastRenderedPageBreak/>
        <w:t>изменение содержания документов, являющихся результатом предоставления муниципальной услуги;</w:t>
      </w:r>
    </w:p>
    <w:p w:rsidR="00A624C4" w:rsidRPr="00A624C4" w:rsidRDefault="00A624C4" w:rsidP="005F4F1E">
      <w:pPr>
        <w:numPr>
          <w:ilvl w:val="0"/>
          <w:numId w:val="17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внесение новой информации, сведений из вновь полученных документов, которые не были представлены при подаче заявления о предоставлении муниципальной услуги.</w:t>
      </w:r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 xml:space="preserve">3.19.4. Критерием принятия решения об исправлении опечаток и (или) ошибок является наличие опечаток и (или) ошибок, допущенных в документах, являющихся результатом предоставления муниципальной услуги. </w:t>
      </w:r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 xml:space="preserve">3.19.5. Максимальный срок исполнения административной процедуры составляет не более 5 рабочих дней со дня поступления в отдел </w:t>
      </w:r>
      <w:proofErr w:type="spellStart"/>
      <w:r w:rsidR="008D48EF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A624C4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Pr="00A624C4">
        <w:rPr>
          <w:rFonts w:ascii="Times New Roman" w:hAnsi="Times New Roman" w:cs="Times New Roman"/>
          <w:sz w:val="28"/>
          <w:szCs w:val="28"/>
        </w:rPr>
        <w:t>заявления об исправлении опечаток и (или) ошибок.</w:t>
      </w:r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3.19.6. Результатом процедуры является:</w:t>
      </w:r>
    </w:p>
    <w:p w:rsidR="00A624C4" w:rsidRPr="00A624C4" w:rsidRDefault="00A624C4" w:rsidP="005F4F1E">
      <w:pPr>
        <w:numPr>
          <w:ilvl w:val="0"/>
          <w:numId w:val="18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исправленные документы, являющиеся результатом предоставления муниципальной услуги;</w:t>
      </w:r>
    </w:p>
    <w:p w:rsidR="00A624C4" w:rsidRPr="00A624C4" w:rsidRDefault="00A624C4" w:rsidP="005F4F1E">
      <w:pPr>
        <w:numPr>
          <w:ilvl w:val="0"/>
          <w:numId w:val="20"/>
        </w:numPr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мотивированный отказ в исправлении опечаток и (или) ошибок, допущенных в документах, выданных в результате предоставления муниципальной услуги.</w:t>
      </w:r>
    </w:p>
    <w:p w:rsidR="00A624C4" w:rsidRPr="00A624C4" w:rsidRDefault="00A624C4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Выдача заявителю исправленного документа производится в порядке, установленном пунктом 3.18 настоящего административного регламента.</w:t>
      </w:r>
    </w:p>
    <w:p w:rsidR="00A624C4" w:rsidRPr="00A624C4" w:rsidRDefault="00A624C4" w:rsidP="005F4F1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 xml:space="preserve">3.19.7. Способом фиксации результата процедуры является регистрация исправленного документа или принятого решения в журнале исходящей документации специалистом отдела </w:t>
      </w:r>
      <w:proofErr w:type="spellStart"/>
      <w:r w:rsidR="008D48EF"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A624C4">
        <w:rPr>
          <w:rFonts w:ascii="Times New Roman" w:hAnsi="Times New Roman" w:cs="Times New Roman"/>
          <w:sz w:val="28"/>
          <w:szCs w:val="28"/>
        </w:rPr>
        <w:t xml:space="preserve">, ответственным за принятие Решения. </w:t>
      </w:r>
    </w:p>
    <w:p w:rsidR="00A624C4" w:rsidRDefault="00A624C4" w:rsidP="005F4F1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A624C4">
        <w:rPr>
          <w:rFonts w:ascii="Times New Roman" w:hAnsi="Times New Roman" w:cs="Times New Roman"/>
          <w:sz w:val="28"/>
          <w:szCs w:val="28"/>
        </w:rPr>
        <w:t>Документ, содержащий опечатки и (или) ошибки, после замены подлежит уничтожению, факт которого фиксируется в деле по рассмотрению обращения заявителя.</w:t>
      </w:r>
    </w:p>
    <w:p w:rsidR="005F4F1E" w:rsidRPr="00A624C4" w:rsidRDefault="005F4F1E" w:rsidP="005F4F1E">
      <w:pPr>
        <w:widowControl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8D48EF" w:rsidRPr="00CA7F26" w:rsidRDefault="008D48EF" w:rsidP="008D4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 xml:space="preserve">IV. Формы </w:t>
      </w:r>
      <w:proofErr w:type="gramStart"/>
      <w:r w:rsidRPr="00CA7F26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CA7F26">
        <w:rPr>
          <w:rFonts w:ascii="Times New Roman" w:hAnsi="Times New Roman" w:cs="Times New Roman"/>
          <w:b/>
          <w:sz w:val="28"/>
          <w:szCs w:val="28"/>
        </w:rPr>
        <w:t xml:space="preserve"> исполнением</w:t>
      </w:r>
    </w:p>
    <w:p w:rsidR="008D48EF" w:rsidRPr="00CA7F26" w:rsidRDefault="008D48EF" w:rsidP="008D4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административного регламента</w:t>
      </w:r>
    </w:p>
    <w:p w:rsidR="008D48EF" w:rsidRPr="00CA7F26" w:rsidRDefault="008D48EF" w:rsidP="008D4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D48EF" w:rsidRPr="00CA7F26" w:rsidRDefault="008D48EF" w:rsidP="008D48EF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Порядок осуществления текущего </w:t>
      </w:r>
      <w:proofErr w:type="gramStart"/>
      <w:r w:rsidRPr="00CA7F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контроля за</w:t>
      </w:r>
      <w:proofErr w:type="gramEnd"/>
      <w:r w:rsidRPr="00CA7F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соблюдением и исполнением ответственными должностными лицами положений административного регламента предоставления муниципальной услуги и иных нормативных правовых актов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, </w:t>
      </w:r>
      <w:r w:rsidRPr="00CA7F2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устанавливающих требования к предоставлению муниципальной услуги, а также принятием ими решений</w:t>
      </w:r>
    </w:p>
    <w:p w:rsidR="00CB6CEC" w:rsidRDefault="00CB6CEC" w:rsidP="00251A3B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D48EF" w:rsidRPr="008D48EF" w:rsidRDefault="008D48EF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8EF">
        <w:rPr>
          <w:rFonts w:ascii="Times New Roman" w:hAnsi="Times New Roman" w:cs="Times New Roman"/>
          <w:sz w:val="28"/>
          <w:szCs w:val="28"/>
        </w:rPr>
        <w:t xml:space="preserve">4.1. Текущий </w:t>
      </w:r>
      <w:proofErr w:type="gramStart"/>
      <w:r w:rsidRPr="008D48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48EF">
        <w:rPr>
          <w:rFonts w:ascii="Times New Roman" w:hAnsi="Times New Roman" w:cs="Times New Roman"/>
          <w:sz w:val="28"/>
          <w:szCs w:val="28"/>
        </w:rPr>
        <w:t xml:space="preserve"> соблюдением и исполнением положений настоящего административного регламента и иных нормативных правовых актов, устанавливающих требования к предоставлению муниципальной услуги, осуществляет </w:t>
      </w:r>
      <w:r w:rsidR="00362696">
        <w:rPr>
          <w:rFonts w:ascii="Times New Roman" w:hAnsi="Times New Roman" w:cs="Times New Roman"/>
          <w:sz w:val="28"/>
          <w:szCs w:val="28"/>
        </w:rPr>
        <w:t>Начальником отдела благоустройства, дорож</w:t>
      </w:r>
      <w:r w:rsidR="00F71A9D">
        <w:rPr>
          <w:rFonts w:ascii="Times New Roman" w:hAnsi="Times New Roman" w:cs="Times New Roman"/>
          <w:sz w:val="28"/>
          <w:szCs w:val="28"/>
        </w:rPr>
        <w:t>ного хозяйства и транспорта</w:t>
      </w:r>
      <w:r w:rsidRPr="008D4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8EF" w:rsidRPr="008D48EF" w:rsidRDefault="008D48EF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8D48EF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8D48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48EF">
        <w:rPr>
          <w:rFonts w:ascii="Times New Roman" w:hAnsi="Times New Roman" w:cs="Times New Roman"/>
          <w:sz w:val="28"/>
          <w:szCs w:val="28"/>
        </w:rPr>
        <w:t xml:space="preserve"> деятельностью Органа по предоставлению муниципальной услуги осуществляется </w:t>
      </w:r>
      <w:r w:rsidR="00362696">
        <w:rPr>
          <w:rFonts w:ascii="Times New Roman" w:hAnsi="Times New Roman" w:cs="Times New Roman"/>
          <w:sz w:val="28"/>
          <w:szCs w:val="28"/>
        </w:rPr>
        <w:t>Первым заместителем</w:t>
      </w:r>
      <w:r w:rsidR="00362696" w:rsidRPr="008D48EF">
        <w:rPr>
          <w:rFonts w:ascii="Times New Roman" w:hAnsi="Times New Roman" w:cs="Times New Roman"/>
          <w:sz w:val="28"/>
          <w:szCs w:val="28"/>
        </w:rPr>
        <w:t xml:space="preserve"> руководителя администрации</w:t>
      </w:r>
      <w:r w:rsidRPr="008D48E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8D48EF" w:rsidRPr="008D48EF" w:rsidRDefault="008D48EF" w:rsidP="005F4F1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D48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8D48EF">
        <w:rPr>
          <w:rFonts w:ascii="Times New Roman" w:hAnsi="Times New Roman" w:cs="Times New Roman"/>
          <w:sz w:val="28"/>
          <w:szCs w:val="28"/>
        </w:rPr>
        <w:t xml:space="preserve"> исполнением настоящего Административного регламента сотрудниками МФЦ осуществляется руководителем МФЦ.</w:t>
      </w:r>
    </w:p>
    <w:p w:rsidR="008D48EF" w:rsidRDefault="008D48EF" w:rsidP="00251A3B">
      <w:pPr>
        <w:widowControl w:val="0"/>
        <w:autoSpaceDE w:val="0"/>
        <w:autoSpaceDN w:val="0"/>
        <w:adjustRightInd w:val="0"/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4B4281" w:rsidRPr="00DC4A2E" w:rsidRDefault="008D48EF" w:rsidP="00DC4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Порядок и периодичность осуществления плановых и внеплановых проверок полноты и качества предоставления муниципальной услуги, в том числе порядок и формы </w:t>
      </w:r>
      <w:proofErr w:type="gramStart"/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контроля за</w:t>
      </w:r>
      <w:proofErr w:type="gramEnd"/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полнотой и качеством предоставления </w:t>
      </w: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муниципальной услуги</w:t>
      </w:r>
    </w:p>
    <w:p w:rsidR="004B4281" w:rsidRPr="00C038AD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bookmarkStart w:id="17" w:name="Par377"/>
      <w:bookmarkEnd w:id="17"/>
      <w:r w:rsidRPr="00DC4A2E">
        <w:rPr>
          <w:rFonts w:ascii="Times New Roman" w:hAnsi="Times New Roman" w:cs="Times New Roman"/>
          <w:sz w:val="28"/>
          <w:szCs w:val="28"/>
        </w:rPr>
        <w:t>4.3. Контроль полноты и качества предоставления муниципальной услуги осуществляется путем проведения плановых и внеплановых проверок.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2E">
        <w:rPr>
          <w:rFonts w:ascii="Times New Roman" w:hAnsi="Times New Roman" w:cs="Times New Roman"/>
          <w:sz w:val="28"/>
          <w:szCs w:val="28"/>
        </w:rPr>
        <w:t xml:space="preserve">Плановые проверки проводятся в соответствии с планом работы отдела ЖКХ, но не </w:t>
      </w:r>
      <w:r>
        <w:rPr>
          <w:rFonts w:ascii="Times New Roman" w:hAnsi="Times New Roman" w:cs="Times New Roman"/>
          <w:sz w:val="28"/>
          <w:szCs w:val="28"/>
        </w:rPr>
        <w:t xml:space="preserve">реже </w:t>
      </w:r>
      <w:r w:rsidR="00C038AD">
        <w:rPr>
          <w:rFonts w:ascii="Times New Roman" w:hAnsi="Times New Roman" w:cs="Times New Roman"/>
          <w:sz w:val="28"/>
          <w:szCs w:val="28"/>
        </w:rPr>
        <w:t xml:space="preserve">1 раза в </w:t>
      </w:r>
      <w:r w:rsidRPr="00DC4A2E">
        <w:rPr>
          <w:rFonts w:ascii="Times New Roman" w:hAnsi="Times New Roman" w:cs="Times New Roman"/>
          <w:sz w:val="28"/>
          <w:szCs w:val="28"/>
        </w:rPr>
        <w:t>3 года</w:t>
      </w:r>
      <w:r w:rsidRPr="00DC4A2E">
        <w:rPr>
          <w:rFonts w:ascii="Times New Roman" w:hAnsi="Times New Roman" w:cs="Times New Roman"/>
          <w:i/>
          <w:sz w:val="28"/>
          <w:szCs w:val="28"/>
        </w:rPr>
        <w:t>.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2E">
        <w:rPr>
          <w:rFonts w:ascii="Times New Roman" w:hAnsi="Times New Roman" w:cs="Times New Roman"/>
          <w:sz w:val="28"/>
          <w:szCs w:val="28"/>
        </w:rPr>
        <w:t xml:space="preserve"> Внеплановые проверки проводятся в случае поступления в отдел архитектуры и градостроительства обращений физических и юридических лиц с жалобами на нарушения их прав и законных интересов.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2E">
        <w:rPr>
          <w:rFonts w:ascii="Times New Roman" w:hAnsi="Times New Roman" w:cs="Times New Roman"/>
          <w:sz w:val="28"/>
          <w:szCs w:val="28"/>
        </w:rPr>
        <w:t>4.4. Внеплановые проверки проводятся в форме документарной проверки и (или) выездной проверки в порядке, установленном законодательством.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2E">
        <w:rPr>
          <w:rFonts w:ascii="Times New Roman" w:hAnsi="Times New Roman" w:cs="Times New Roman"/>
          <w:sz w:val="28"/>
          <w:szCs w:val="28"/>
        </w:rPr>
        <w:t>Внеплановые проверки проводятся на основании конкретного обращения заявителя о фактах нарушения его прав на получение муниципальной услуги.</w:t>
      </w:r>
    </w:p>
    <w:p w:rsidR="00996B27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DC4A2E">
        <w:rPr>
          <w:rFonts w:ascii="Times New Roman" w:hAnsi="Times New Roman" w:cs="Times New Roman"/>
          <w:sz w:val="28"/>
          <w:szCs w:val="28"/>
        </w:rPr>
        <w:t>4.5. Результаты плановых и внеплановых проверок оформляются в виде акта, в котором отмечаются выявленные недостатки и предложения по их устранению.</w:t>
      </w:r>
    </w:p>
    <w:p w:rsidR="00DC4A2E" w:rsidRDefault="00DC4A2E" w:rsidP="00DC4A2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4A2E" w:rsidRPr="00CA7F26" w:rsidRDefault="00DC4A2E" w:rsidP="00DC4A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Ответственность должностных лиц за решения и действия (бездействие), принимаемые (осуществляемые) ими в ходе предоставления муниципальной услуги</w:t>
      </w:r>
    </w:p>
    <w:p w:rsidR="00DC4A2E" w:rsidRDefault="00DC4A2E" w:rsidP="00DC4A2E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2E">
        <w:rPr>
          <w:rFonts w:ascii="Times New Roman" w:hAnsi="Times New Roman" w:cs="Times New Roman"/>
          <w:sz w:val="28"/>
          <w:szCs w:val="28"/>
        </w:rPr>
        <w:t xml:space="preserve">4.6. Должностные лица, ответственные за предоставление муниципальной услуги, несут юридическую ответственность за соблюдение порядка и сроков предоставления муниципальной услуги. 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A2E">
        <w:rPr>
          <w:rFonts w:ascii="Times New Roman" w:eastAsia="Calibri" w:hAnsi="Times New Roman" w:cs="Times New Roman"/>
          <w:sz w:val="28"/>
          <w:szCs w:val="28"/>
        </w:rPr>
        <w:t>МФЦ и его работники несут ответственность, установленную законодательством Российской Федерации: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A2E">
        <w:rPr>
          <w:rFonts w:ascii="Times New Roman" w:eastAsia="Calibri" w:hAnsi="Times New Roman" w:cs="Times New Roman"/>
          <w:sz w:val="28"/>
          <w:szCs w:val="28"/>
        </w:rPr>
        <w:t xml:space="preserve">1) за полноту передаваемых </w:t>
      </w:r>
      <w:r w:rsidRPr="00DC4A2E">
        <w:rPr>
          <w:rFonts w:ascii="Times New Roman" w:hAnsi="Times New Roman" w:cs="Times New Roman"/>
          <w:sz w:val="28"/>
          <w:szCs w:val="28"/>
        </w:rPr>
        <w:t xml:space="preserve">отделу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DC4A2E">
        <w:rPr>
          <w:rFonts w:ascii="Times New Roman" w:eastAsia="Calibri" w:hAnsi="Times New Roman" w:cs="Times New Roman"/>
          <w:sz w:val="28"/>
          <w:szCs w:val="28"/>
        </w:rPr>
        <w:t xml:space="preserve"> запросов, иных документов, принятых от заявителя в МФЦ;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A2E">
        <w:rPr>
          <w:rFonts w:ascii="Times New Roman" w:eastAsia="Calibri" w:hAnsi="Times New Roman" w:cs="Times New Roman"/>
          <w:sz w:val="28"/>
          <w:szCs w:val="28"/>
        </w:rPr>
        <w:t xml:space="preserve">2) за своевременную передачу </w:t>
      </w:r>
      <w:r w:rsidRPr="00DC4A2E">
        <w:rPr>
          <w:rFonts w:ascii="Times New Roman" w:hAnsi="Times New Roman" w:cs="Times New Roman"/>
          <w:sz w:val="28"/>
          <w:szCs w:val="28"/>
        </w:rPr>
        <w:t xml:space="preserve">отделу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DC4A2E">
        <w:rPr>
          <w:rFonts w:ascii="Times New Roman" w:eastAsia="Calibri" w:hAnsi="Times New Roman" w:cs="Times New Roman"/>
          <w:sz w:val="28"/>
          <w:szCs w:val="28"/>
        </w:rPr>
        <w:t xml:space="preserve"> запросов, иных документов, принятых от заявителя, а также за своевременную выдачу заявителю документов, переданных в этих целях МФЦ </w:t>
      </w:r>
      <w:r w:rsidRPr="00DC4A2E">
        <w:rPr>
          <w:rFonts w:ascii="Times New Roman" w:hAnsi="Times New Roman" w:cs="Times New Roman"/>
          <w:sz w:val="28"/>
          <w:szCs w:val="28"/>
        </w:rPr>
        <w:t xml:space="preserve">отделом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DC4A2E">
        <w:rPr>
          <w:rFonts w:ascii="Times New Roman" w:eastAsia="Calibri" w:hAnsi="Times New Roman" w:cs="Times New Roman"/>
          <w:sz w:val="28"/>
          <w:szCs w:val="28"/>
        </w:rPr>
        <w:t>;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DC4A2E">
        <w:rPr>
          <w:rFonts w:ascii="Times New Roman" w:eastAsia="Calibri" w:hAnsi="Times New Roman" w:cs="Times New Roman"/>
          <w:sz w:val="28"/>
          <w:szCs w:val="28"/>
        </w:rPr>
        <w:t>3) за соблюдение прав субъектов персональных данных, за соблюдение законодательства Российской Федерации, устанавливающего особенности обращения с информацией, доступ к которой ограничен федеральным законом.</w:t>
      </w:r>
    </w:p>
    <w:p w:rsidR="00DC4A2E" w:rsidRPr="00DC4A2E" w:rsidRDefault="00DC4A2E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DC4A2E">
        <w:rPr>
          <w:rFonts w:ascii="Times New Roman" w:hAnsi="Times New Roman" w:cs="Times New Roman"/>
          <w:sz w:val="28"/>
          <w:szCs w:val="28"/>
        </w:rPr>
        <w:t>Жалоба на нарушение порядка предоставления муниципальной усл</w:t>
      </w:r>
      <w:r w:rsidR="007C38EF">
        <w:rPr>
          <w:rFonts w:ascii="Times New Roman" w:hAnsi="Times New Roman" w:cs="Times New Roman"/>
          <w:sz w:val="28"/>
          <w:szCs w:val="28"/>
        </w:rPr>
        <w:t>уги МФЦ рассматривается Администрацией</w:t>
      </w:r>
      <w:r w:rsidRPr="00DC4A2E">
        <w:rPr>
          <w:rFonts w:ascii="Times New Roman" w:hAnsi="Times New Roman" w:cs="Times New Roman"/>
          <w:sz w:val="28"/>
          <w:szCs w:val="28"/>
        </w:rPr>
        <w:t xml:space="preserve">. При этом срок рассмотрения жалобы исчисляется со </w:t>
      </w:r>
      <w:r w:rsidR="007C38EF">
        <w:rPr>
          <w:rFonts w:ascii="Times New Roman" w:hAnsi="Times New Roman" w:cs="Times New Roman"/>
          <w:sz w:val="28"/>
          <w:szCs w:val="28"/>
        </w:rPr>
        <w:t>дня регистрации жалобы в Администрацию</w:t>
      </w:r>
      <w:r w:rsidRPr="00DC4A2E">
        <w:rPr>
          <w:rFonts w:ascii="Times New Roman" w:hAnsi="Times New Roman" w:cs="Times New Roman"/>
          <w:sz w:val="28"/>
          <w:szCs w:val="28"/>
        </w:rPr>
        <w:t>.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38EF" w:rsidRPr="00CA7F26" w:rsidRDefault="007C38EF" w:rsidP="007C3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2"/>
        <w:rPr>
          <w:rFonts w:ascii="Times New Roman" w:hAnsi="Times New Roman" w:cs="Times New Roman"/>
          <w:b/>
          <w:sz w:val="28"/>
          <w:szCs w:val="28"/>
        </w:rPr>
      </w:pPr>
      <w:bookmarkStart w:id="18" w:name="Par394"/>
      <w:bookmarkEnd w:id="18"/>
      <w:r w:rsidRPr="00CA7F26">
        <w:rPr>
          <w:rFonts w:ascii="Times New Roman" w:hAnsi="Times New Roman" w:cs="Times New Roman"/>
          <w:b/>
          <w:sz w:val="28"/>
          <w:szCs w:val="28"/>
        </w:rPr>
        <w:t>Положения, характеризующие требования к порядку и формам</w:t>
      </w:r>
    </w:p>
    <w:p w:rsidR="007C38EF" w:rsidRPr="00CA7F26" w:rsidRDefault="007C38EF" w:rsidP="007C38E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CA7F26">
        <w:rPr>
          <w:rFonts w:ascii="Times New Roman" w:hAnsi="Times New Roman" w:cs="Times New Roman"/>
          <w:b/>
          <w:sz w:val="28"/>
          <w:szCs w:val="28"/>
        </w:rPr>
        <w:t>контроля за</w:t>
      </w:r>
      <w:proofErr w:type="gramEnd"/>
      <w:r w:rsidRPr="00CA7F26">
        <w:rPr>
          <w:rFonts w:ascii="Times New Roman" w:hAnsi="Times New Roman" w:cs="Times New Roman"/>
          <w:b/>
          <w:sz w:val="28"/>
          <w:szCs w:val="28"/>
        </w:rPr>
        <w:t xml:space="preserve"> предоставлением </w:t>
      </w:r>
      <w:r w:rsidRPr="00CA7F2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муниципальной</w:t>
      </w:r>
      <w:r w:rsidRPr="00CA7F26">
        <w:rPr>
          <w:rFonts w:ascii="Times New Roman" w:hAnsi="Times New Roman" w:cs="Times New Roman"/>
          <w:b/>
          <w:sz w:val="28"/>
          <w:szCs w:val="28"/>
        </w:rPr>
        <w:t xml:space="preserve"> услуги</w:t>
      </w:r>
    </w:p>
    <w:p w:rsidR="004B4281" w:rsidRPr="00E037B7" w:rsidRDefault="007C38EF" w:rsidP="007C38EF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CA7F26">
        <w:rPr>
          <w:rFonts w:ascii="Times New Roman" w:hAnsi="Times New Roman" w:cs="Times New Roman"/>
          <w:b/>
          <w:sz w:val="28"/>
          <w:szCs w:val="28"/>
        </w:rPr>
        <w:t>со стороны граждан, их объединений и организаций</w:t>
      </w:r>
    </w:p>
    <w:p w:rsidR="004B4281" w:rsidRPr="008D52E2" w:rsidRDefault="004B4281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7C38EF" w:rsidRPr="007C38EF" w:rsidRDefault="007C38EF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8EF">
        <w:rPr>
          <w:rFonts w:ascii="Times New Roman" w:hAnsi="Times New Roman" w:cs="Times New Roman"/>
          <w:sz w:val="28"/>
          <w:szCs w:val="28"/>
        </w:rPr>
        <w:t xml:space="preserve">4.7. </w:t>
      </w:r>
      <w:proofErr w:type="gramStart"/>
      <w:r w:rsidRPr="007C38E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7C38EF">
        <w:rPr>
          <w:rFonts w:ascii="Times New Roman" w:hAnsi="Times New Roman" w:cs="Times New Roman"/>
          <w:sz w:val="28"/>
          <w:szCs w:val="28"/>
        </w:rPr>
        <w:t xml:space="preserve"> предоставлением муниципальной услуги осуществляется в форме контроля за соблюдением последовательности действий, определенных административными процедурами по исполнению муниципальной услуги и принятием решений должностными лицами, путем проведения проверок соблюдения и исполн</w:t>
      </w:r>
      <w:r>
        <w:rPr>
          <w:rFonts w:ascii="Times New Roman" w:hAnsi="Times New Roman" w:cs="Times New Roman"/>
          <w:sz w:val="28"/>
          <w:szCs w:val="28"/>
        </w:rPr>
        <w:t>ения должностными лицами Администрации</w:t>
      </w:r>
      <w:r w:rsidRPr="007C38EF">
        <w:rPr>
          <w:rFonts w:ascii="Times New Roman" w:hAnsi="Times New Roman" w:cs="Times New Roman"/>
          <w:sz w:val="28"/>
          <w:szCs w:val="28"/>
        </w:rPr>
        <w:t xml:space="preserve"> правовых актов Российской Федерации, а также положений настоящего административного регламента.</w:t>
      </w:r>
    </w:p>
    <w:p w:rsidR="007C38EF" w:rsidRPr="007C38EF" w:rsidRDefault="007C38EF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38EF">
        <w:rPr>
          <w:rFonts w:ascii="Times New Roman" w:hAnsi="Times New Roman" w:cs="Times New Roman"/>
          <w:sz w:val="28"/>
          <w:szCs w:val="28"/>
        </w:rPr>
        <w:lastRenderedPageBreak/>
        <w:t>Проверка также проводится по конкретному обращению гражданина или организации.</w:t>
      </w:r>
    </w:p>
    <w:p w:rsidR="00084473" w:rsidRPr="00F74FC9" w:rsidRDefault="007C38EF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7C38EF">
        <w:rPr>
          <w:rFonts w:ascii="Times New Roman" w:hAnsi="Times New Roman" w:cs="Times New Roman"/>
          <w:sz w:val="28"/>
          <w:szCs w:val="28"/>
        </w:rPr>
        <w:t>4.8. При обращении граждан, их объединений и ор</w:t>
      </w:r>
      <w:r>
        <w:rPr>
          <w:rFonts w:ascii="Times New Roman" w:hAnsi="Times New Roman" w:cs="Times New Roman"/>
          <w:sz w:val="28"/>
          <w:szCs w:val="28"/>
        </w:rPr>
        <w:t xml:space="preserve">ганизаций к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руководителю</w:t>
      </w:r>
      <w:r>
        <w:rPr>
          <w:rFonts w:ascii="Times New Roman" w:hAnsi="Times New Roman" w:cs="Times New Roman"/>
          <w:sz w:val="28"/>
          <w:szCs w:val="28"/>
        </w:rPr>
        <w:t xml:space="preserve"> Администрации,</w:t>
      </w:r>
      <w:r w:rsidRPr="007C38EF">
        <w:rPr>
          <w:rFonts w:ascii="Times New Roman" w:hAnsi="Times New Roman" w:cs="Times New Roman"/>
          <w:sz w:val="28"/>
          <w:szCs w:val="28"/>
        </w:rPr>
        <w:t xml:space="preserve"> </w:t>
      </w:r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может </w:t>
      </w:r>
      <w:proofErr w:type="gramStart"/>
      <w:r w:rsidRPr="00CA7F26">
        <w:rPr>
          <w:rFonts w:ascii="Times New Roman" w:eastAsia="Times New Roman" w:hAnsi="Times New Roman" w:cs="Times New Roman"/>
          <w:sz w:val="28"/>
          <w:szCs w:val="28"/>
          <w:lang w:eastAsia="ru-RU"/>
        </w:rPr>
        <w:t>быть</w:t>
      </w:r>
      <w:proofErr w:type="gramEnd"/>
      <w:r w:rsidRPr="007C38EF">
        <w:rPr>
          <w:rFonts w:ascii="Times New Roman" w:hAnsi="Times New Roman" w:cs="Times New Roman"/>
          <w:sz w:val="28"/>
          <w:szCs w:val="28"/>
        </w:rPr>
        <w:t xml:space="preserve"> создается комиссия с включением в ее состав граждан, представителей общественных объединений и организаций для проведения внеплановой проверки полноты и качества предоставления муниципальной услуги.</w:t>
      </w:r>
    </w:p>
    <w:p w:rsidR="00996B27" w:rsidRPr="008D52E2" w:rsidRDefault="00996B27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19" w:name="Par402"/>
      <w:bookmarkEnd w:id="19"/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outlineLvl w:val="1"/>
        <w:rPr>
          <w:rFonts w:ascii="Times New Roman" w:eastAsia="Times New Roman" w:hAnsi="Times New Roman"/>
          <w:b/>
          <w:bCs/>
          <w:sz w:val="28"/>
          <w:szCs w:val="28"/>
          <w:lang w:eastAsia="ru-RU"/>
        </w:rPr>
      </w:pPr>
      <w:r w:rsidRPr="00CA7F26">
        <w:rPr>
          <w:rFonts w:ascii="Times New Roman" w:eastAsia="Times New Roman" w:hAnsi="Times New Roman" w:cs="Arial"/>
          <w:b/>
          <w:sz w:val="28"/>
          <w:szCs w:val="28"/>
          <w:lang w:val="en-US" w:eastAsia="ru-RU"/>
        </w:rPr>
        <w:t>V</w:t>
      </w:r>
      <w:r w:rsidRPr="00CA7F26">
        <w:rPr>
          <w:rFonts w:ascii="Times New Roman" w:eastAsia="Times New Roman" w:hAnsi="Times New Roman" w:cs="Arial"/>
          <w:b/>
          <w:sz w:val="28"/>
          <w:szCs w:val="28"/>
          <w:lang w:eastAsia="ru-RU"/>
        </w:rPr>
        <w:t xml:space="preserve">. </w:t>
      </w:r>
      <w:r w:rsidRPr="00CA7F26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Досудебный (внесудебный) порядок обжалования решений и действий (бездействия) органа, предоставляющего муниципальную услугу многофункционального центра, организаций, указанных в части 1.1 статьи 16 Федерального закона от 27 июля 2010 г. № 210-ФЗ «Об организации предоставления государственных и муниципальных услуг», а также их должностных лиц, муниципальных служащих, работников</w:t>
      </w:r>
    </w:p>
    <w:p w:rsidR="005D2B58" w:rsidRPr="008D52E2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4FC9" w:rsidRPr="00F74FC9" w:rsidRDefault="00F74FC9" w:rsidP="00F74FC9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F74FC9">
        <w:rPr>
          <w:rFonts w:ascii="Times New Roman" w:hAnsi="Times New Roman" w:cs="Times New Roman"/>
          <w:sz w:val="28"/>
          <w:szCs w:val="28"/>
        </w:rPr>
        <w:t xml:space="preserve">Указанная в настоящем разделе информация подлежит размещению на официальном сайте администрации, на </w:t>
      </w:r>
      <w:r w:rsidR="00C038AD">
        <w:rPr>
          <w:rFonts w:ascii="Times New Roman" w:hAnsi="Times New Roman" w:cs="Times New Roman"/>
          <w:sz w:val="28"/>
          <w:szCs w:val="28"/>
        </w:rPr>
        <w:t xml:space="preserve">Едином портале государственных </w:t>
      </w:r>
      <w:r w:rsidRPr="00F74FC9">
        <w:rPr>
          <w:rFonts w:ascii="Times New Roman" w:hAnsi="Times New Roman" w:cs="Times New Roman"/>
          <w:sz w:val="28"/>
          <w:szCs w:val="28"/>
        </w:rPr>
        <w:t>и муниципальных услуг (функций), в государственной информационной системе Республики Коми «Реестр государственных и муниципальных услуг (функций) Республики Коми».</w:t>
      </w:r>
    </w:p>
    <w:p w:rsidR="00F74FC9" w:rsidRPr="008D52E2" w:rsidRDefault="00F74FC9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</w:pPr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proofErr w:type="gramStart"/>
      <w:r w:rsidRPr="00387BFC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Информация для заявителя о его праве подать жалобу на решения и действия (бездействие) органа, предоставляющего муниципальную услугу, его должностного лица либо муниципального служащего, многофункционального центра, его работника, а также организаций, указанных в части 1.1 статьи 16 Федерального закона от 27 июля 2010 г. № 210-ФЗ </w:t>
      </w:r>
      <w:r w:rsidRPr="00387BFC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87BFC">
        <w:rPr>
          <w:rFonts w:ascii="Times New Roman" w:eastAsia="Times New Roman" w:hAnsi="Times New Roman"/>
          <w:b/>
          <w:sz w:val="28"/>
          <w:szCs w:val="28"/>
          <w:lang w:eastAsia="ru-RU"/>
        </w:rPr>
        <w:t>, или их работников при предоставлении муниципальной услуги</w:t>
      </w:r>
      <w:proofErr w:type="gramEnd"/>
    </w:p>
    <w:p w:rsidR="00F74FC9" w:rsidRPr="008D52E2" w:rsidRDefault="00F74FC9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5D2B58" w:rsidRPr="00F74FC9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F74FC9">
        <w:rPr>
          <w:rFonts w:ascii="Times New Roman" w:hAnsi="Times New Roman" w:cs="Times New Roman"/>
          <w:sz w:val="28"/>
          <w:szCs w:val="28"/>
          <w:lang w:eastAsia="ru-RU"/>
        </w:rPr>
        <w:t>5.1. Заявители имеют право на обжалование решений, принятых в ходе предоставления муниципальной услуги, действий или бездействия</w:t>
      </w:r>
      <w:r w:rsidRPr="00F74FC9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Администрации</w:t>
      </w:r>
      <w:r w:rsidRPr="00F74FC9">
        <w:rPr>
          <w:rFonts w:ascii="Times New Roman" w:hAnsi="Times New Roman" w:cs="Times New Roman"/>
          <w:sz w:val="28"/>
          <w:szCs w:val="28"/>
          <w:lang w:eastAsia="ru-RU"/>
        </w:rPr>
        <w:t xml:space="preserve">, должностных лиц Администрации либо муниципального </w:t>
      </w:r>
      <w:r w:rsidR="00E037B7" w:rsidRPr="00F74FC9">
        <w:rPr>
          <w:rFonts w:ascii="Times New Roman" w:hAnsi="Times New Roman" w:cs="Times New Roman"/>
          <w:sz w:val="28"/>
          <w:szCs w:val="28"/>
          <w:lang w:eastAsia="ru-RU"/>
        </w:rPr>
        <w:t>служащего в досудебном порядке.</w:t>
      </w:r>
    </w:p>
    <w:p w:rsidR="007D0C3F" w:rsidRPr="00F74FC9" w:rsidRDefault="007D0C3F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/>
          <w:sz w:val="28"/>
          <w:szCs w:val="28"/>
          <w:lang w:eastAsia="ru-RU"/>
        </w:rPr>
      </w:pPr>
      <w:r w:rsidRPr="00F74FC9">
        <w:rPr>
          <w:rFonts w:ascii="Times New Roman" w:hAnsi="Times New Roman"/>
          <w:sz w:val="28"/>
          <w:szCs w:val="28"/>
          <w:lang w:eastAsia="ru-RU"/>
        </w:rPr>
        <w:t xml:space="preserve">Организации, указанные в части 1.1 статьи 16 Федерального закона от 27 июля 2010 г. № 210-ФЗ </w:t>
      </w:r>
      <w:r w:rsidRPr="00F74FC9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F74FC9">
        <w:rPr>
          <w:rFonts w:ascii="Times New Roman" w:hAnsi="Times New Roman"/>
          <w:b/>
          <w:bCs/>
          <w:sz w:val="28"/>
          <w:szCs w:val="28"/>
          <w:lang w:eastAsia="ru-RU"/>
        </w:rPr>
        <w:t xml:space="preserve"> </w:t>
      </w:r>
      <w:r w:rsidRPr="00F74FC9">
        <w:rPr>
          <w:rFonts w:ascii="Times New Roman" w:hAnsi="Times New Roman"/>
          <w:sz w:val="28"/>
          <w:szCs w:val="28"/>
          <w:lang w:eastAsia="ru-RU"/>
        </w:rPr>
        <w:t>в Республике Коми отсутствуют.</w:t>
      </w:r>
    </w:p>
    <w:p w:rsidR="006A4F25" w:rsidRPr="00C038AD" w:rsidRDefault="006A4F25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7F26">
        <w:rPr>
          <w:rFonts w:ascii="Times New Roman" w:hAnsi="Times New Roman"/>
          <w:b/>
          <w:sz w:val="28"/>
          <w:szCs w:val="28"/>
          <w:lang w:eastAsia="ru-RU"/>
        </w:rPr>
        <w:t>Предмет жалобы</w:t>
      </w:r>
    </w:p>
    <w:p w:rsidR="00F74FC9" w:rsidRPr="008D52E2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sz w:val="28"/>
          <w:szCs w:val="28"/>
          <w:lang w:eastAsia="ru-RU"/>
        </w:rPr>
      </w:pPr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5.2. Заявитель может обратиться с жалобой, в том числе в следующих случаях:</w:t>
      </w:r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1) нарушение срока регистрации запроса заявителя о предоставлении муниципальной услуги, запроса, указанного в статье 15.1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A7F26">
        <w:rPr>
          <w:rFonts w:ascii="Times New Roman" w:hAnsi="Times New Roman"/>
          <w:sz w:val="28"/>
          <w:szCs w:val="28"/>
          <w:lang w:eastAsia="ru-RU"/>
        </w:rPr>
        <w:t>;</w:t>
      </w:r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2) нарушение срока предоставления муниципальной услуги. </w:t>
      </w:r>
      <w:proofErr w:type="gramStart"/>
      <w:r w:rsidRPr="00387BFC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</w:t>
      </w:r>
      <w:r w:rsidRPr="00387BFC">
        <w:rPr>
          <w:rFonts w:ascii="Times New Roman" w:hAnsi="Times New Roman"/>
          <w:sz w:val="28"/>
          <w:szCs w:val="28"/>
          <w:lang w:eastAsia="ru-RU"/>
        </w:rPr>
        <w:lastRenderedPageBreak/>
        <w:t>и действия (бездействие) которого обжалуются, возложена функция по предоставлению соответствующ</w:t>
      </w:r>
      <w:r>
        <w:rPr>
          <w:rFonts w:ascii="Times New Roman" w:hAnsi="Times New Roman"/>
          <w:sz w:val="28"/>
          <w:szCs w:val="28"/>
          <w:lang w:eastAsia="ru-RU"/>
        </w:rPr>
        <w:t>ей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/>
          <w:sz w:val="28"/>
          <w:szCs w:val="28"/>
          <w:lang w:eastAsia="ru-RU"/>
        </w:rPr>
        <w:t xml:space="preserve">муниципальной </w:t>
      </w:r>
      <w:r w:rsidRPr="00387BFC">
        <w:rPr>
          <w:rFonts w:ascii="Times New Roman" w:hAnsi="Times New Roman"/>
          <w:sz w:val="28"/>
          <w:szCs w:val="28"/>
          <w:lang w:eastAsia="ru-RU"/>
        </w:rPr>
        <w:t>услуг</w:t>
      </w:r>
      <w:r>
        <w:rPr>
          <w:rFonts w:ascii="Times New Roman" w:hAnsi="Times New Roman"/>
          <w:sz w:val="28"/>
          <w:szCs w:val="28"/>
          <w:lang w:eastAsia="ru-RU"/>
        </w:rPr>
        <w:t>и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 в полном объеме </w:t>
      </w:r>
      <w:r>
        <w:rPr>
          <w:rFonts w:ascii="Times New Roman" w:hAnsi="Times New Roman"/>
          <w:sz w:val="28"/>
          <w:szCs w:val="28"/>
          <w:lang w:eastAsia="ru-RU"/>
        </w:rPr>
        <w:t xml:space="preserve">и 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в порядке, определенном частью 1.3 статьи 16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A7F26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F74FC9" w:rsidRPr="00CA7F26" w:rsidRDefault="00F74FC9" w:rsidP="008C1C00">
      <w:pPr>
        <w:widowControl w:val="0"/>
        <w:tabs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3) </w:t>
      </w:r>
      <w:r w:rsidR="008C1C00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документов </w:t>
      </w:r>
      <w:r w:rsidRPr="00387BFC">
        <w:rPr>
          <w:rFonts w:ascii="Times New Roman" w:eastAsia="Calibri" w:hAnsi="Times New Roman" w:cs="Times New Roman"/>
          <w:sz w:val="28"/>
          <w:szCs w:val="28"/>
        </w:rPr>
        <w:t>или информации либо осуществления действий, представление или осуществление которых не предусмотрено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услуги;</w:t>
      </w:r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4) отказ в приеме документов, предоставление которых предусмотрено нормативными правовыми актами Российской Федерации, нормативными правовыми актами Республики Коми, муниципальными правовыми актами для предоставления муниципальной услуги, у заявителя;</w:t>
      </w:r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A7F26">
        <w:rPr>
          <w:rFonts w:ascii="Times New Roman" w:hAnsi="Times New Roman"/>
          <w:sz w:val="28"/>
          <w:szCs w:val="28"/>
          <w:lang w:eastAsia="ru-RU"/>
        </w:rPr>
        <w:t xml:space="preserve">5) </w:t>
      </w:r>
      <w:r w:rsidR="00321EE3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отказ в предоставлении муниципальной услуги,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Федерации, </w:t>
      </w:r>
      <w:r w:rsidRPr="00387BFC">
        <w:rPr>
          <w:rFonts w:ascii="Times New Roman" w:hAnsi="Times New Roman"/>
          <w:sz w:val="28"/>
          <w:szCs w:val="28"/>
          <w:lang w:eastAsia="ru-RU"/>
        </w:rPr>
        <w:t>законами и иными нормативными правовыми актами Республики Коми.</w:t>
      </w:r>
      <w:proofErr w:type="gramEnd"/>
      <w:r w:rsidRPr="00387B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87BFC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; </w:t>
      </w:r>
      <w:proofErr w:type="gramEnd"/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6) затребование с заявителя при предоставлении муниципальной услуги платы, не предусмотренной нормативными правовыми актами Российской Федерации, нормативными правовыми актами Республики Коми, муниципальными правовыми актами;</w:t>
      </w:r>
    </w:p>
    <w:p w:rsidR="00F74FC9" w:rsidRPr="00CA7F26" w:rsidRDefault="00CE212C" w:rsidP="00A047EC">
      <w:pPr>
        <w:widowControl w:val="0"/>
        <w:tabs>
          <w:tab w:val="left" w:pos="993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>
        <w:rPr>
          <w:rFonts w:ascii="Times New Roman" w:hAnsi="Times New Roman"/>
          <w:sz w:val="28"/>
          <w:szCs w:val="28"/>
          <w:lang w:eastAsia="ru-RU"/>
        </w:rPr>
        <w:t>7) отказ Администрации</w:t>
      </w:r>
      <w:r w:rsidR="00F74FC9" w:rsidRPr="00CA7F26">
        <w:rPr>
          <w:rFonts w:ascii="Times New Roman" w:hAnsi="Times New Roman"/>
          <w:sz w:val="28"/>
          <w:szCs w:val="28"/>
          <w:lang w:eastAsia="ru-RU"/>
        </w:rPr>
        <w:t>, его должностного лица,</w:t>
      </w:r>
      <w:r w:rsidR="00F74FC9" w:rsidRPr="00CA7F26">
        <w:rPr>
          <w:rFonts w:ascii="Times New Roman" w:eastAsia="Calibri" w:hAnsi="Times New Roman" w:cs="Times New Roman"/>
          <w:b/>
          <w:sz w:val="26"/>
          <w:szCs w:val="26"/>
        </w:rPr>
        <w:t xml:space="preserve"> </w:t>
      </w:r>
      <w:r w:rsidR="00F74FC9" w:rsidRPr="00387BFC">
        <w:rPr>
          <w:rFonts w:ascii="Times New Roman" w:hAnsi="Times New Roman"/>
          <w:sz w:val="28"/>
          <w:szCs w:val="28"/>
          <w:lang w:eastAsia="ru-RU"/>
        </w:rPr>
        <w:t xml:space="preserve">МФЦ, работника МФЦ, организаций, предусмотренных частью 1.1 статьи 16 Федерального закона от 27 июля 2010 г. № 210-ФЗ </w:t>
      </w:r>
      <w:r w:rsidR="00F74FC9"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F74FC9" w:rsidRPr="00387BFC">
        <w:rPr>
          <w:rFonts w:ascii="Times New Roman" w:hAnsi="Times New Roman"/>
          <w:sz w:val="28"/>
          <w:szCs w:val="28"/>
          <w:lang w:eastAsia="ru-RU"/>
        </w:rPr>
        <w:t xml:space="preserve">, или их работников </w:t>
      </w:r>
      <w:r w:rsidR="00F74FC9" w:rsidRPr="00CA7F26">
        <w:rPr>
          <w:rFonts w:ascii="Times New Roman" w:hAnsi="Times New Roman"/>
          <w:sz w:val="28"/>
          <w:szCs w:val="28"/>
          <w:lang w:eastAsia="ru-RU"/>
        </w:rPr>
        <w:t>в исправлении допущенных ими опечаток и ошибок в выданных в результате предоставления муниципальной услуги документах либо нарушение установленного срока таких исправлений.</w:t>
      </w:r>
      <w:proofErr w:type="gramEnd"/>
      <w:r w:rsidR="00F74FC9" w:rsidRPr="00CA7F26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="00F74FC9" w:rsidRPr="00CA7F26">
        <w:rPr>
          <w:rFonts w:ascii="Times New Roman" w:hAnsi="Times New Roman"/>
          <w:sz w:val="28"/>
          <w:szCs w:val="28"/>
          <w:lang w:eastAsia="ru-RU"/>
        </w:rPr>
        <w:t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</w:t>
      </w:r>
      <w:r w:rsidR="00F74FC9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F74FC9" w:rsidRPr="00083D82">
        <w:rPr>
          <w:rFonts w:ascii="Times New Roman" w:hAnsi="Times New Roman"/>
          <w:sz w:val="28"/>
          <w:szCs w:val="28"/>
          <w:lang w:eastAsia="ru-RU"/>
        </w:rPr>
        <w:t xml:space="preserve">от 27 июля 2010 г. № 210-ФЗ </w:t>
      </w:r>
      <w:r w:rsidR="00F74FC9" w:rsidRPr="00083D82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="00F74FC9" w:rsidRPr="00CA7F26">
        <w:rPr>
          <w:rFonts w:ascii="Times New Roman" w:hAnsi="Times New Roman"/>
          <w:sz w:val="28"/>
          <w:szCs w:val="28"/>
          <w:lang w:eastAsia="ru-RU"/>
        </w:rPr>
        <w:t>;</w:t>
      </w:r>
      <w:proofErr w:type="gramEnd"/>
    </w:p>
    <w:p w:rsidR="00F74FC9" w:rsidRPr="00387BFC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387BFC">
        <w:rPr>
          <w:rFonts w:ascii="Times New Roman" w:hAnsi="Times New Roman"/>
          <w:sz w:val="28"/>
          <w:szCs w:val="28"/>
          <w:lang w:eastAsia="ru-RU"/>
        </w:rPr>
        <w:t>8) нарушение срока или порядка выдачи документов по результатам предоставления муниципальной услуги;</w:t>
      </w:r>
    </w:p>
    <w:p w:rsidR="00F74FC9" w:rsidRPr="00CA7F26" w:rsidRDefault="00F74FC9" w:rsidP="00A047E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87BFC">
        <w:rPr>
          <w:rFonts w:ascii="Times New Roman" w:hAnsi="Times New Roman"/>
          <w:sz w:val="28"/>
          <w:szCs w:val="28"/>
          <w:lang w:eastAsia="ru-RU"/>
        </w:rPr>
        <w:t>9) приостановление предоставления муниципальной услуги,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Федерации, законами и иными нормативными правовыми актами Республики Коми.</w:t>
      </w:r>
      <w:proofErr w:type="gramEnd"/>
      <w:r w:rsidRPr="00387B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87BFC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</w:t>
      </w:r>
      <w:r w:rsidRPr="00387BFC">
        <w:rPr>
          <w:rFonts w:ascii="Times New Roman" w:hAnsi="Times New Roman"/>
          <w:sz w:val="28"/>
          <w:szCs w:val="28"/>
          <w:lang w:eastAsia="ru-RU"/>
        </w:rPr>
        <w:lastRenderedPageBreak/>
        <w:t xml:space="preserve">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87BFC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F74FC9" w:rsidRPr="00CA7F26" w:rsidRDefault="00F74FC9" w:rsidP="00F74FC9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387BFC">
        <w:rPr>
          <w:rFonts w:ascii="Times New Roman" w:hAnsi="Times New Roman"/>
          <w:sz w:val="28"/>
          <w:szCs w:val="28"/>
          <w:lang w:eastAsia="ru-RU"/>
        </w:rPr>
        <w:t>10)</w:t>
      </w:r>
      <w:r w:rsidRPr="00387BFC">
        <w:rPr>
          <w:rFonts w:ascii="Times New Roman" w:eastAsia="Calibri" w:hAnsi="Times New Roman" w:cs="Times New Roman"/>
          <w:sz w:val="26"/>
          <w:szCs w:val="26"/>
        </w:rPr>
        <w:t xml:space="preserve"> </w:t>
      </w:r>
      <w:r w:rsidRPr="00387BFC">
        <w:rPr>
          <w:rFonts w:ascii="Times New Roman" w:hAnsi="Times New Roman"/>
          <w:sz w:val="28"/>
          <w:szCs w:val="28"/>
          <w:lang w:eastAsia="ru-RU"/>
        </w:rPr>
        <w:t xml:space="preserve">требование у заявителя при предоставлении муниципальной услуги документов или информации, отсутствие и (или) недостоверность которых не указывались при первоначальном отказе в приеме документов, необходимых для предоставления муниципальной услуги, либо в предоставлении муниципальной услуги, за исключением случаев, предусмотренных пунктом 4 части 1 статьи 7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87BFC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  <w:r w:rsidRPr="00387BFC">
        <w:rPr>
          <w:rFonts w:ascii="Times New Roman" w:hAnsi="Times New Roman"/>
          <w:sz w:val="28"/>
          <w:szCs w:val="28"/>
          <w:lang w:eastAsia="ru-RU"/>
        </w:rPr>
        <w:t xml:space="preserve"> </w:t>
      </w:r>
      <w:proofErr w:type="gramStart"/>
      <w:r w:rsidRPr="00387BFC">
        <w:rPr>
          <w:rFonts w:ascii="Times New Roman" w:hAnsi="Times New Roman"/>
          <w:sz w:val="28"/>
          <w:szCs w:val="28"/>
          <w:lang w:eastAsia="ru-RU"/>
        </w:rPr>
        <w:t xml:space="preserve">В указанном случае досудебное (внесудебное) обжалование заявителем решений и действий (бездействия) МФЦ, работника МФЦ возможно в случае, если на МФЦ, решения и действия (бездействие) которого обжалуются, возложена функция по предоставлению соответствующих муниципальных услуг в полном объеме в порядке, определенном частью 1.3 статьи 16 Федерального закона от 27 июля 2010 г. № 210-ФЗ </w:t>
      </w:r>
      <w:r w:rsidRPr="00387BFC">
        <w:rPr>
          <w:rFonts w:ascii="Times New Roman" w:hAnsi="Times New Roman"/>
          <w:bCs/>
          <w:sz w:val="28"/>
          <w:szCs w:val="28"/>
          <w:lang w:eastAsia="ru-RU"/>
        </w:rPr>
        <w:t>«Об организации предоставления государственных и муниципальных услуг»</w:t>
      </w:r>
      <w:r w:rsidRPr="00387BFC">
        <w:rPr>
          <w:rFonts w:ascii="Times New Roman" w:hAnsi="Times New Roman"/>
          <w:sz w:val="28"/>
          <w:szCs w:val="28"/>
          <w:lang w:eastAsia="ru-RU"/>
        </w:rPr>
        <w:t>.</w:t>
      </w:r>
      <w:proofErr w:type="gramEnd"/>
    </w:p>
    <w:p w:rsidR="005D2B58" w:rsidRPr="00C038AD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CE212C" w:rsidRPr="00CA7F26" w:rsidRDefault="00CE212C" w:rsidP="00CE212C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 w:rsidRPr="00387BFC">
        <w:rPr>
          <w:rFonts w:ascii="Times New Roman" w:hAnsi="Times New Roman" w:cs="Times New Roman"/>
          <w:b/>
          <w:bCs/>
          <w:sz w:val="28"/>
          <w:szCs w:val="28"/>
        </w:rPr>
        <w:t>Органы государственной власти, организации, должностные лица, которым может быть направлена жалоба</w:t>
      </w:r>
    </w:p>
    <w:p w:rsidR="006A4F25" w:rsidRPr="00C038AD" w:rsidRDefault="006A4F25" w:rsidP="006A4F25">
      <w:pPr>
        <w:widowControl w:val="0"/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CE212C" w:rsidRPr="00CE212C" w:rsidRDefault="00CE212C" w:rsidP="00CE2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12C">
        <w:rPr>
          <w:rFonts w:ascii="Times New Roman" w:hAnsi="Times New Roman" w:cs="Times New Roman"/>
          <w:sz w:val="28"/>
          <w:szCs w:val="28"/>
        </w:rPr>
        <w:t>5.3. Жалоба подается в письменной форме на бумажном носителе, в элек</w:t>
      </w:r>
      <w:r>
        <w:rPr>
          <w:rFonts w:ascii="Times New Roman" w:hAnsi="Times New Roman" w:cs="Times New Roman"/>
          <w:sz w:val="28"/>
          <w:szCs w:val="28"/>
        </w:rPr>
        <w:t>тронной форме в Администрацию</w:t>
      </w:r>
      <w:r w:rsidRPr="00CE212C">
        <w:rPr>
          <w:rFonts w:ascii="Times New Roman" w:hAnsi="Times New Roman" w:cs="Times New Roman"/>
          <w:sz w:val="28"/>
          <w:szCs w:val="28"/>
        </w:rPr>
        <w:t xml:space="preserve">, МФЦ либо в Министерство экономики Республики Коми – орган государственной власти, являющийся учредителем МФЦ (далее - Министерство). </w:t>
      </w:r>
    </w:p>
    <w:p w:rsidR="00CE212C" w:rsidRPr="00CE212C" w:rsidRDefault="00CE212C" w:rsidP="00CE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12C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органами, предоставляющими муниципальные услуги, МФЦ в месте предоставления муниципальной услуги (в месте, где заявитель подавал запрос на получение муниципальной услуги, нарушение порядка которой обжалуется, либо в месте, где заявителем получен результат указанной муниципальной услуги).</w:t>
      </w:r>
    </w:p>
    <w:p w:rsidR="00CE212C" w:rsidRPr="00CE212C" w:rsidRDefault="00CE212C" w:rsidP="00CE212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12C">
        <w:rPr>
          <w:rFonts w:ascii="Times New Roman" w:hAnsi="Times New Roman" w:cs="Times New Roman"/>
          <w:sz w:val="28"/>
          <w:szCs w:val="28"/>
        </w:rPr>
        <w:t>Прием жалоб в письменной форме осуществляется Министерством в месте его фактического нахождения.</w:t>
      </w:r>
    </w:p>
    <w:p w:rsidR="00CE212C" w:rsidRPr="00CE212C" w:rsidRDefault="00CE212C" w:rsidP="00CE2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12C">
        <w:rPr>
          <w:rFonts w:ascii="Times New Roman" w:hAnsi="Times New Roman" w:cs="Times New Roman"/>
          <w:sz w:val="28"/>
          <w:szCs w:val="28"/>
        </w:rPr>
        <w:t>Жалобы на решения и действия (бездейс</w:t>
      </w:r>
      <w:r>
        <w:rPr>
          <w:rFonts w:ascii="Times New Roman" w:hAnsi="Times New Roman" w:cs="Times New Roman"/>
          <w:sz w:val="28"/>
          <w:szCs w:val="28"/>
        </w:rPr>
        <w:t xml:space="preserve">твие) начальника 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CE212C">
        <w:rPr>
          <w:rFonts w:ascii="Times New Roman" w:hAnsi="Times New Roman" w:cs="Times New Roman"/>
          <w:sz w:val="28"/>
          <w:szCs w:val="28"/>
        </w:rPr>
        <w:t xml:space="preserve"> подаются в администрацию и рассматриваются главой муниципального района «Печора» - руководителем администрации.</w:t>
      </w:r>
    </w:p>
    <w:p w:rsidR="00CE212C" w:rsidRPr="00CE212C" w:rsidRDefault="00CE212C" w:rsidP="00CE212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CE212C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главы муниципального района «Печора» - руководителя администрации в связи с отсутствием вышестоящего органа  подаются в администрацию и рассматриваются непосредственно главой муниципального района «Печора» - руководителем администрации.</w:t>
      </w:r>
    </w:p>
    <w:p w:rsidR="00CE212C" w:rsidRPr="00CE212C" w:rsidRDefault="00CE212C" w:rsidP="00CE212C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CE212C">
        <w:rPr>
          <w:rFonts w:ascii="Times New Roman" w:hAnsi="Times New Roman" w:cs="Times New Roman"/>
          <w:sz w:val="28"/>
          <w:szCs w:val="28"/>
        </w:rPr>
        <w:t>Жалобы на решения и действия (бездействие) работника МФЦ подаются руководителю этого МФЦ. Жалобы на решения и действия (бездействие) МФЦ подаются в Министерство.</w:t>
      </w:r>
    </w:p>
    <w:p w:rsidR="005D2B58" w:rsidRPr="00C038AD" w:rsidRDefault="005D2B58" w:rsidP="00A2077F">
      <w:pPr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2B58" w:rsidRPr="00A2077F" w:rsidRDefault="005D2B58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hAnsi="Times New Roman" w:cs="Times New Roman"/>
          <w:b/>
          <w:sz w:val="28"/>
          <w:szCs w:val="28"/>
          <w:lang w:eastAsia="ru-RU"/>
        </w:rPr>
      </w:pPr>
      <w:r w:rsidRPr="00A2077F">
        <w:rPr>
          <w:rFonts w:ascii="Times New Roman" w:hAnsi="Times New Roman" w:cs="Times New Roman"/>
          <w:b/>
          <w:sz w:val="28"/>
          <w:szCs w:val="28"/>
          <w:lang w:eastAsia="ru-RU"/>
        </w:rPr>
        <w:t>Порядок подачи и рассмотрения жалобы</w:t>
      </w:r>
    </w:p>
    <w:p w:rsidR="005D2B58" w:rsidRPr="00C038AD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lastRenderedPageBreak/>
        <w:t xml:space="preserve">5.4. </w:t>
      </w:r>
      <w:proofErr w:type="gramStart"/>
      <w:r w:rsidRPr="00A2077F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администрации, руководителя администрации, иного должностного лица администрации, муниципального служащего может быть направлена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администрации, Единого портала государственных и муниципальных услуг (функций),  (далее – порталы государственных и муниципальных услуг (функций), а также может быть принята при личном приеме заявителя.</w:t>
      </w:r>
      <w:proofErr w:type="gramEnd"/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Жалоба на решения и действия (бездействие) МФЦ, его работников может быть направлена через организацию почтовой связи, иную организацию, осуществляющую доставку корреспонденции, с использованием информационно-телекоммуникационной сети «Интернет», официального сайта МФЦ, порталов государственных и муниципальных услуг (функций), а также может быть принята при личном приеме заявителя.</w:t>
      </w:r>
      <w:r w:rsidRPr="00A2077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Жалоба рассматривается МФЦ, предоставившим муниципальную услугу, порядок предоставления которой был нарушен вследствие решений и действий (бездействия) МФЦ, его должностного лица и (или) работника.</w:t>
      </w:r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ab/>
        <w:t>При поступлении жалобы на решения и действия (бездействие) а</w:t>
      </w:r>
      <w:r w:rsidR="004B2DE0">
        <w:rPr>
          <w:rFonts w:ascii="Times New Roman" w:hAnsi="Times New Roman" w:cs="Times New Roman"/>
          <w:sz w:val="28"/>
          <w:szCs w:val="28"/>
        </w:rPr>
        <w:t>дминистрации, должностного</w:t>
      </w:r>
      <w:r w:rsidRPr="00A2077F">
        <w:rPr>
          <w:rFonts w:ascii="Times New Roman" w:hAnsi="Times New Roman" w:cs="Times New Roman"/>
          <w:sz w:val="28"/>
          <w:szCs w:val="28"/>
        </w:rPr>
        <w:t xml:space="preserve"> администрации, муниципального служащего МФЦ обеспечивает ее передачу в администрацию,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 xml:space="preserve">5.5. Регистрация жалобы осуществляется </w:t>
      </w:r>
      <w:r w:rsidR="004B2DE0">
        <w:rPr>
          <w:rFonts w:ascii="Times New Roman" w:hAnsi="Times New Roman" w:cs="Times New Roman"/>
          <w:sz w:val="28"/>
          <w:szCs w:val="28"/>
        </w:rPr>
        <w:t>Администрацией</w:t>
      </w:r>
      <w:r w:rsidRPr="00A2077F">
        <w:rPr>
          <w:rFonts w:ascii="Times New Roman" w:hAnsi="Times New Roman" w:cs="Times New Roman"/>
          <w:sz w:val="28"/>
          <w:szCs w:val="28"/>
        </w:rPr>
        <w:t>, МФЦ соответственно в журнале учета жалоб на решения и действия (безде</w:t>
      </w:r>
      <w:r w:rsidR="004B2DE0">
        <w:rPr>
          <w:rFonts w:ascii="Times New Roman" w:hAnsi="Times New Roman" w:cs="Times New Roman"/>
          <w:sz w:val="28"/>
          <w:szCs w:val="28"/>
        </w:rPr>
        <w:t>йствие) а</w:t>
      </w:r>
      <w:r w:rsidRPr="00A2077F">
        <w:rPr>
          <w:rFonts w:ascii="Times New Roman" w:hAnsi="Times New Roman" w:cs="Times New Roman"/>
          <w:sz w:val="28"/>
          <w:szCs w:val="28"/>
        </w:rPr>
        <w:t>дминистрации, его должностных лиц и муниципальных служащих, журнале учета жалоб на решения и действия (бездействие) МФЦ, его работников (далее – Журнал) не позднее следующего за днем ее поступления рабочего дня с присвоением ей регистрационного номера.</w:t>
      </w:r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2077F">
        <w:rPr>
          <w:rFonts w:ascii="Times New Roman" w:hAnsi="Times New Roman" w:cs="Times New Roman"/>
          <w:sz w:val="28"/>
          <w:szCs w:val="28"/>
        </w:rPr>
        <w:t>Ведение Журнала осуществляется по форме и в порядке, установленными правовым актом администрации, локальным актом МФЦ.</w:t>
      </w:r>
      <w:proofErr w:type="gramEnd"/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Администрацие</w:t>
      </w:r>
      <w:r w:rsidR="00B223D5">
        <w:rPr>
          <w:rFonts w:ascii="Times New Roman" w:hAnsi="Times New Roman" w:cs="Times New Roman"/>
          <w:sz w:val="28"/>
          <w:szCs w:val="28"/>
        </w:rPr>
        <w:t>й,</w:t>
      </w:r>
      <w:r w:rsidRPr="00A2077F">
        <w:rPr>
          <w:rFonts w:ascii="Times New Roman" w:hAnsi="Times New Roman" w:cs="Times New Roman"/>
          <w:sz w:val="28"/>
          <w:szCs w:val="28"/>
        </w:rPr>
        <w:t xml:space="preserve"> МФЦ выдается расписка заявителю в получении от него жалобы и иных представленных документов в письменной форме на бумажном носителе с указанием регистрационного номера жалобы, даты и времени ее приема, перечня представленных документов непосредственно при личном приеме заявителя.</w:t>
      </w:r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ab/>
      </w:r>
      <w:proofErr w:type="gramStart"/>
      <w:r w:rsidRPr="00A2077F">
        <w:rPr>
          <w:rFonts w:ascii="Times New Roman" w:hAnsi="Times New Roman" w:cs="Times New Roman"/>
          <w:sz w:val="28"/>
          <w:szCs w:val="28"/>
        </w:rPr>
        <w:t>Расписка о регистрации жалобы на решения и действия (бездействие) администр</w:t>
      </w:r>
      <w:r w:rsidR="00B223D5">
        <w:rPr>
          <w:rFonts w:ascii="Times New Roman" w:hAnsi="Times New Roman" w:cs="Times New Roman"/>
          <w:sz w:val="28"/>
          <w:szCs w:val="28"/>
        </w:rPr>
        <w:t>ации и его должностных лиц,</w:t>
      </w:r>
      <w:r w:rsidRPr="00A2077F">
        <w:rPr>
          <w:rFonts w:ascii="Times New Roman" w:hAnsi="Times New Roman" w:cs="Times New Roman"/>
          <w:sz w:val="28"/>
          <w:szCs w:val="28"/>
        </w:rPr>
        <w:t xml:space="preserve"> муниципальных служащих и получении документов с указанием регистрационного номера жалобы, даты и времени ее приема, перечня представленных документов, направленных через МФЦ, с использованием информационно-телекоммуникационной сети «Интернет», официального сайта Администрации, порталы государственных и муниципальных услуг (функций), организацию почтовой связи, иную организацию, осуществляющую доставку корреспонденции, направляется заявителю через</w:t>
      </w:r>
      <w:proofErr w:type="gramEnd"/>
      <w:r w:rsidRPr="00A2077F">
        <w:rPr>
          <w:rFonts w:ascii="Times New Roman" w:hAnsi="Times New Roman" w:cs="Times New Roman"/>
          <w:sz w:val="28"/>
          <w:szCs w:val="28"/>
        </w:rPr>
        <w:t xml:space="preserve"> организацию почтовой связи, иную организацию, осуществляющую доставку корреспонденции, в течение 3 рабочих дней со дня их регистрации.</w:t>
      </w:r>
    </w:p>
    <w:p w:rsidR="00A2077F" w:rsidRPr="00A2077F" w:rsidRDefault="00A2077F" w:rsidP="00A207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lastRenderedPageBreak/>
        <w:t>Жалоба в течение одного рабочего дня со дня ее регистрации подлежит передаче должностному лицу, работнику, наделенному полномочиями по рассмотрению жалоб.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5.6. Жалоба должна содержать: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1) наименование администрации, должностного лица а</w:t>
      </w:r>
      <w:r w:rsidR="004B2DE0">
        <w:rPr>
          <w:rFonts w:ascii="Times New Roman" w:hAnsi="Times New Roman" w:cs="Times New Roman"/>
          <w:sz w:val="28"/>
          <w:szCs w:val="28"/>
        </w:rPr>
        <w:t>дминистрации,</w:t>
      </w:r>
      <w:r w:rsidRPr="00A2077F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служащего, МФЦ, его руководителя и (или) работника, решения и действия (бездействие) которых обжалуются;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A2077F">
        <w:rPr>
          <w:rFonts w:ascii="Times New Roman" w:hAnsi="Times New Roman" w:cs="Times New Roman"/>
          <w:sz w:val="28"/>
          <w:szCs w:val="28"/>
        </w:rPr>
        <w:t>2) 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заявителю;</w:t>
      </w:r>
      <w:proofErr w:type="gramEnd"/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3) сведения об обжалуемых решениях и действиях (бездействии) администрации, должностного лица а</w:t>
      </w:r>
      <w:r w:rsidR="004B2DE0">
        <w:rPr>
          <w:rFonts w:ascii="Times New Roman" w:hAnsi="Times New Roman" w:cs="Times New Roman"/>
          <w:sz w:val="28"/>
          <w:szCs w:val="28"/>
        </w:rPr>
        <w:t>дминистрации,</w:t>
      </w:r>
      <w:r w:rsidRPr="00A2077F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служащего, МФЦ или его работника;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4) доводы, на основании которых заявитель не согласен с решением и действием (бездействием) администрации, должностного лица а</w:t>
      </w:r>
      <w:r w:rsidR="004B2DE0">
        <w:rPr>
          <w:rFonts w:ascii="Times New Roman" w:hAnsi="Times New Roman" w:cs="Times New Roman"/>
          <w:sz w:val="28"/>
          <w:szCs w:val="28"/>
        </w:rPr>
        <w:t>дминистрации,</w:t>
      </w:r>
      <w:r w:rsidRPr="00A2077F">
        <w:rPr>
          <w:rFonts w:ascii="Times New Roman" w:hAnsi="Times New Roman" w:cs="Times New Roman"/>
          <w:sz w:val="28"/>
          <w:szCs w:val="28"/>
        </w:rPr>
        <w:t xml:space="preserve"> либо муниципального служащего,</w:t>
      </w:r>
      <w:r w:rsidRPr="00A2077F">
        <w:rPr>
          <w:rFonts w:ascii="Times New Roman" w:eastAsia="Calibri" w:hAnsi="Times New Roman" w:cs="Times New Roman"/>
          <w:b/>
          <w:sz w:val="28"/>
          <w:szCs w:val="28"/>
        </w:rPr>
        <w:t xml:space="preserve"> </w:t>
      </w:r>
      <w:r w:rsidRPr="00A2077F">
        <w:rPr>
          <w:rFonts w:ascii="Times New Roman" w:hAnsi="Times New Roman" w:cs="Times New Roman"/>
          <w:sz w:val="28"/>
          <w:szCs w:val="28"/>
        </w:rPr>
        <w:t xml:space="preserve">МФЦ или его работника. 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Заявителем могут быть представлены документы (при наличии), подтверждающие доводы заявителя, либо их копии.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 xml:space="preserve">5.7. В случае если жалоба подается через представителя, им также представляется документ, подтверждающий полномочия на осуществление соответствующие действий. В качестве документа, подтверждающего полномочия представителя, может быть </w:t>
      </w:r>
      <w:proofErr w:type="gramStart"/>
      <w:r w:rsidRPr="00A2077F">
        <w:rPr>
          <w:rFonts w:ascii="Times New Roman" w:hAnsi="Times New Roman" w:cs="Times New Roman"/>
          <w:sz w:val="28"/>
          <w:szCs w:val="28"/>
        </w:rPr>
        <w:t>представлена</w:t>
      </w:r>
      <w:proofErr w:type="gramEnd"/>
      <w:r w:rsidRPr="00A2077F">
        <w:rPr>
          <w:rFonts w:ascii="Times New Roman" w:hAnsi="Times New Roman" w:cs="Times New Roman"/>
          <w:sz w:val="28"/>
          <w:szCs w:val="28"/>
        </w:rPr>
        <w:t>: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а) оформленная в соответствии с законодательством Российской Федерации доверенность (для физических лиц);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б) оформленная в соответствии с законодательством Российской Федерации доверенность, подписанная руководителем заявителя или уполномоченным этим руководителем лицом (для юридических лиц);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в) копия решения о назначении или об избрании либо приказа о назначении физического лица на должность, в соответствии с которым такое физическое лицо обладает правом действовать от имени заявителя без доверенности.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5.8. При поступлении жалобы через МФЦ, обеспечивается ее передача по защищенной информационной системе или курьерской доставкой должностному лицу, работнику, наделенному полномочиями по рассмотрению жалоб в порядке и сроки, которые установлены соглашением о взаимодействии между МФЦ и администрацией, но не позднее следующего рабочего дня со дня поступления жалобы.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При поступлении жалобы через МФЦ, специалист МФЦ регистрирует жалобу в информационной системе МФЦ с присвоением жалобе регистрационного номера и выдает заявителю расписку в получении жалобы, в которой указывается: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- место, дата и время приема жалобы заявителя;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- фамилия, имя, отчество заявителя;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- перечень принятых документов от заявителя;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- фамилия, имя, отчество специалиста, принявшего жалобу;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- срок рассмотрения жалобы в соответствии с настоящим административным регламентом.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>5.9.</w:t>
      </w:r>
      <w:r w:rsidRPr="00A2077F">
        <w:rPr>
          <w:rFonts w:ascii="Times New Roman" w:hAnsi="Times New Roman" w:cs="Times New Roman"/>
          <w:color w:val="FF0000"/>
          <w:sz w:val="28"/>
          <w:szCs w:val="28"/>
        </w:rPr>
        <w:t xml:space="preserve"> </w:t>
      </w:r>
      <w:r w:rsidRPr="00A2077F">
        <w:rPr>
          <w:rFonts w:ascii="Times New Roman" w:hAnsi="Times New Roman" w:cs="Times New Roman"/>
          <w:sz w:val="28"/>
          <w:szCs w:val="28"/>
        </w:rPr>
        <w:t>В случае если жалоба подана заявителем в а</w:t>
      </w:r>
      <w:r w:rsidR="004B2DE0">
        <w:rPr>
          <w:rFonts w:ascii="Times New Roman" w:hAnsi="Times New Roman" w:cs="Times New Roman"/>
          <w:sz w:val="28"/>
          <w:szCs w:val="28"/>
        </w:rPr>
        <w:t>дминистрацию,</w:t>
      </w:r>
      <w:r w:rsidRPr="00A2077F">
        <w:rPr>
          <w:rFonts w:ascii="Times New Roman" w:hAnsi="Times New Roman" w:cs="Times New Roman"/>
          <w:sz w:val="28"/>
          <w:szCs w:val="28"/>
        </w:rPr>
        <w:t xml:space="preserve"> МФЦ, </w:t>
      </w:r>
      <w:r w:rsidRPr="00A2077F">
        <w:rPr>
          <w:rFonts w:ascii="Times New Roman" w:eastAsia="Calibri" w:hAnsi="Times New Roman" w:cs="Times New Roman"/>
          <w:sz w:val="28"/>
          <w:szCs w:val="28"/>
        </w:rPr>
        <w:t xml:space="preserve">в </w:t>
      </w:r>
      <w:proofErr w:type="gramStart"/>
      <w:r w:rsidRPr="00A2077F">
        <w:rPr>
          <w:rFonts w:ascii="Times New Roman" w:eastAsia="Calibri" w:hAnsi="Times New Roman" w:cs="Times New Roman"/>
          <w:sz w:val="28"/>
          <w:szCs w:val="28"/>
        </w:rPr>
        <w:lastRenderedPageBreak/>
        <w:t>Министерство</w:t>
      </w:r>
      <w:proofErr w:type="gramEnd"/>
      <w:r w:rsidRPr="00A2077F">
        <w:rPr>
          <w:rFonts w:ascii="Times New Roman" w:hAnsi="Times New Roman" w:cs="Times New Roman"/>
          <w:sz w:val="28"/>
          <w:szCs w:val="28"/>
        </w:rPr>
        <w:t xml:space="preserve"> в компетенцию которого не входит принятие решения по жалобе, в течение 3 рабочих дней со дня ее регистрации уполномоченное должностное лицо указанного органа, работник МФЦ,</w:t>
      </w:r>
      <w:r w:rsidRPr="00A2077F">
        <w:rPr>
          <w:rFonts w:ascii="Times New Roman" w:eastAsia="Calibri" w:hAnsi="Times New Roman" w:cs="Times New Roman"/>
          <w:sz w:val="28"/>
          <w:szCs w:val="28"/>
        </w:rPr>
        <w:t xml:space="preserve"> сотрудник Министерства</w:t>
      </w:r>
      <w:r w:rsidRPr="00A2077F">
        <w:rPr>
          <w:rFonts w:ascii="Times New Roman" w:hAnsi="Times New Roman" w:cs="Times New Roman"/>
          <w:sz w:val="28"/>
          <w:szCs w:val="28"/>
        </w:rPr>
        <w:t xml:space="preserve"> направляет жалобу в орган, предоставляющий муниципальную услугу и уполномоченный в соответствии с компетенцией на ее рассмотрение, и в письменной форме информирует заявителя о перенаправлении жалобы.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A2077F">
        <w:rPr>
          <w:rFonts w:ascii="Times New Roman" w:eastAsia="Calibri" w:hAnsi="Times New Roman" w:cs="Times New Roman"/>
          <w:sz w:val="28"/>
          <w:szCs w:val="28"/>
        </w:rPr>
        <w:t>При этом срок рассмотрения жалобы исчисляется со дня регистрации жалобы в органе, предоставляющем муниципальную услугу и уполномоченном в соответствии с компетенцией на ее рассмотрение.</w:t>
      </w:r>
    </w:p>
    <w:p w:rsidR="00A2077F" w:rsidRPr="00A2077F" w:rsidRDefault="00A2077F" w:rsidP="00A2077F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A2077F">
        <w:rPr>
          <w:rFonts w:ascii="Times New Roman" w:hAnsi="Times New Roman" w:cs="Times New Roman"/>
          <w:sz w:val="28"/>
          <w:szCs w:val="28"/>
        </w:rPr>
        <w:t xml:space="preserve">5.10. В случае установления в ходе или по результатам </w:t>
      </w:r>
      <w:proofErr w:type="gramStart"/>
      <w:r w:rsidRPr="00A2077F">
        <w:rPr>
          <w:rFonts w:ascii="Times New Roman" w:hAnsi="Times New Roman" w:cs="Times New Roman"/>
          <w:sz w:val="28"/>
          <w:szCs w:val="28"/>
        </w:rPr>
        <w:t>рассмотрения жалобы признаков состава административного правонарушения</w:t>
      </w:r>
      <w:proofErr w:type="gramEnd"/>
      <w:r w:rsidRPr="00A2077F">
        <w:rPr>
          <w:rFonts w:ascii="Times New Roman" w:hAnsi="Times New Roman" w:cs="Times New Roman"/>
          <w:sz w:val="28"/>
          <w:szCs w:val="28"/>
        </w:rPr>
        <w:t xml:space="preserve"> или признаков состава преступления имеющиеся материалы незамедлительно (не позднее 1 рабочего дня со дня установления указанных обстоятельств) направляются должностным лицом, работником, наделенными полномочиями по рассмотрению жалоб, в органы прокуратуры.</w:t>
      </w:r>
    </w:p>
    <w:p w:rsidR="00A2077F" w:rsidRPr="00C038AD" w:rsidRDefault="00A2077F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B94E3D" w:rsidRPr="00CA7F26" w:rsidRDefault="00B94E3D" w:rsidP="00B94E3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7F26">
        <w:rPr>
          <w:rFonts w:ascii="Times New Roman" w:hAnsi="Times New Roman"/>
          <w:b/>
          <w:sz w:val="28"/>
          <w:szCs w:val="28"/>
          <w:lang w:eastAsia="ru-RU"/>
        </w:rPr>
        <w:t>Сроки рассмотрения жалоб</w:t>
      </w:r>
    </w:p>
    <w:p w:rsidR="00A2077F" w:rsidRPr="00C038AD" w:rsidRDefault="00A2077F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296F7B" w:rsidRPr="00CA7F26" w:rsidRDefault="00296F7B" w:rsidP="00296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5</w:t>
      </w:r>
      <w:r>
        <w:rPr>
          <w:rFonts w:ascii="Times New Roman" w:hAnsi="Times New Roman"/>
          <w:sz w:val="28"/>
          <w:szCs w:val="28"/>
          <w:lang w:eastAsia="ru-RU"/>
        </w:rPr>
        <w:t xml:space="preserve">.11. </w:t>
      </w:r>
      <w:proofErr w:type="gramStart"/>
      <w:r>
        <w:rPr>
          <w:rFonts w:ascii="Times New Roman" w:hAnsi="Times New Roman"/>
          <w:sz w:val="28"/>
          <w:szCs w:val="28"/>
          <w:lang w:eastAsia="ru-RU"/>
        </w:rPr>
        <w:t>Жалоба, поступившая в администрацию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, </w:t>
      </w:r>
      <w:r w:rsidRPr="00387BFC">
        <w:rPr>
          <w:rFonts w:ascii="Times New Roman" w:hAnsi="Times New Roman"/>
          <w:sz w:val="28"/>
          <w:szCs w:val="28"/>
          <w:lang w:eastAsia="ru-RU"/>
        </w:rPr>
        <w:t>МФЦ</w:t>
      </w:r>
      <w:r w:rsidRPr="00387BFC">
        <w:rPr>
          <w:rFonts w:ascii="Times New Roman" w:eastAsia="Calibri" w:hAnsi="Times New Roman" w:cs="Times New Roman"/>
          <w:sz w:val="28"/>
          <w:szCs w:val="28"/>
          <w:lang w:eastAsia="ru-RU"/>
        </w:rPr>
        <w:t>, Министерство</w:t>
      </w:r>
      <w:r w:rsidRPr="00387BFC">
        <w:rPr>
          <w:rFonts w:ascii="Times New Roman" w:hAnsi="Times New Roman"/>
          <w:sz w:val="28"/>
          <w:szCs w:val="28"/>
          <w:lang w:eastAsia="ru-RU"/>
        </w:rPr>
        <w:t>, либо вышестоящий орган (при его наличии),</w:t>
      </w:r>
      <w:r w:rsidR="002178FB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подлежит рассмотрению в течение 15 рабочих дней со дня ее регистрации, а в </w:t>
      </w:r>
      <w:r>
        <w:rPr>
          <w:rFonts w:ascii="Times New Roman" w:hAnsi="Times New Roman"/>
          <w:sz w:val="28"/>
          <w:szCs w:val="28"/>
          <w:lang w:eastAsia="ru-RU"/>
        </w:rPr>
        <w:t>случае обжалования отказа администрации,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 его должностного лица, МФЦ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- в течение 5 рабочих дней со</w:t>
      </w:r>
      <w:proofErr w:type="gramEnd"/>
      <w:r w:rsidRPr="00CA7F26">
        <w:rPr>
          <w:rFonts w:ascii="Times New Roman" w:hAnsi="Times New Roman"/>
          <w:sz w:val="28"/>
          <w:szCs w:val="28"/>
          <w:lang w:eastAsia="ru-RU"/>
        </w:rPr>
        <w:t xml:space="preserve"> дня ее регистрации, </w:t>
      </w:r>
      <w:r w:rsidRPr="00387BFC">
        <w:rPr>
          <w:rFonts w:ascii="Times New Roman" w:eastAsia="Calibri" w:hAnsi="Times New Roman" w:cs="Times New Roman"/>
          <w:sz w:val="28"/>
          <w:szCs w:val="28"/>
          <w:lang w:eastAsia="ru-RU"/>
        </w:rPr>
        <w:t>если более короткие сроки рассмотрения жалобы не установлены органом, предоставляющим муниципальную услугу, МФЦ, Министерством, уполномоченными на ее рассмотрение</w:t>
      </w:r>
      <w:r w:rsidRPr="00CA7F26">
        <w:rPr>
          <w:rFonts w:ascii="Times New Roman" w:hAnsi="Times New Roman"/>
          <w:sz w:val="28"/>
          <w:szCs w:val="28"/>
          <w:lang w:eastAsia="ru-RU"/>
        </w:rPr>
        <w:t xml:space="preserve">. </w:t>
      </w:r>
    </w:p>
    <w:p w:rsidR="00296F7B" w:rsidRDefault="00296F7B" w:rsidP="00296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A7F26">
        <w:rPr>
          <w:rFonts w:ascii="Times New Roman" w:hAnsi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5D2B58" w:rsidRPr="00C038AD" w:rsidRDefault="005D2B58" w:rsidP="00296F7B">
      <w:pPr>
        <w:widowControl w:val="0"/>
        <w:autoSpaceDE w:val="0"/>
        <w:autoSpaceDN w:val="0"/>
        <w:adjustRightInd w:val="0"/>
        <w:spacing w:after="0" w:line="240" w:lineRule="auto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F7B" w:rsidRPr="00D06739" w:rsidRDefault="00296F7B" w:rsidP="00D06739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06739">
        <w:rPr>
          <w:rFonts w:ascii="Times New Roman" w:hAnsi="Times New Roman" w:cs="Times New Roman"/>
          <w:b/>
          <w:sz w:val="28"/>
          <w:szCs w:val="28"/>
        </w:rPr>
        <w:t>Перечень оснований для отказа в удовлетворении жалобы и перечень оснований для оставления жалобы без ответа</w:t>
      </w:r>
    </w:p>
    <w:p w:rsidR="00296F7B" w:rsidRPr="00826A99" w:rsidRDefault="00296F7B" w:rsidP="00296F7B">
      <w:pPr>
        <w:pStyle w:val="af1"/>
        <w:rPr>
          <w:rFonts w:ascii="Times New Roman" w:hAnsi="Times New Roman" w:cs="Times New Roman"/>
          <w:sz w:val="28"/>
          <w:szCs w:val="28"/>
        </w:rPr>
      </w:pPr>
    </w:p>
    <w:p w:rsidR="00296F7B" w:rsidRPr="00826A99" w:rsidRDefault="00296F7B" w:rsidP="00296F7B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Основаниями для отказа в удовлетворении жалобы являются:</w:t>
      </w:r>
    </w:p>
    <w:p w:rsidR="00296F7B" w:rsidRPr="00826A99" w:rsidRDefault="00296F7B" w:rsidP="00296F7B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а) наличие вступившего в законную силу решения суда, арбитражного суда по жалобе о том же предмете и по тем же основаниям;</w:t>
      </w:r>
    </w:p>
    <w:p w:rsidR="00296F7B" w:rsidRPr="00826A99" w:rsidRDefault="00296F7B" w:rsidP="00296F7B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б) подача жалобы лицом, полномочия которого не подтверждены в порядке, установленном законодательством Российской Федерации;</w:t>
      </w:r>
    </w:p>
    <w:p w:rsidR="00296F7B" w:rsidRPr="00826A99" w:rsidRDefault="00296F7B" w:rsidP="00296F7B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26A99">
        <w:rPr>
          <w:rFonts w:ascii="Times New Roman" w:hAnsi="Times New Roman" w:cs="Times New Roman"/>
          <w:sz w:val="28"/>
          <w:szCs w:val="28"/>
        </w:rPr>
        <w:t xml:space="preserve">в) наличие решения по жалобе, принятого ранее в соответствии с требованиями Положения об особенностях подачи и рассмотрения жалоб на решения и действия (бездействие) органов исполнительной власти Республики Коми и их должностных лиц, государственных гражданских служащих органов исполнительной власти Республики Коми, утвержденного постановлением </w:t>
      </w:r>
      <w:r w:rsidRPr="00826A99">
        <w:rPr>
          <w:rFonts w:ascii="Times New Roman" w:hAnsi="Times New Roman" w:cs="Times New Roman"/>
          <w:sz w:val="28"/>
          <w:szCs w:val="28"/>
        </w:rPr>
        <w:lastRenderedPageBreak/>
        <w:t>Правительства Республики Ко</w:t>
      </w:r>
      <w:r w:rsidR="00A047EC">
        <w:rPr>
          <w:rFonts w:ascii="Times New Roman" w:hAnsi="Times New Roman" w:cs="Times New Roman"/>
          <w:sz w:val="28"/>
          <w:szCs w:val="28"/>
        </w:rPr>
        <w:t xml:space="preserve">ми от 25 декабря 2012г. </w:t>
      </w:r>
      <w:r w:rsidRPr="00826A99">
        <w:rPr>
          <w:rFonts w:ascii="Times New Roman" w:hAnsi="Times New Roman" w:cs="Times New Roman"/>
          <w:sz w:val="28"/>
          <w:szCs w:val="28"/>
        </w:rPr>
        <w:t>№ 592, в отношении того же заявителя и по тому же предмету</w:t>
      </w:r>
      <w:proofErr w:type="gramEnd"/>
      <w:r w:rsidRPr="00826A99">
        <w:rPr>
          <w:rFonts w:ascii="Times New Roman" w:hAnsi="Times New Roman" w:cs="Times New Roman"/>
          <w:sz w:val="28"/>
          <w:szCs w:val="28"/>
        </w:rPr>
        <w:t xml:space="preserve"> жалобы;</w:t>
      </w:r>
    </w:p>
    <w:p w:rsidR="00296F7B" w:rsidRPr="00826A99" w:rsidRDefault="00296F7B" w:rsidP="00296F7B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>г) признание жалобы необоснованной (решения и действия (бездействие) признаны законными, отсутствует нарушение прав заявителя).</w:t>
      </w:r>
    </w:p>
    <w:p w:rsidR="00296F7B" w:rsidRPr="00826A99" w:rsidRDefault="00296F7B" w:rsidP="00296F7B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826A99">
        <w:rPr>
          <w:rFonts w:ascii="Times New Roman" w:hAnsi="Times New Roman" w:cs="Times New Roman"/>
          <w:sz w:val="28"/>
          <w:szCs w:val="28"/>
        </w:rPr>
        <w:t xml:space="preserve">В случае если в жалобе не </w:t>
      </w:r>
      <w:proofErr w:type="gramStart"/>
      <w:r w:rsidRPr="00826A99">
        <w:rPr>
          <w:rFonts w:ascii="Times New Roman" w:hAnsi="Times New Roman" w:cs="Times New Roman"/>
          <w:sz w:val="28"/>
          <w:szCs w:val="28"/>
        </w:rPr>
        <w:t>указаны</w:t>
      </w:r>
      <w:proofErr w:type="gramEnd"/>
      <w:r w:rsidRPr="00826A99">
        <w:rPr>
          <w:rFonts w:ascii="Times New Roman" w:hAnsi="Times New Roman" w:cs="Times New Roman"/>
          <w:sz w:val="28"/>
          <w:szCs w:val="28"/>
        </w:rPr>
        <w:t xml:space="preserve"> фамилия гражданина, направившего жалобу, или почтовый адрес, по которому должен быть направлен ответ, ответ на жалобу не дается.</w:t>
      </w:r>
    </w:p>
    <w:p w:rsidR="00296F7B" w:rsidRPr="00826A99" w:rsidRDefault="00296F7B" w:rsidP="00296F7B">
      <w:pPr>
        <w:pStyle w:val="af1"/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Орган,</w:t>
      </w:r>
      <w:r w:rsidRPr="00826A99">
        <w:rPr>
          <w:rFonts w:ascii="Times New Roman" w:hAnsi="Times New Roman" w:cs="Times New Roman"/>
          <w:sz w:val="28"/>
          <w:szCs w:val="28"/>
        </w:rPr>
        <w:t xml:space="preserve"> Министерство, должностное лицо, МФЦ, работник, наделенный полномочиями по рассмотрению жалоб, при получении жалобы, в которой содержатся нецензурные либо оскорбительные выражения, угрозы жизни, здоровью и имуществу должностного лица, работника, а также членов их семьи, вправе оставить жалобу без ответа по существу поставленных в ней вопросов и в течение 3 рабочих дней со дня регистрации жалобы сообщить гражданину, направившему жалобу, о</w:t>
      </w:r>
      <w:proofErr w:type="gramEnd"/>
      <w:r w:rsidRPr="00826A99">
        <w:rPr>
          <w:rFonts w:ascii="Times New Roman" w:hAnsi="Times New Roman" w:cs="Times New Roman"/>
          <w:sz w:val="28"/>
          <w:szCs w:val="28"/>
        </w:rPr>
        <w:t xml:space="preserve"> недопустимости злоупотребления правом.</w:t>
      </w:r>
    </w:p>
    <w:p w:rsidR="00296F7B" w:rsidRPr="00CA7F26" w:rsidRDefault="00296F7B" w:rsidP="00296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826A99">
        <w:rPr>
          <w:rFonts w:ascii="Times New Roman" w:hAnsi="Times New Roman" w:cs="Times New Roman"/>
          <w:sz w:val="28"/>
          <w:szCs w:val="28"/>
        </w:rPr>
        <w:t>В случае если текст жалобы не поддается прочтению, ответ на жалобу не дается, и она не подлежит направлению на рассмотрение в орган, предоставляющий государственную услугу, орган местного самоуправления, Министерство, МФЦ, должностному лицу, работнику, наделенному полномочиями по рассмотрению жалоб, в соответствии с их компетенцией, о чем в течение семи дней со дня регистрации жалобы сообщается гражданину, направившему жалобу, если его фамилия</w:t>
      </w:r>
      <w:proofErr w:type="gramEnd"/>
      <w:r w:rsidRPr="00826A99">
        <w:rPr>
          <w:rFonts w:ascii="Times New Roman" w:hAnsi="Times New Roman" w:cs="Times New Roman"/>
          <w:sz w:val="28"/>
          <w:szCs w:val="28"/>
        </w:rPr>
        <w:t xml:space="preserve"> и почтовый адрес поддаются прочтению.</w:t>
      </w:r>
    </w:p>
    <w:p w:rsidR="006A4F25" w:rsidRPr="00CA7F26" w:rsidRDefault="006A4F25" w:rsidP="00296F7B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6A4F25" w:rsidRDefault="00A03292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7F26">
        <w:rPr>
          <w:rFonts w:ascii="Times New Roman" w:hAnsi="Times New Roman"/>
          <w:b/>
          <w:sz w:val="28"/>
          <w:szCs w:val="28"/>
          <w:lang w:eastAsia="ru-RU"/>
        </w:rPr>
        <w:t>Результат рассмотрения жалобы</w:t>
      </w:r>
    </w:p>
    <w:p w:rsidR="00A03292" w:rsidRPr="00E037B7" w:rsidRDefault="00A03292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hAnsi="Times New Roman" w:cs="Times New Roman"/>
          <w:b/>
          <w:sz w:val="24"/>
          <w:szCs w:val="24"/>
          <w:lang w:eastAsia="ru-RU"/>
        </w:rPr>
      </w:pPr>
    </w:p>
    <w:p w:rsidR="00296F7B" w:rsidRPr="00CA7F26" w:rsidRDefault="00296F7B" w:rsidP="00296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 xml:space="preserve">5.12. </w:t>
      </w:r>
      <w:r w:rsidRPr="00387BFC">
        <w:rPr>
          <w:rFonts w:ascii="Times New Roman" w:hAnsi="Times New Roman"/>
          <w:sz w:val="28"/>
          <w:szCs w:val="28"/>
          <w:lang w:eastAsia="ru-RU"/>
        </w:rPr>
        <w:t>По результатам рассмотрения принимается одно из следующих решений</w:t>
      </w:r>
      <w:r w:rsidRPr="00CA7F26">
        <w:rPr>
          <w:rFonts w:ascii="Times New Roman" w:hAnsi="Times New Roman"/>
          <w:sz w:val="28"/>
          <w:szCs w:val="28"/>
          <w:lang w:eastAsia="ru-RU"/>
        </w:rPr>
        <w:t>:</w:t>
      </w:r>
    </w:p>
    <w:p w:rsidR="00296F7B" w:rsidRPr="00CA7F26" w:rsidRDefault="00296F7B" w:rsidP="00296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proofErr w:type="gramStart"/>
      <w:r w:rsidRPr="00CA7F26">
        <w:rPr>
          <w:rFonts w:ascii="Times New Roman" w:hAnsi="Times New Roman"/>
          <w:sz w:val="28"/>
          <w:szCs w:val="28"/>
          <w:lang w:eastAsia="ru-RU"/>
        </w:rPr>
        <w:t>1) жалоба удовлетворяется, в том числе в форме отмены принятого решения, исправления допущенных опечаток и ошибок в выданных в результате предоставления муниципальной услуги документах, возврата заявителю денежных средств, взимание которых не предусмотрено нормативными правовыми актами Российской Федерации, нормативными правовыми актами Республики Коми;</w:t>
      </w:r>
      <w:proofErr w:type="gramEnd"/>
    </w:p>
    <w:p w:rsidR="00296F7B" w:rsidRPr="00CA7F26" w:rsidRDefault="00296F7B" w:rsidP="00296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CA7F26">
        <w:rPr>
          <w:rFonts w:ascii="Times New Roman" w:hAnsi="Times New Roman"/>
          <w:sz w:val="28"/>
          <w:szCs w:val="28"/>
          <w:lang w:eastAsia="ru-RU"/>
        </w:rPr>
        <w:t>2) в удовлетворении жалобы отказывается.</w:t>
      </w:r>
    </w:p>
    <w:p w:rsidR="00296F7B" w:rsidRPr="00CA7F26" w:rsidRDefault="00296F7B" w:rsidP="00296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В случае удовлетворения жалобы в форме исправления допущенных опечаток и ошибок в выданных в результате предоставления муниципальной услуги документах, ответственное лицо в течение 5 рабочих дней со дня регистрации жалобы готовит проект мотивированного ответа о результатах рассмотрения жалобы, в том числе проект документа с исправленными допущенными опечатками и ошибками.</w:t>
      </w:r>
      <w:proofErr w:type="gramEnd"/>
    </w:p>
    <w:p w:rsidR="005D2B58" w:rsidRPr="00C038AD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96F7B" w:rsidRPr="00CA7F26" w:rsidRDefault="00296F7B" w:rsidP="00296F7B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b/>
          <w:sz w:val="28"/>
          <w:szCs w:val="28"/>
          <w:lang w:eastAsia="ru-RU"/>
        </w:rPr>
      </w:pPr>
      <w:r w:rsidRPr="00CA7F26">
        <w:rPr>
          <w:rFonts w:ascii="Times New Roman" w:hAnsi="Times New Roman"/>
          <w:b/>
          <w:sz w:val="28"/>
          <w:szCs w:val="28"/>
          <w:lang w:eastAsia="ru-RU"/>
        </w:rPr>
        <w:t>Порядок информирования заявителя о результатах рассмотрения жалобы</w:t>
      </w:r>
    </w:p>
    <w:p w:rsidR="005D2B58" w:rsidRPr="00C038AD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:rsidR="00A03292" w:rsidRPr="00CA7F26" w:rsidRDefault="008D52E2" w:rsidP="008D52E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t xml:space="preserve">5.13. </w:t>
      </w:r>
      <w:r w:rsidR="00A03292" w:rsidRPr="00CA7F26">
        <w:rPr>
          <w:rFonts w:ascii="Times New Roman" w:hAnsi="Times New Roman"/>
          <w:sz w:val="28"/>
          <w:szCs w:val="28"/>
          <w:lang w:eastAsia="ru-RU"/>
        </w:rPr>
        <w:t>Не позднее дня, следующего за днем принятия указанного в пункте 5.12 настоящего Административного регламента решения, заявителю в письменной форме и по желанию заявителя в электронной форме направляется мотивированный ответ о результатах рассмотрения жалобы.</w:t>
      </w:r>
    </w:p>
    <w:p w:rsidR="00A03292" w:rsidRPr="00CA7F26" w:rsidRDefault="00A03292" w:rsidP="00A03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В мотивированном ответе по результатам рассмотрения жалобы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lastRenderedPageBreak/>
        <w:t>указываются:</w:t>
      </w:r>
    </w:p>
    <w:p w:rsidR="00A03292" w:rsidRPr="00CA7F26" w:rsidRDefault="00A03292" w:rsidP="00A03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а) </w:t>
      </w:r>
      <w:r w:rsidR="002C2D14">
        <w:rPr>
          <w:rFonts w:ascii="Times New Roman" w:eastAsia="Calibri" w:hAnsi="Times New Roman" w:cs="Times New Roman"/>
          <w:sz w:val="28"/>
          <w:szCs w:val="28"/>
          <w:lang w:eastAsia="ru-RU"/>
        </w:rPr>
        <w:t>наименование администрации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</w:t>
      </w:r>
      <w:r w:rsidRPr="00A03292">
        <w:rPr>
          <w:rFonts w:ascii="Times New Roman" w:hAnsi="Times New Roman" w:cs="Times New Roman"/>
          <w:sz w:val="28"/>
          <w:szCs w:val="28"/>
        </w:rPr>
        <w:t>его должностного лица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,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МФЦ, рассмотревшего жалобу, должность, фамилия, имя, отчество (последнее – при наличии) должностного лица, работника, принявшего решение по жалобе;</w:t>
      </w:r>
      <w:proofErr w:type="gramEnd"/>
    </w:p>
    <w:p w:rsidR="00A03292" w:rsidRPr="00CA7F26" w:rsidRDefault="00A03292" w:rsidP="00A03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б) номер, дата, место принятия решения, включая св</w:t>
      </w:r>
      <w:r>
        <w:rPr>
          <w:rFonts w:ascii="Times New Roman" w:eastAsia="Calibri" w:hAnsi="Times New Roman" w:cs="Times New Roman"/>
          <w:sz w:val="28"/>
          <w:szCs w:val="28"/>
          <w:lang w:eastAsia="ru-RU"/>
        </w:rPr>
        <w:t>едения о должностном лице администрации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, работнике МФЦ, решение или действия (бездействие) которого обжалуются;</w:t>
      </w:r>
    </w:p>
    <w:p w:rsidR="00A03292" w:rsidRPr="00CA7F26" w:rsidRDefault="00A03292" w:rsidP="00A03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в) фамилия, имя, отчество (последнее – при наличии) или наименование заявителя;</w:t>
      </w:r>
    </w:p>
    <w:p w:rsidR="00A03292" w:rsidRPr="00CA7F26" w:rsidRDefault="00A03292" w:rsidP="00A03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г) основания для принятия решения по жалобе;</w:t>
      </w:r>
    </w:p>
    <w:p w:rsidR="00A03292" w:rsidRPr="00CA7F26" w:rsidRDefault="00A03292" w:rsidP="00A03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д) принятое по жалобе решение</w:t>
      </w:r>
      <w:r w:rsidRPr="00CA7F26">
        <w:t xml:space="preserve"> </w:t>
      </w:r>
      <w:r w:rsidRPr="00387BFC">
        <w:rPr>
          <w:rFonts w:ascii="Times New Roman" w:eastAsia="Calibri" w:hAnsi="Times New Roman" w:cs="Times New Roman"/>
          <w:sz w:val="28"/>
          <w:szCs w:val="28"/>
          <w:lang w:eastAsia="ru-RU"/>
        </w:rPr>
        <w:t>с указанием аргументированных разъяснений о причинах принятого решения;</w:t>
      </w:r>
    </w:p>
    <w:p w:rsidR="00A03292" w:rsidRPr="00CA7F26" w:rsidRDefault="00A03292" w:rsidP="00A03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proofErr w:type="gramStart"/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е) в случае если </w:t>
      </w:r>
      <w:r w:rsidR="00386032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жалоба подлежит удовлетворению 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- сроки устранения выявленных нарушений, в том числе срок предоставления результата муниципальной услуги, информация о действиях, осуществляемых органом, предоставляющим муниципальную услугу, МФЦ, в целях незамедлительного устранения выявленных нарушений при оказании </w:t>
      </w:r>
      <w:r w:rsidRPr="002C2D14">
        <w:rPr>
          <w:rFonts w:ascii="Times New Roman" w:eastAsia="Calibri" w:hAnsi="Times New Roman" w:cs="Times New Roman"/>
          <w:sz w:val="28"/>
          <w:szCs w:val="28"/>
          <w:lang w:eastAsia="ru-RU"/>
        </w:rPr>
        <w:t>муниципальной услуги, а также приносятся извинения за доставленные неудобства и указывается</w:t>
      </w: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 xml:space="preserve"> информация о дальнейших действиях, которые необходимо совершить заявителю в целях получения муниципальной услуги;</w:t>
      </w:r>
      <w:proofErr w:type="gramEnd"/>
    </w:p>
    <w:p w:rsidR="00A03292" w:rsidRPr="00CA7F26" w:rsidRDefault="00A03292" w:rsidP="00A0329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ж) сведения о порядке обжалования принятого по жалобе решения.</w:t>
      </w:r>
    </w:p>
    <w:p w:rsidR="005D2B58" w:rsidRPr="00C038AD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5D2B58" w:rsidRDefault="002C2D14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Порядок обжалования решения по жалобе</w:t>
      </w:r>
    </w:p>
    <w:p w:rsidR="002C2D14" w:rsidRPr="00C038AD" w:rsidRDefault="002C2D14" w:rsidP="002C2D14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084473" w:rsidRPr="00C038AD" w:rsidRDefault="002C2D14" w:rsidP="00C038AD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sz w:val="28"/>
          <w:szCs w:val="28"/>
          <w:lang w:eastAsia="ru-RU"/>
        </w:rPr>
        <w:t>5.14. В случае несогласия с результатами досудебного обжалования, а также на любой стадии рассмотрения спорных вопросов заявитель имеет право обратиться в суд в соответствии с установленным действую</w:t>
      </w:r>
      <w:r w:rsidR="00C038AD">
        <w:rPr>
          <w:rFonts w:ascii="Times New Roman" w:eastAsia="Calibri" w:hAnsi="Times New Roman" w:cs="Times New Roman"/>
          <w:sz w:val="28"/>
          <w:szCs w:val="28"/>
          <w:lang w:eastAsia="ru-RU"/>
        </w:rPr>
        <w:t>щим законодательством порядком.</w:t>
      </w:r>
    </w:p>
    <w:p w:rsidR="00084473" w:rsidRPr="00C038AD" w:rsidRDefault="00084473" w:rsidP="004A6BFA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2D14" w:rsidRPr="00CA7F26" w:rsidRDefault="002C2D14" w:rsidP="002C2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Право заявителя на получение информации и документов, необходимых для обоснования и рассмотрения жалобы</w:t>
      </w:r>
    </w:p>
    <w:p w:rsidR="005D2B58" w:rsidRPr="00C038AD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2C2D14" w:rsidRPr="002C2D14" w:rsidRDefault="002C2D14" w:rsidP="002C2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D14">
        <w:rPr>
          <w:rFonts w:ascii="Times New Roman" w:eastAsia="Calibri" w:hAnsi="Times New Roman" w:cs="Times New Roman"/>
          <w:sz w:val="28"/>
          <w:szCs w:val="28"/>
        </w:rPr>
        <w:t>5.15. Заявитель вправе запрашивать и получать информацию и документы, необходимые для обоснования и рассмотрения жалобы.</w:t>
      </w:r>
    </w:p>
    <w:p w:rsidR="002C2D14" w:rsidRPr="002C2D14" w:rsidRDefault="002C2D14" w:rsidP="002C2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D14">
        <w:rPr>
          <w:rFonts w:ascii="Times New Roman" w:eastAsia="Calibri" w:hAnsi="Times New Roman" w:cs="Times New Roman"/>
          <w:sz w:val="28"/>
          <w:szCs w:val="28"/>
        </w:rPr>
        <w:t xml:space="preserve">Заявитель обращается в </w:t>
      </w:r>
      <w:r w:rsidRPr="002C2D14">
        <w:rPr>
          <w:rFonts w:ascii="Times New Roman" w:hAnsi="Times New Roman" w:cs="Times New Roman"/>
          <w:sz w:val="28"/>
          <w:szCs w:val="28"/>
        </w:rPr>
        <w:t>администрацию,</w:t>
      </w:r>
      <w:r w:rsidRPr="002C2D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2C2D14">
        <w:rPr>
          <w:rFonts w:ascii="Times New Roman" w:hAnsi="Times New Roman" w:cs="Times New Roman"/>
          <w:sz w:val="28"/>
          <w:szCs w:val="28"/>
        </w:rPr>
        <w:t xml:space="preserve"> </w:t>
      </w:r>
      <w:r w:rsidRPr="002C2D14">
        <w:rPr>
          <w:rFonts w:ascii="Times New Roman" w:eastAsia="Calibri" w:hAnsi="Times New Roman" w:cs="Times New Roman"/>
          <w:sz w:val="28"/>
          <w:szCs w:val="28"/>
        </w:rPr>
        <w:t>с заявлением на получение информации и документов, необходимых для обоснования и рассмотрения жалобы (далее – заявление) в письменной форме на бумажном носителе, в электронной форме.</w:t>
      </w:r>
    </w:p>
    <w:p w:rsidR="002C2D14" w:rsidRPr="002C2D14" w:rsidRDefault="002C2D14" w:rsidP="002C2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D14">
        <w:rPr>
          <w:rFonts w:ascii="Times New Roman" w:eastAsia="Calibri" w:hAnsi="Times New Roman" w:cs="Times New Roman"/>
          <w:sz w:val="28"/>
          <w:szCs w:val="28"/>
        </w:rPr>
        <w:t xml:space="preserve">Заявление может быть направлено через организацию почтовой связи, иную организацию, осуществляющую доставку корреспонденции, через МФЦ, с использованием информационно-телекоммуникационной сети «Интернет», официального сайта </w:t>
      </w:r>
      <w:r w:rsidRPr="002C2D14">
        <w:rPr>
          <w:rFonts w:ascii="Times New Roman" w:hAnsi="Times New Roman" w:cs="Times New Roman"/>
          <w:sz w:val="28"/>
          <w:szCs w:val="28"/>
        </w:rPr>
        <w:t>администрации</w:t>
      </w:r>
      <w:r w:rsidRPr="002C2D14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Pr="002C2D14">
        <w:rPr>
          <w:rFonts w:ascii="Times New Roman" w:hAnsi="Times New Roman" w:cs="Times New Roman"/>
          <w:sz w:val="28"/>
          <w:szCs w:val="28"/>
        </w:rPr>
        <w:t>(</w:t>
      </w:r>
      <w:hyperlink r:id="rId14" w:history="1">
        <w:r w:rsidRPr="002C2D14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www</w:t>
        </w:r>
        <w:r w:rsidRPr="002C2D14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2C2D14">
          <w:rPr>
            <w:rFonts w:ascii="Times New Roman" w:hAnsi="Times New Roman" w:cs="Times New Roman"/>
            <w:sz w:val="28"/>
            <w:szCs w:val="28"/>
            <w:u w:val="single"/>
            <w:lang w:val="en-US"/>
          </w:rPr>
          <w:t>pechoraonline</w:t>
        </w:r>
        <w:proofErr w:type="spellEnd"/>
        <w:r w:rsidRPr="002C2D14">
          <w:rPr>
            <w:rFonts w:ascii="Times New Roman" w:hAnsi="Times New Roman" w:cs="Times New Roman"/>
            <w:sz w:val="28"/>
            <w:szCs w:val="28"/>
            <w:u w:val="single"/>
          </w:rPr>
          <w:t>.</w:t>
        </w:r>
        <w:proofErr w:type="spellStart"/>
        <w:r w:rsidRPr="002C2D14">
          <w:rPr>
            <w:rFonts w:ascii="Times New Roman" w:hAnsi="Times New Roman" w:cs="Times New Roman"/>
            <w:sz w:val="28"/>
            <w:szCs w:val="28"/>
            <w:u w:val="single"/>
          </w:rPr>
          <w:t>ru</w:t>
        </w:r>
        <w:proofErr w:type="spellEnd"/>
      </w:hyperlink>
      <w:r w:rsidRPr="002C2D14">
        <w:rPr>
          <w:rFonts w:ascii="Times New Roman" w:hAnsi="Times New Roman" w:cs="Times New Roman"/>
          <w:sz w:val="28"/>
          <w:szCs w:val="28"/>
        </w:rPr>
        <w:t>)</w:t>
      </w:r>
      <w:r w:rsidRPr="002C2D14">
        <w:rPr>
          <w:rFonts w:ascii="Times New Roman" w:eastAsia="Calibri" w:hAnsi="Times New Roman" w:cs="Times New Roman"/>
          <w:sz w:val="28"/>
          <w:szCs w:val="28"/>
        </w:rPr>
        <w:t>, а также может быть принято при личном приеме заявителя.</w:t>
      </w:r>
    </w:p>
    <w:p w:rsidR="002C2D14" w:rsidRPr="002C2D14" w:rsidRDefault="002C2D14" w:rsidP="002C2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D14">
        <w:rPr>
          <w:rFonts w:ascii="Times New Roman" w:eastAsia="Calibri" w:hAnsi="Times New Roman" w:cs="Times New Roman"/>
          <w:sz w:val="28"/>
          <w:szCs w:val="28"/>
        </w:rPr>
        <w:t>Заявление должно содержать:</w:t>
      </w:r>
    </w:p>
    <w:p w:rsidR="002C2D14" w:rsidRPr="002C2D14" w:rsidRDefault="002C2D14" w:rsidP="002C2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D14">
        <w:rPr>
          <w:rFonts w:ascii="Times New Roman" w:eastAsia="Calibri" w:hAnsi="Times New Roman" w:cs="Times New Roman"/>
          <w:sz w:val="28"/>
          <w:szCs w:val="28"/>
        </w:rPr>
        <w:t xml:space="preserve">1) </w:t>
      </w:r>
      <w:r w:rsidRPr="002C2D14">
        <w:rPr>
          <w:rFonts w:ascii="Times New Roman" w:hAnsi="Times New Roman" w:cs="Times New Roman"/>
          <w:sz w:val="28"/>
          <w:szCs w:val="28"/>
        </w:rPr>
        <w:t xml:space="preserve">наименование администрации, его должностного лица, либо муниципального служащего органа исполнительной власти Республики Коми, в компетенции которого находится информация и </w:t>
      </w:r>
      <w:proofErr w:type="gramStart"/>
      <w:r w:rsidRPr="002C2D14">
        <w:rPr>
          <w:rFonts w:ascii="Times New Roman" w:hAnsi="Times New Roman" w:cs="Times New Roman"/>
          <w:sz w:val="28"/>
          <w:szCs w:val="28"/>
        </w:rPr>
        <w:t>документы</w:t>
      </w:r>
      <w:proofErr w:type="gramEnd"/>
      <w:r w:rsidRPr="002C2D14">
        <w:rPr>
          <w:rFonts w:ascii="Times New Roman" w:hAnsi="Times New Roman" w:cs="Times New Roman"/>
          <w:sz w:val="28"/>
          <w:szCs w:val="28"/>
        </w:rPr>
        <w:t xml:space="preserve"> необходимые для обоснования и рассмотрения жалобы</w:t>
      </w:r>
      <w:r w:rsidRPr="002C2D14">
        <w:rPr>
          <w:rFonts w:ascii="Times New Roman" w:eastAsia="Calibri" w:hAnsi="Times New Roman" w:cs="Times New Roman"/>
          <w:sz w:val="28"/>
          <w:szCs w:val="28"/>
        </w:rPr>
        <w:t>;</w:t>
      </w:r>
    </w:p>
    <w:p w:rsidR="002C2D14" w:rsidRPr="002C2D14" w:rsidRDefault="002C2D14" w:rsidP="002C2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C2D14">
        <w:rPr>
          <w:rFonts w:ascii="Times New Roman" w:eastAsia="Calibri" w:hAnsi="Times New Roman" w:cs="Times New Roman"/>
          <w:sz w:val="28"/>
          <w:szCs w:val="28"/>
        </w:rPr>
        <w:lastRenderedPageBreak/>
        <w:t xml:space="preserve">2) </w:t>
      </w:r>
      <w:r w:rsidRPr="002C2D14">
        <w:rPr>
          <w:rFonts w:ascii="Times New Roman" w:hAnsi="Times New Roman" w:cs="Times New Roman"/>
          <w:sz w:val="28"/>
          <w:szCs w:val="28"/>
        </w:rPr>
        <w:t>фамилию, имя, отчество (последнее - при наличии), сведения о месте жительства заявителя - физического лица либо наименование, сведения о месте нахождения заявителя - юридического лица, а также номер (номера) контактного телефона, адрес (адреса) электронной почты (при наличии) и почтовый адрес, по которым должен быть направлен ответ заявителю</w:t>
      </w:r>
      <w:r w:rsidRPr="002C2D14">
        <w:rPr>
          <w:rFonts w:ascii="Times New Roman" w:eastAsia="Calibri" w:hAnsi="Times New Roman" w:cs="Times New Roman"/>
          <w:sz w:val="28"/>
          <w:szCs w:val="28"/>
        </w:rPr>
        <w:t>;</w:t>
      </w:r>
      <w:proofErr w:type="gramEnd"/>
    </w:p>
    <w:p w:rsidR="002C2D14" w:rsidRPr="002C2D14" w:rsidRDefault="002C2D14" w:rsidP="002C2D1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C2D14">
        <w:rPr>
          <w:rFonts w:ascii="Times New Roman" w:eastAsia="Calibri" w:hAnsi="Times New Roman" w:cs="Times New Roman"/>
          <w:sz w:val="28"/>
          <w:szCs w:val="28"/>
        </w:rPr>
        <w:t xml:space="preserve">3) </w:t>
      </w:r>
      <w:r w:rsidRPr="002C2D14">
        <w:rPr>
          <w:rFonts w:ascii="Times New Roman" w:hAnsi="Times New Roman" w:cs="Times New Roman"/>
          <w:sz w:val="28"/>
          <w:szCs w:val="28"/>
        </w:rPr>
        <w:t xml:space="preserve">сведения об </w:t>
      </w:r>
      <w:r w:rsidRPr="002C2D14">
        <w:rPr>
          <w:rFonts w:ascii="Times New Roman" w:eastAsia="Calibri" w:hAnsi="Times New Roman" w:cs="Times New Roman"/>
          <w:sz w:val="28"/>
          <w:szCs w:val="28"/>
        </w:rPr>
        <w:t>информации и документах, необходимых для обоснования и рассмотрения жалобы</w:t>
      </w:r>
      <w:r w:rsidRPr="002C2D14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C2D14" w:rsidRPr="002C2D14" w:rsidRDefault="002C2D14" w:rsidP="002C2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D14">
        <w:rPr>
          <w:rFonts w:ascii="Times New Roman" w:eastAsia="Calibri" w:hAnsi="Times New Roman" w:cs="Times New Roman"/>
          <w:sz w:val="28"/>
          <w:szCs w:val="28"/>
        </w:rPr>
        <w:t>Срок предоставления информации и документов, необходимых для обоснования и рассмотрения жалобы составляет 5 рабочих дней со дня регистрации заявления.</w:t>
      </w:r>
    </w:p>
    <w:p w:rsidR="002C2D14" w:rsidRPr="002C2D14" w:rsidRDefault="002C2D14" w:rsidP="002C2D14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C2D14">
        <w:rPr>
          <w:rFonts w:ascii="Times New Roman" w:eastAsia="Calibri" w:hAnsi="Times New Roman" w:cs="Times New Roman"/>
          <w:sz w:val="28"/>
          <w:szCs w:val="28"/>
        </w:rPr>
        <w:t>Оснований для отказа в приеме заявления не предусмотрено.</w:t>
      </w:r>
    </w:p>
    <w:p w:rsidR="00996B27" w:rsidRPr="008D52E2" w:rsidRDefault="00996B27" w:rsidP="006A4F25">
      <w:pPr>
        <w:widowControl w:val="0"/>
        <w:autoSpaceDE w:val="0"/>
        <w:autoSpaceDN w:val="0"/>
        <w:adjustRightInd w:val="0"/>
        <w:spacing w:after="0" w:line="240" w:lineRule="auto"/>
        <w:contextualSpacing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7D02" w:rsidRPr="00CA7F26" w:rsidRDefault="00E67D02" w:rsidP="00E67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  <w:lang w:eastAsia="ru-RU"/>
        </w:rPr>
      </w:pPr>
      <w:r w:rsidRPr="00CA7F26">
        <w:rPr>
          <w:rFonts w:ascii="Times New Roman" w:eastAsia="Calibri" w:hAnsi="Times New Roman" w:cs="Times New Roman"/>
          <w:b/>
          <w:sz w:val="28"/>
          <w:szCs w:val="28"/>
          <w:lang w:eastAsia="ru-RU"/>
        </w:rPr>
        <w:t>Способы информирования заявителя о порядке подачи и рассмотрения жалобы</w:t>
      </w:r>
    </w:p>
    <w:p w:rsidR="005D2B58" w:rsidRPr="008D52E2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ind w:firstLine="709"/>
        <w:contextualSpacing/>
        <w:jc w:val="center"/>
        <w:rPr>
          <w:rFonts w:ascii="Times New Roman" w:eastAsia="Calibri" w:hAnsi="Times New Roman" w:cs="Times New Roman"/>
          <w:sz w:val="28"/>
          <w:szCs w:val="28"/>
          <w:lang w:eastAsia="ru-RU"/>
        </w:rPr>
      </w:pPr>
    </w:p>
    <w:p w:rsidR="00E67D02" w:rsidRPr="00E67D02" w:rsidRDefault="00E67D02" w:rsidP="00E67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D02">
        <w:rPr>
          <w:rFonts w:ascii="Times New Roman" w:eastAsia="Calibri" w:hAnsi="Times New Roman" w:cs="Times New Roman"/>
          <w:sz w:val="28"/>
          <w:szCs w:val="28"/>
        </w:rPr>
        <w:t>5.16. Информация о порядке подачи и рассмотрения жалобы размещается:</w:t>
      </w:r>
    </w:p>
    <w:p w:rsidR="00E67D02" w:rsidRPr="00E67D02" w:rsidRDefault="00E67D02" w:rsidP="00E67D0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D02">
        <w:rPr>
          <w:rFonts w:ascii="Times New Roman" w:eastAsia="Calibri" w:hAnsi="Times New Roman" w:cs="Times New Roman"/>
          <w:sz w:val="28"/>
          <w:szCs w:val="28"/>
        </w:rPr>
        <w:t xml:space="preserve">на информационных стендах, расположенных в </w:t>
      </w:r>
      <w:r>
        <w:rPr>
          <w:rFonts w:ascii="Times New Roman" w:hAnsi="Times New Roman" w:cs="Times New Roman"/>
          <w:sz w:val="28"/>
          <w:szCs w:val="28"/>
        </w:rPr>
        <w:t>администрации</w:t>
      </w:r>
      <w:r w:rsidRPr="00E67D02">
        <w:rPr>
          <w:rFonts w:ascii="Times New Roman" w:hAnsi="Times New Roman" w:cs="Times New Roman"/>
          <w:sz w:val="28"/>
          <w:szCs w:val="28"/>
        </w:rPr>
        <w:t xml:space="preserve">, </w:t>
      </w:r>
      <w:r w:rsidRPr="00E67D02">
        <w:rPr>
          <w:rFonts w:ascii="Times New Roman" w:eastAsia="Calibri" w:hAnsi="Times New Roman" w:cs="Times New Roman"/>
          <w:sz w:val="28"/>
          <w:szCs w:val="28"/>
        </w:rPr>
        <w:t>в МФЦ;</w:t>
      </w:r>
    </w:p>
    <w:p w:rsidR="00E67D02" w:rsidRPr="00E67D02" w:rsidRDefault="00E67D02" w:rsidP="00E67D0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D02">
        <w:rPr>
          <w:rFonts w:ascii="Times New Roman" w:eastAsia="Calibri" w:hAnsi="Times New Roman" w:cs="Times New Roman"/>
          <w:sz w:val="28"/>
          <w:szCs w:val="28"/>
        </w:rPr>
        <w:t xml:space="preserve">на официальных сайтах </w:t>
      </w:r>
      <w:r w:rsidRPr="00E67D02">
        <w:rPr>
          <w:rFonts w:ascii="Times New Roman" w:hAnsi="Times New Roman" w:cs="Times New Roman"/>
          <w:sz w:val="28"/>
          <w:szCs w:val="28"/>
        </w:rPr>
        <w:t>Администрации</w:t>
      </w:r>
      <w:r w:rsidRPr="00E67D02">
        <w:rPr>
          <w:rFonts w:ascii="Times New Roman" w:eastAsia="Calibri" w:hAnsi="Times New Roman" w:cs="Times New Roman"/>
          <w:sz w:val="28"/>
          <w:szCs w:val="28"/>
        </w:rPr>
        <w:t>, МФЦ;</w:t>
      </w:r>
    </w:p>
    <w:p w:rsidR="00E67D02" w:rsidRPr="00E67D02" w:rsidRDefault="00E67D02" w:rsidP="00E67D02">
      <w:pPr>
        <w:widowControl w:val="0"/>
        <w:numPr>
          <w:ilvl w:val="0"/>
          <w:numId w:val="8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E67D02">
        <w:rPr>
          <w:rFonts w:ascii="Times New Roman" w:hAnsi="Times New Roman" w:cs="Times New Roman"/>
          <w:sz w:val="28"/>
          <w:szCs w:val="28"/>
        </w:rPr>
        <w:t>на Портале государственных и муниципальных услуг (функций) Республики Коми</w:t>
      </w:r>
      <w:proofErr w:type="gramStart"/>
      <w:r w:rsidRPr="00E67D02">
        <w:rPr>
          <w:rFonts w:ascii="Times New Roman" w:hAnsi="Times New Roman" w:cs="Times New Roman"/>
          <w:sz w:val="28"/>
          <w:szCs w:val="28"/>
        </w:rPr>
        <w:t xml:space="preserve"> ;</w:t>
      </w:r>
      <w:proofErr w:type="gramEnd"/>
    </w:p>
    <w:p w:rsidR="00E67D02" w:rsidRPr="00E67D02" w:rsidRDefault="00E67D02" w:rsidP="00E67D02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02">
        <w:rPr>
          <w:rFonts w:ascii="Times New Roman" w:hAnsi="Times New Roman" w:cs="Times New Roman"/>
          <w:sz w:val="28"/>
          <w:szCs w:val="28"/>
        </w:rPr>
        <w:t>5.17. Информацию о порядке подачи и рассмотрения жалобы можно получить:</w:t>
      </w:r>
    </w:p>
    <w:p w:rsidR="00E67D02" w:rsidRPr="00E67D02" w:rsidRDefault="00E67D02" w:rsidP="00E67D0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02">
        <w:rPr>
          <w:rFonts w:ascii="Times New Roman" w:hAnsi="Times New Roman" w:cs="Times New Roman"/>
          <w:sz w:val="28"/>
          <w:szCs w:val="28"/>
        </w:rPr>
        <w:t xml:space="preserve">посредством телефонной связи по номеру </w:t>
      </w:r>
      <w:r>
        <w:rPr>
          <w:rFonts w:ascii="Times New Roman" w:hAnsi="Times New Roman" w:cs="Times New Roman"/>
          <w:sz w:val="28"/>
          <w:szCs w:val="28"/>
        </w:rPr>
        <w:t xml:space="preserve">отдела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67D02">
        <w:rPr>
          <w:rFonts w:ascii="Times New Roman" w:hAnsi="Times New Roman" w:cs="Times New Roman"/>
          <w:sz w:val="28"/>
          <w:szCs w:val="28"/>
        </w:rPr>
        <w:t>, МФЦ;</w:t>
      </w:r>
    </w:p>
    <w:p w:rsidR="00E67D02" w:rsidRPr="00E67D02" w:rsidRDefault="00E67D02" w:rsidP="00E67D0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02">
        <w:rPr>
          <w:rFonts w:ascii="Times New Roman" w:hAnsi="Times New Roman" w:cs="Times New Roman"/>
          <w:sz w:val="28"/>
          <w:szCs w:val="28"/>
        </w:rPr>
        <w:t>посредством факсимильного сообщения;</w:t>
      </w:r>
    </w:p>
    <w:p w:rsidR="00E67D02" w:rsidRPr="00E67D02" w:rsidRDefault="00E67D02" w:rsidP="00E67D0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02">
        <w:rPr>
          <w:rFonts w:ascii="Times New Roman" w:hAnsi="Times New Roman" w:cs="Times New Roman"/>
          <w:sz w:val="28"/>
          <w:szCs w:val="28"/>
        </w:rPr>
        <w:t xml:space="preserve">при личном обращении в </w:t>
      </w:r>
      <w:r>
        <w:rPr>
          <w:rFonts w:ascii="Times New Roman" w:hAnsi="Times New Roman" w:cs="Times New Roman"/>
          <w:sz w:val="28"/>
          <w:szCs w:val="28"/>
        </w:rPr>
        <w:t xml:space="preserve">отдел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67D02">
        <w:rPr>
          <w:rFonts w:ascii="Times New Roman" w:hAnsi="Times New Roman" w:cs="Times New Roman"/>
          <w:sz w:val="28"/>
          <w:szCs w:val="28"/>
        </w:rPr>
        <w:t>, МФЦ, в том числе по электронной почте;</w:t>
      </w:r>
    </w:p>
    <w:p w:rsidR="00E67D02" w:rsidRPr="00E67D02" w:rsidRDefault="00E67D02" w:rsidP="00E67D0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02">
        <w:rPr>
          <w:rFonts w:ascii="Times New Roman" w:hAnsi="Times New Roman" w:cs="Times New Roman"/>
          <w:sz w:val="28"/>
          <w:szCs w:val="28"/>
        </w:rPr>
        <w:t xml:space="preserve">при письменном обращении в отдел </w:t>
      </w:r>
      <w:proofErr w:type="spellStart"/>
      <w:r>
        <w:rPr>
          <w:rFonts w:ascii="Times New Roman" w:hAnsi="Times New Roman" w:cs="Times New Roman"/>
          <w:sz w:val="28"/>
          <w:szCs w:val="28"/>
        </w:rPr>
        <w:t>БДХиТ</w:t>
      </w:r>
      <w:proofErr w:type="spellEnd"/>
      <w:r w:rsidRPr="00E67D02">
        <w:rPr>
          <w:rFonts w:ascii="Times New Roman" w:hAnsi="Times New Roman" w:cs="Times New Roman"/>
          <w:sz w:val="28"/>
          <w:szCs w:val="28"/>
        </w:rPr>
        <w:t>, МФЦ;</w:t>
      </w:r>
    </w:p>
    <w:p w:rsidR="00E67D02" w:rsidRPr="00E67D02" w:rsidRDefault="00E67D02" w:rsidP="00E67D02">
      <w:pPr>
        <w:widowControl w:val="0"/>
        <w:numPr>
          <w:ilvl w:val="0"/>
          <w:numId w:val="9"/>
        </w:numPr>
        <w:autoSpaceDE w:val="0"/>
        <w:autoSpaceDN w:val="0"/>
        <w:adjustRightInd w:val="0"/>
        <w:spacing w:after="0" w:line="240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67D02">
        <w:rPr>
          <w:rFonts w:ascii="Times New Roman" w:hAnsi="Times New Roman" w:cs="Times New Roman"/>
          <w:sz w:val="28"/>
          <w:szCs w:val="28"/>
        </w:rPr>
        <w:t>путем публичного информирования.</w:t>
      </w:r>
    </w:p>
    <w:p w:rsidR="005D2B58" w:rsidRPr="008D52E2" w:rsidRDefault="005D2B58" w:rsidP="00E037B7">
      <w:pPr>
        <w:widowControl w:val="0"/>
        <w:autoSpaceDE w:val="0"/>
        <w:autoSpaceDN w:val="0"/>
        <w:adjustRightInd w:val="0"/>
        <w:spacing w:after="0" w:line="240" w:lineRule="auto"/>
        <w:contextualSpacing/>
        <w:jc w:val="center"/>
        <w:outlineLvl w:val="1"/>
        <w:rPr>
          <w:rFonts w:ascii="Times New Roman" w:hAnsi="Times New Roman" w:cs="Times New Roman"/>
          <w:sz w:val="28"/>
          <w:szCs w:val="28"/>
        </w:rPr>
      </w:pPr>
      <w:r w:rsidRPr="00E037B7">
        <w:rPr>
          <w:rFonts w:ascii="Times New Roman" w:hAnsi="Times New Roman" w:cs="Times New Roman"/>
          <w:sz w:val="24"/>
          <w:szCs w:val="24"/>
        </w:rPr>
        <w:t>_____________________________________</w:t>
      </w:r>
    </w:p>
    <w:p w:rsidR="00996B27" w:rsidRDefault="00996B27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6A4F25" w:rsidRDefault="006A4F25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Default="00084473" w:rsidP="00BD233E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084473" w:rsidRPr="005D2B58" w:rsidRDefault="00084473" w:rsidP="00E67D02">
      <w:pPr>
        <w:widowControl w:val="0"/>
        <w:autoSpaceDE w:val="0"/>
        <w:autoSpaceDN w:val="0"/>
        <w:adjustRightInd w:val="0"/>
        <w:spacing w:after="0" w:line="240" w:lineRule="auto"/>
        <w:outlineLvl w:val="1"/>
        <w:rPr>
          <w:rFonts w:ascii="Times New Roman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BD233E" w:rsidRDefault="00BD233E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3496C" w:rsidRPr="005D2B58" w:rsidRDefault="00E67D02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1</w:t>
      </w:r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lastRenderedPageBreak/>
        <w:t>к административному регламенту</w:t>
      </w:r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13496C" w:rsidRPr="006A4F25" w:rsidRDefault="006A4F25" w:rsidP="007322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A4F25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6A4F25">
        <w:rPr>
          <w:rFonts w:ascii="Times New Roman" w:eastAsia="Calibri" w:hAnsi="Times New Roman" w:cs="Times New Roman"/>
          <w:sz w:val="24"/>
          <w:szCs w:val="24"/>
        </w:rPr>
        <w:t>Предоставление разрешения на осуществление земляных работ»</w:t>
      </w:r>
    </w:p>
    <w:p w:rsidR="0013496C" w:rsidRPr="005D2B58" w:rsidRDefault="0013496C" w:rsidP="007322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9611" w:type="dxa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69"/>
        <w:gridCol w:w="648"/>
        <w:gridCol w:w="840"/>
        <w:gridCol w:w="1817"/>
        <w:gridCol w:w="850"/>
        <w:gridCol w:w="2356"/>
        <w:gridCol w:w="1347"/>
      </w:tblGrid>
      <w:tr w:rsidR="0073221A" w:rsidRPr="005D2B58" w:rsidTr="00173736">
        <w:trPr>
          <w:trHeight w:val="20"/>
          <w:jc w:val="center"/>
        </w:trPr>
        <w:tc>
          <w:tcPr>
            <w:tcW w:w="9611" w:type="dxa"/>
            <w:gridSpan w:val="7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tbl>
            <w:tblPr>
              <w:tblStyle w:val="31"/>
              <w:tblpPr w:leftFromText="180" w:rightFromText="180" w:vertAnchor="page" w:horzAnchor="margin" w:tblpY="46"/>
              <w:tblOverlap w:val="never"/>
              <w:tblW w:w="9571" w:type="dxa"/>
              <w:tblBorders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  <w:insideH w:val="none" w:sz="0" w:space="0" w:color="auto"/>
                <w:insideV w:val="none" w:sz="0" w:space="0" w:color="auto"/>
              </w:tblBorders>
              <w:tblLook w:val="04A0" w:firstRow="1" w:lastRow="0" w:firstColumn="1" w:lastColumn="0" w:noHBand="0" w:noVBand="1"/>
            </w:tblPr>
            <w:tblGrid>
              <w:gridCol w:w="1950"/>
              <w:gridCol w:w="1843"/>
              <w:gridCol w:w="992"/>
              <w:gridCol w:w="4786"/>
            </w:tblGrid>
            <w:tr w:rsidR="0073221A" w:rsidRPr="005D2B58" w:rsidTr="00173736">
              <w:tc>
                <w:tcPr>
                  <w:tcW w:w="1019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496C" w:rsidRPr="005D2B58" w:rsidRDefault="0013496C" w:rsidP="0073221A">
                  <w:pPr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</w:pPr>
                  <w:r w:rsidRPr="005D2B58">
                    <w:rPr>
                      <w:rFonts w:ascii="Times New Roman" w:hAnsi="Times New Roman"/>
                      <w:bCs/>
                      <w:sz w:val="24"/>
                      <w:szCs w:val="24"/>
                      <w:lang w:eastAsia="ru-RU"/>
                    </w:rPr>
                    <w:t>№ запроса</w:t>
                  </w:r>
                </w:p>
              </w:tc>
              <w:tc>
                <w:tcPr>
                  <w:tcW w:w="96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13496C" w:rsidRPr="005D2B58" w:rsidRDefault="0013496C" w:rsidP="0073221A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518" w:type="pct"/>
                  <w:tcBorders>
                    <w:left w:val="single" w:sz="4" w:space="0" w:color="auto"/>
                  </w:tcBorders>
                </w:tcPr>
                <w:p w:rsidR="0013496C" w:rsidRPr="005D2B58" w:rsidRDefault="0013496C" w:rsidP="0073221A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  <w:tc>
                <w:tcPr>
                  <w:tcW w:w="2500" w:type="pct"/>
                  <w:tcBorders>
                    <w:left w:val="nil"/>
                    <w:bottom w:val="single" w:sz="4" w:space="0" w:color="auto"/>
                  </w:tcBorders>
                </w:tcPr>
                <w:p w:rsidR="0013496C" w:rsidRPr="005D2B58" w:rsidRDefault="0013496C" w:rsidP="0073221A">
                  <w:pPr>
                    <w:rPr>
                      <w:rFonts w:ascii="Times New Roman" w:hAnsi="Times New Roman"/>
                      <w:sz w:val="24"/>
                      <w:szCs w:val="24"/>
                      <w:u w:val="single"/>
                    </w:rPr>
                  </w:pPr>
                </w:p>
              </w:tc>
            </w:tr>
            <w:tr w:rsidR="0073221A" w:rsidRPr="005D2B58" w:rsidTr="00173736">
              <w:tc>
                <w:tcPr>
                  <w:tcW w:w="1019" w:type="pct"/>
                  <w:tcBorders>
                    <w:top w:val="single" w:sz="4" w:space="0" w:color="auto"/>
                  </w:tcBorders>
                </w:tcPr>
                <w:p w:rsidR="0013496C" w:rsidRPr="005D2B58" w:rsidRDefault="0013496C" w:rsidP="0073221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963" w:type="pct"/>
                  <w:tcBorders>
                    <w:top w:val="single" w:sz="4" w:space="0" w:color="auto"/>
                  </w:tcBorders>
                </w:tcPr>
                <w:p w:rsidR="0013496C" w:rsidRPr="005D2B58" w:rsidRDefault="0013496C" w:rsidP="0073221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518" w:type="pct"/>
                </w:tcPr>
                <w:p w:rsidR="0013496C" w:rsidRPr="005D2B58" w:rsidRDefault="0013496C" w:rsidP="0073221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</w:p>
              </w:tc>
              <w:tc>
                <w:tcPr>
                  <w:tcW w:w="2500" w:type="pct"/>
                  <w:tcBorders>
                    <w:top w:val="single" w:sz="4" w:space="0" w:color="auto"/>
                  </w:tcBorders>
                </w:tcPr>
                <w:p w:rsidR="0013496C" w:rsidRPr="005D2B58" w:rsidRDefault="0013496C" w:rsidP="0073221A">
                  <w:pPr>
                    <w:jc w:val="center"/>
                    <w:rPr>
                      <w:rFonts w:ascii="Times New Roman" w:hAnsi="Times New Roman"/>
                      <w:sz w:val="24"/>
                      <w:szCs w:val="24"/>
                    </w:rPr>
                  </w:pPr>
                  <w:r w:rsidRPr="005D2B58">
                    <w:rPr>
                      <w:rFonts w:ascii="Times New Roman" w:hAnsi="Times New Roman"/>
                      <w:sz w:val="24"/>
                      <w:szCs w:val="24"/>
                    </w:rPr>
                    <w:t>Орган, обрабатывающий запрос на предоставление услуги</w:t>
                  </w:r>
                </w:p>
              </w:tc>
            </w:tr>
          </w:tbl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(юридического лица)</w:t>
            </w:r>
          </w:p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3522" w:type="dxa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Полное наименование юридического лица (в соответствии с учредительными документами)</w:t>
            </w:r>
          </w:p>
        </w:tc>
        <w:tc>
          <w:tcPr>
            <w:tcW w:w="6089" w:type="dxa"/>
            <w:gridSpan w:val="4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Организационно-правовая форма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3522" w:type="dxa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Фамилия, имя, отчество руководителя юридического лица</w:t>
            </w:r>
          </w:p>
        </w:tc>
        <w:tc>
          <w:tcPr>
            <w:tcW w:w="6089" w:type="dxa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ОГРН</w:t>
            </w:r>
          </w:p>
        </w:tc>
        <w:tc>
          <w:tcPr>
            <w:tcW w:w="8045" w:type="dxa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9611" w:type="dxa"/>
            <w:gridSpan w:val="7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9611" w:type="dxa"/>
            <w:gridSpan w:val="7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956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3627" w:type="dxa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956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462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3627" w:type="dxa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8045" w:type="dxa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956" w:type="dxa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967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624" w:type="dxa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566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956" w:type="dxa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495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967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2003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624" w:type="dxa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417" w:type="dxa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96C" w:rsidRPr="005D2B58" w:rsidTr="00173736">
        <w:trPr>
          <w:trHeight w:val="20"/>
          <w:jc w:val="center"/>
        </w:trPr>
        <w:tc>
          <w:tcPr>
            <w:tcW w:w="2417" w:type="dxa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7194" w:type="dxa"/>
            <w:gridSpan w:val="5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496C" w:rsidRPr="005D2B58" w:rsidRDefault="0013496C" w:rsidP="0073221A">
      <w:pPr>
        <w:spacing w:after="0" w:line="240" w:lineRule="auto"/>
        <w:jc w:val="center"/>
        <w:rPr>
          <w:rFonts w:ascii="Times New Roman" w:eastAsia="Calibri" w:hAnsi="Times New Roman" w:cs="Times New Roman"/>
          <w:sz w:val="24"/>
          <w:szCs w:val="24"/>
        </w:rPr>
      </w:pPr>
    </w:p>
    <w:p w:rsidR="0013496C" w:rsidRPr="005D2B58" w:rsidRDefault="006A4F25" w:rsidP="0073221A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D2B58">
        <w:rPr>
          <w:rFonts w:ascii="Times New Roman" w:eastAsia="Calibri" w:hAnsi="Times New Roman" w:cs="Times New Roman"/>
          <w:sz w:val="24"/>
          <w:szCs w:val="24"/>
        </w:rPr>
        <w:t>Прошу выдать  ордер  (разрешение)  на  производство  земляных  работ, связанных с (</w:t>
      </w:r>
      <w:r w:rsidRPr="005D2B58">
        <w:rPr>
          <w:rFonts w:ascii="Times New Roman" w:eastAsia="Calibri" w:hAnsi="Times New Roman" w:cs="Times New Roman"/>
          <w:i/>
          <w:sz w:val="24"/>
          <w:szCs w:val="24"/>
        </w:rPr>
        <w:t>указать нужное - строительство, ремонт, устранение порыва и т.д.</w:t>
      </w:r>
      <w:r w:rsidRPr="005D2B58">
        <w:rPr>
          <w:rFonts w:ascii="Times New Roman" w:eastAsia="Calibri" w:hAnsi="Times New Roman" w:cs="Times New Roman"/>
          <w:sz w:val="24"/>
          <w:szCs w:val="24"/>
        </w:rPr>
        <w:t>) ___________________________________________________</w:t>
      </w:r>
      <w:proofErr w:type="gramEnd"/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____________________________________________________________________________________________________________________________________.</w:t>
      </w:r>
    </w:p>
    <w:p w:rsidR="0013496C" w:rsidRPr="005D2B58" w:rsidRDefault="0013496C" w:rsidP="007322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Восстановление  разрушенных/повреждаемых  элементов благоустройства включено в смету затрат на производство работ и обеспечено финансированием.</w:t>
      </w:r>
    </w:p>
    <w:p w:rsidR="0013496C" w:rsidRPr="005D2B58" w:rsidRDefault="0013496C" w:rsidP="007322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Работы будет производить (</w:t>
      </w:r>
      <w:r w:rsidRPr="005D2B58">
        <w:rPr>
          <w:rFonts w:ascii="Times New Roman" w:eastAsia="Calibri" w:hAnsi="Times New Roman" w:cs="Times New Roman"/>
          <w:i/>
          <w:sz w:val="24"/>
          <w:szCs w:val="24"/>
        </w:rPr>
        <w:t>наименование</w:t>
      </w:r>
      <w:r w:rsidRPr="005D2B58">
        <w:rPr>
          <w:rFonts w:ascii="Times New Roman" w:eastAsia="Calibri" w:hAnsi="Times New Roman" w:cs="Times New Roman"/>
          <w:sz w:val="24"/>
          <w:szCs w:val="24"/>
        </w:rPr>
        <w:t>)________________________ в срок с _______________________</w:t>
      </w:r>
      <w:proofErr w:type="gramStart"/>
      <w:r w:rsidRPr="005D2B58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5D2B58">
        <w:rPr>
          <w:rFonts w:ascii="Times New Roman" w:eastAsia="Calibri" w:hAnsi="Times New Roman" w:cs="Times New Roman"/>
          <w:sz w:val="24"/>
          <w:szCs w:val="24"/>
        </w:rPr>
        <w:t xml:space="preserve"> ___________________ в соответствии со следующим графиком работ: ____________________________________.</w:t>
      </w:r>
    </w:p>
    <w:p w:rsidR="0013496C" w:rsidRPr="005D2B58" w:rsidRDefault="0013496C" w:rsidP="0073221A">
      <w:pPr>
        <w:tabs>
          <w:tab w:val="left" w:pos="375"/>
        </w:tabs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6"/>
        <w:gridCol w:w="656"/>
        <w:gridCol w:w="902"/>
        <w:gridCol w:w="340"/>
        <w:gridCol w:w="1424"/>
        <w:gridCol w:w="189"/>
        <w:gridCol w:w="8"/>
        <w:gridCol w:w="1043"/>
        <w:gridCol w:w="1259"/>
        <w:gridCol w:w="1597"/>
        <w:gridCol w:w="2177"/>
      </w:tblGrid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996B27" w:rsidRDefault="00996B27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A4F25" w:rsidRDefault="006A4F25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6A4F25" w:rsidRDefault="006A4F25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36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4764" w:type="pct"/>
            <w:gridSpan w:val="10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3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4" w:type="pct"/>
            <w:gridSpan w:val="10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36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4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885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885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885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15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09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1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0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1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09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1" w:type="pct"/>
            <w:gridSpan w:val="8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br w:type="page"/>
            </w:r>
          </w:p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9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2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99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5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1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8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22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1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8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47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7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9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22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5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8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1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22" w:type="pct"/>
            <w:gridSpan w:val="5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1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5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8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17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2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96C" w:rsidRPr="005D2B58" w:rsidTr="00173736">
        <w:trPr>
          <w:trHeight w:val="20"/>
          <w:jc w:val="center"/>
        </w:trPr>
        <w:tc>
          <w:tcPr>
            <w:tcW w:w="1178" w:type="pct"/>
            <w:gridSpan w:val="4"/>
            <w:vMerge/>
            <w:vAlign w:val="center"/>
            <w:hideMark/>
          </w:tcPr>
          <w:p w:rsidR="0013496C" w:rsidRPr="005D2B58" w:rsidRDefault="0013496C" w:rsidP="0073221A">
            <w:pPr>
              <w:spacing w:after="0" w:line="240" w:lineRule="auto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2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autoSpaceDE w:val="0"/>
              <w:autoSpaceDN w:val="0"/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496C" w:rsidRPr="005D2B58" w:rsidRDefault="0013496C" w:rsidP="0073221A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Style w:val="31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73221A" w:rsidRPr="005D2B58" w:rsidTr="00173736">
        <w:tc>
          <w:tcPr>
            <w:tcW w:w="3190" w:type="dxa"/>
          </w:tcPr>
          <w:p w:rsidR="0013496C" w:rsidRPr="005D2B58" w:rsidRDefault="0013496C" w:rsidP="007322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3496C" w:rsidRPr="005D2B58" w:rsidRDefault="0013496C" w:rsidP="007322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3496C" w:rsidRPr="005D2B58" w:rsidRDefault="0013496C" w:rsidP="0073221A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13496C" w:rsidRPr="005D2B58" w:rsidTr="00173736">
        <w:tc>
          <w:tcPr>
            <w:tcW w:w="3190" w:type="dxa"/>
          </w:tcPr>
          <w:p w:rsidR="0013496C" w:rsidRPr="005D2B58" w:rsidRDefault="0013496C" w:rsidP="007322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B58">
              <w:rPr>
                <w:rFonts w:ascii="Times New Roman" w:hAnsi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3496C" w:rsidRPr="005D2B58" w:rsidRDefault="0013496C" w:rsidP="007322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3496C" w:rsidRPr="005D2B58" w:rsidRDefault="0013496C" w:rsidP="0073221A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B58">
              <w:rPr>
                <w:rFonts w:ascii="Times New Roman" w:hAnsi="Times New Roman"/>
                <w:sz w:val="24"/>
                <w:szCs w:val="24"/>
              </w:rPr>
              <w:t>Подпись/ФИО</w:t>
            </w:r>
          </w:p>
        </w:tc>
      </w:tr>
    </w:tbl>
    <w:p w:rsidR="0013496C" w:rsidRPr="005D2B58" w:rsidRDefault="005C4270" w:rsidP="00361E50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                      </w:t>
      </w:r>
      <w:r w:rsidR="00140B23">
        <w:rPr>
          <w:rFonts w:ascii="Times New Roman" w:eastAsia="Times New Roman" w:hAnsi="Times New Roman" w:cs="Times New Roman"/>
          <w:sz w:val="24"/>
          <w:szCs w:val="24"/>
          <w:lang w:eastAsia="ru-RU"/>
        </w:rPr>
        <w:t>_____________________________</w:t>
      </w:r>
    </w:p>
    <w:p w:rsidR="0013496C" w:rsidRPr="005D2B58" w:rsidRDefault="0013496C" w:rsidP="007322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96C" w:rsidRPr="005D2B58" w:rsidRDefault="0013496C" w:rsidP="007322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40B23" w:rsidRPr="005D2B58" w:rsidRDefault="00140B23" w:rsidP="00140B23">
      <w:pPr>
        <w:widowControl w:val="0"/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84473" w:rsidRDefault="00084473" w:rsidP="00786BEB">
      <w:pPr>
        <w:autoSpaceDE w:val="0"/>
        <w:autoSpaceDN w:val="0"/>
        <w:adjustRightInd w:val="0"/>
        <w:spacing w:after="0" w:line="240" w:lineRule="auto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84473" w:rsidRDefault="00084473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084473" w:rsidRDefault="00084473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</w:p>
    <w:p w:rsidR="0013496C" w:rsidRPr="005D2B58" w:rsidRDefault="00E67D02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>Приложение № 2</w:t>
      </w:r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lastRenderedPageBreak/>
        <w:t>к административному регламенту</w:t>
      </w:r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предоставления муниципальной услуги</w:t>
      </w:r>
    </w:p>
    <w:p w:rsidR="0013496C" w:rsidRPr="006A4F25" w:rsidRDefault="006A4F25" w:rsidP="007322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  <w:r w:rsidRPr="006A4F25">
        <w:rPr>
          <w:rFonts w:ascii="Times New Roman" w:eastAsia="Calibri" w:hAnsi="Times New Roman" w:cs="Times New Roman"/>
          <w:sz w:val="24"/>
          <w:szCs w:val="24"/>
          <w:lang w:eastAsia="ru-RU"/>
        </w:rPr>
        <w:t>«</w:t>
      </w:r>
      <w:r w:rsidRPr="006A4F25">
        <w:rPr>
          <w:rFonts w:ascii="Times New Roman" w:eastAsia="Calibri" w:hAnsi="Times New Roman" w:cs="Times New Roman"/>
          <w:sz w:val="24"/>
          <w:szCs w:val="24"/>
        </w:rPr>
        <w:t>Предоставление разрешения на осуществление земляных работ»</w:t>
      </w:r>
    </w:p>
    <w:tbl>
      <w:tblPr>
        <w:tblStyle w:val="31"/>
        <w:tblpPr w:leftFromText="180" w:rightFromText="180" w:vertAnchor="page" w:horzAnchor="margin" w:tblpY="2518"/>
        <w:tblOverlap w:val="never"/>
        <w:tblW w:w="9571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950"/>
        <w:gridCol w:w="1843"/>
        <w:gridCol w:w="992"/>
        <w:gridCol w:w="4786"/>
      </w:tblGrid>
      <w:tr w:rsidR="00140B23" w:rsidRPr="005D2B58" w:rsidTr="00140B23">
        <w:tc>
          <w:tcPr>
            <w:tcW w:w="1019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23" w:rsidRPr="005D2B58" w:rsidRDefault="00140B23" w:rsidP="00140B23">
            <w:pPr>
              <w:jc w:val="center"/>
              <w:rPr>
                <w:rFonts w:ascii="Times New Roman" w:hAnsi="Times New Roman"/>
                <w:bCs/>
                <w:sz w:val="24"/>
                <w:szCs w:val="24"/>
              </w:rPr>
            </w:pPr>
            <w:r w:rsidRPr="005D2B58">
              <w:rPr>
                <w:rFonts w:ascii="Times New Roman" w:hAnsi="Times New Roman"/>
                <w:bCs/>
                <w:sz w:val="24"/>
                <w:szCs w:val="24"/>
              </w:rPr>
              <w:t>№ запроса</w:t>
            </w:r>
          </w:p>
        </w:tc>
        <w:tc>
          <w:tcPr>
            <w:tcW w:w="963" w:type="pc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40B23" w:rsidRPr="005D2B58" w:rsidRDefault="00140B23" w:rsidP="00140B23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518" w:type="pct"/>
            <w:tcBorders>
              <w:left w:val="single" w:sz="4" w:space="0" w:color="auto"/>
            </w:tcBorders>
          </w:tcPr>
          <w:p w:rsidR="00140B23" w:rsidRPr="005D2B58" w:rsidRDefault="00140B23" w:rsidP="00140B23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  <w:tc>
          <w:tcPr>
            <w:tcW w:w="2500" w:type="pct"/>
            <w:tcBorders>
              <w:left w:val="nil"/>
              <w:bottom w:val="single" w:sz="4" w:space="0" w:color="auto"/>
            </w:tcBorders>
          </w:tcPr>
          <w:p w:rsidR="00140B23" w:rsidRPr="005D2B58" w:rsidRDefault="00140B23" w:rsidP="00140B23">
            <w:pPr>
              <w:jc w:val="center"/>
              <w:rPr>
                <w:rFonts w:ascii="Times New Roman" w:hAnsi="Times New Roman"/>
                <w:sz w:val="24"/>
                <w:szCs w:val="24"/>
                <w:u w:val="single"/>
              </w:rPr>
            </w:pPr>
          </w:p>
        </w:tc>
      </w:tr>
      <w:tr w:rsidR="00140B23" w:rsidRPr="005D2B58" w:rsidTr="00140B23">
        <w:trPr>
          <w:trHeight w:val="823"/>
        </w:trPr>
        <w:tc>
          <w:tcPr>
            <w:tcW w:w="1019" w:type="pct"/>
            <w:tcBorders>
              <w:top w:val="single" w:sz="4" w:space="0" w:color="auto"/>
            </w:tcBorders>
          </w:tcPr>
          <w:p w:rsidR="00140B23" w:rsidRPr="005D2B58" w:rsidRDefault="00140B23" w:rsidP="00140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963" w:type="pct"/>
            <w:tcBorders>
              <w:top w:val="single" w:sz="4" w:space="0" w:color="auto"/>
            </w:tcBorders>
          </w:tcPr>
          <w:p w:rsidR="00140B23" w:rsidRPr="005D2B58" w:rsidRDefault="00140B23" w:rsidP="00140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518" w:type="pct"/>
          </w:tcPr>
          <w:p w:rsidR="00140B23" w:rsidRPr="005D2B58" w:rsidRDefault="00140B23" w:rsidP="00140B23">
            <w:pPr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500" w:type="pct"/>
            <w:tcBorders>
              <w:top w:val="single" w:sz="4" w:space="0" w:color="auto"/>
            </w:tcBorders>
          </w:tcPr>
          <w:p w:rsidR="00140B23" w:rsidRPr="005D2B58" w:rsidRDefault="00140B23" w:rsidP="00140B23">
            <w:pPr>
              <w:spacing w:after="0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2B58">
              <w:rPr>
                <w:rFonts w:ascii="Times New Roman" w:hAnsi="Times New Roman"/>
                <w:sz w:val="24"/>
                <w:szCs w:val="24"/>
              </w:rPr>
              <w:t>Орган, обрабатывающий запрос на предоставление услуги</w:t>
            </w:r>
          </w:p>
          <w:p w:rsidR="00140B23" w:rsidRPr="005D2B58" w:rsidRDefault="00140B23" w:rsidP="00140B2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140B23" w:rsidRPr="005D2B58" w:rsidRDefault="00140B23" w:rsidP="0073221A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right"/>
        <w:outlineLvl w:val="0"/>
        <w:rPr>
          <w:rFonts w:ascii="Times New Roman" w:eastAsia="Calibri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054"/>
        <w:gridCol w:w="8017"/>
      </w:tblGrid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2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заявителя (физического лица, индивидуального предпринимателя)</w:t>
            </w:r>
          </w:p>
          <w:p w:rsidR="0013496C" w:rsidRPr="005D2B58" w:rsidRDefault="0013496C" w:rsidP="00140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2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80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2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80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3496C" w:rsidRPr="005D2B58" w:rsidTr="00173736">
        <w:trPr>
          <w:trHeight w:val="20"/>
          <w:jc w:val="center"/>
        </w:trPr>
        <w:tc>
          <w:tcPr>
            <w:tcW w:w="102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80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</w:tbl>
    <w:p w:rsidR="0013496C" w:rsidRPr="005D2B58" w:rsidRDefault="0013496C" w:rsidP="0073221A">
      <w:pPr>
        <w:widowControl w:val="0"/>
        <w:autoSpaceDE w:val="0"/>
        <w:autoSpaceDN w:val="0"/>
        <w:adjustRightInd w:val="0"/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13496C" w:rsidRPr="005D2B58" w:rsidRDefault="0013496C" w:rsidP="0073221A">
      <w:pPr>
        <w:spacing w:after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141"/>
        <w:gridCol w:w="1229"/>
        <w:gridCol w:w="238"/>
        <w:gridCol w:w="1366"/>
        <w:gridCol w:w="1094"/>
        <w:gridCol w:w="1247"/>
        <w:gridCol w:w="1585"/>
        <w:gridCol w:w="2171"/>
      </w:tblGrid>
      <w:tr w:rsidR="0073221A" w:rsidRPr="005D2B58" w:rsidTr="00173736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Полное наименование индивидуального предпринимателя</w:t>
            </w: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1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295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ОГРНИП</w:t>
            </w: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2"/>
            </w:r>
          </w:p>
        </w:tc>
        <w:tc>
          <w:tcPr>
            <w:tcW w:w="3705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</w:p>
          <w:p w:rsidR="0013496C" w:rsidRPr="005D2B58" w:rsidRDefault="0013496C" w:rsidP="0073221A">
            <w:pPr>
              <w:spacing w:after="0"/>
              <w:jc w:val="center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</w:pPr>
            <w:r w:rsidRPr="005D2B58"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</w:rPr>
              <w:t>Документ, удостоверяющий личность заявителя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33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3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4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68" w:type="pct"/>
            <w:gridSpan w:val="5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8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заявителя /</w:t>
            </w:r>
          </w:p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Юридический адрес (адрес регистрации) индивидуального предпринимателя</w:t>
            </w: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3"/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8"/>
            <w:tcBorders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заявителя /</w:t>
            </w:r>
          </w:p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Почтовый адрес индивидуального предпринимателя</w:t>
            </w: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vertAlign w:val="superscript"/>
                <w:lang w:eastAsia="ru-RU"/>
              </w:rPr>
              <w:footnoteReference w:id="4"/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06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5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06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2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5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33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06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19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8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6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06" w:type="pct"/>
            <w:gridSpan w:val="3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3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19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87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8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177" w:type="pct"/>
            <w:gridSpan w:val="2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96C" w:rsidRPr="005D2B58" w:rsidTr="00173736">
        <w:trPr>
          <w:trHeight w:val="20"/>
          <w:jc w:val="center"/>
        </w:trPr>
        <w:tc>
          <w:tcPr>
            <w:tcW w:w="1177" w:type="pct"/>
            <w:gridSpan w:val="2"/>
            <w:vMerge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23" w:type="pct"/>
            <w:gridSpan w:val="6"/>
            <w:tcBorders>
              <w:top w:val="dotted" w:sz="4" w:space="0" w:color="auto"/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361E50" w:rsidRDefault="00361E50" w:rsidP="00361E5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</w:t>
      </w:r>
    </w:p>
    <w:p w:rsidR="00361E50" w:rsidRDefault="00361E50" w:rsidP="00361E5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361E50" w:rsidRDefault="00361E50" w:rsidP="00361E5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</w:t>
      </w:r>
    </w:p>
    <w:p w:rsidR="006A4F25" w:rsidRDefault="006A4F25" w:rsidP="00361E5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p w:rsidR="0013496C" w:rsidRPr="005D2B58" w:rsidRDefault="00361E50" w:rsidP="00361E50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  <w:r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                    </w:t>
      </w:r>
      <w:r w:rsidR="006A4F25">
        <w:rPr>
          <w:rFonts w:ascii="Times New Roman" w:eastAsia="Calibri" w:hAnsi="Times New Roman" w:cs="Times New Roman"/>
          <w:sz w:val="24"/>
          <w:szCs w:val="24"/>
        </w:rPr>
        <w:t>ЗАПРОС</w:t>
      </w:r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proofErr w:type="gramStart"/>
      <w:r w:rsidRPr="005D2B58">
        <w:rPr>
          <w:rFonts w:ascii="Times New Roman" w:eastAsia="Calibri" w:hAnsi="Times New Roman" w:cs="Times New Roman"/>
          <w:sz w:val="24"/>
          <w:szCs w:val="24"/>
        </w:rPr>
        <w:lastRenderedPageBreak/>
        <w:t>Прошу выдать  ордер  (разрешение)  на  производство  земляных  работ, связанных с (</w:t>
      </w:r>
      <w:r w:rsidRPr="005D2B58">
        <w:rPr>
          <w:rFonts w:ascii="Times New Roman" w:eastAsia="Calibri" w:hAnsi="Times New Roman" w:cs="Times New Roman"/>
          <w:i/>
          <w:sz w:val="24"/>
          <w:szCs w:val="24"/>
        </w:rPr>
        <w:t>указать нужное - строительство, ремонт, устранение порыва и т.д.</w:t>
      </w:r>
      <w:r w:rsidRPr="005D2B58">
        <w:rPr>
          <w:rFonts w:ascii="Times New Roman" w:eastAsia="Calibri" w:hAnsi="Times New Roman" w:cs="Times New Roman"/>
          <w:sz w:val="24"/>
          <w:szCs w:val="24"/>
        </w:rPr>
        <w:t>) ___________________________________________________</w:t>
      </w:r>
      <w:proofErr w:type="gramEnd"/>
    </w:p>
    <w:p w:rsidR="0013496C" w:rsidRPr="005D2B58" w:rsidRDefault="0013496C" w:rsidP="0073221A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_____________________________________________________________________________.</w:t>
      </w:r>
    </w:p>
    <w:p w:rsidR="0013496C" w:rsidRPr="005D2B58" w:rsidRDefault="0013496C" w:rsidP="007322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Восстановление  разрушенных/повреждаемых  элементов благоустройства включено в смету затрат на производство работ и обеспечено финансированием.</w:t>
      </w:r>
    </w:p>
    <w:p w:rsidR="0013496C" w:rsidRPr="005D2B58" w:rsidRDefault="0013496C" w:rsidP="0073221A">
      <w:pPr>
        <w:autoSpaceDE w:val="0"/>
        <w:autoSpaceDN w:val="0"/>
        <w:adjustRightInd w:val="0"/>
        <w:spacing w:line="240" w:lineRule="auto"/>
        <w:ind w:firstLine="709"/>
        <w:jc w:val="both"/>
        <w:rPr>
          <w:rFonts w:ascii="Times New Roman" w:eastAsia="Calibri" w:hAnsi="Times New Roman" w:cs="Times New Roman"/>
          <w:sz w:val="24"/>
          <w:szCs w:val="24"/>
        </w:rPr>
      </w:pPr>
      <w:r w:rsidRPr="005D2B58">
        <w:rPr>
          <w:rFonts w:ascii="Times New Roman" w:eastAsia="Calibri" w:hAnsi="Times New Roman" w:cs="Times New Roman"/>
          <w:sz w:val="24"/>
          <w:szCs w:val="24"/>
        </w:rPr>
        <w:t>Работы будет производить (</w:t>
      </w:r>
      <w:r w:rsidRPr="005D2B58">
        <w:rPr>
          <w:rFonts w:ascii="Times New Roman" w:eastAsia="Calibri" w:hAnsi="Times New Roman" w:cs="Times New Roman"/>
          <w:i/>
          <w:sz w:val="24"/>
          <w:szCs w:val="24"/>
        </w:rPr>
        <w:t>наименование</w:t>
      </w:r>
      <w:r w:rsidRPr="005D2B58">
        <w:rPr>
          <w:rFonts w:ascii="Times New Roman" w:eastAsia="Calibri" w:hAnsi="Times New Roman" w:cs="Times New Roman"/>
          <w:sz w:val="24"/>
          <w:szCs w:val="24"/>
        </w:rPr>
        <w:t>)________________________ в срок с _______________________</w:t>
      </w:r>
      <w:proofErr w:type="gramStart"/>
      <w:r w:rsidRPr="005D2B58">
        <w:rPr>
          <w:rFonts w:ascii="Times New Roman" w:eastAsia="Calibri" w:hAnsi="Times New Roman" w:cs="Times New Roman"/>
          <w:sz w:val="24"/>
          <w:szCs w:val="24"/>
        </w:rPr>
        <w:t>по</w:t>
      </w:r>
      <w:proofErr w:type="gramEnd"/>
      <w:r w:rsidRPr="005D2B58">
        <w:rPr>
          <w:rFonts w:ascii="Times New Roman" w:eastAsia="Calibri" w:hAnsi="Times New Roman" w:cs="Times New Roman"/>
          <w:sz w:val="24"/>
          <w:szCs w:val="24"/>
        </w:rPr>
        <w:t xml:space="preserve"> ___________________ в соответствии со следующим графиком работ: ____________________________________.</w:t>
      </w:r>
    </w:p>
    <w:tbl>
      <w:tblPr>
        <w:tblW w:w="5000" w:type="pct"/>
        <w:jc w:val="center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2"/>
        <w:gridCol w:w="645"/>
        <w:gridCol w:w="902"/>
        <w:gridCol w:w="334"/>
        <w:gridCol w:w="1418"/>
        <w:gridCol w:w="187"/>
        <w:gridCol w:w="1100"/>
        <w:gridCol w:w="1253"/>
        <w:gridCol w:w="1593"/>
        <w:gridCol w:w="2167"/>
      </w:tblGrid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140B23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Представлены следующие документы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34" w:type="pc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4766" w:type="pct"/>
            <w:gridSpan w:val="9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34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4766" w:type="pct"/>
            <w:gridSpan w:val="9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234" w:type="pct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766" w:type="pct"/>
            <w:gridSpan w:val="9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872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>Место получения результата предоставления услуги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872" w:type="pct"/>
            <w:gridSpan w:val="5"/>
            <w:vMerge w:val="restar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  <w:t xml:space="preserve">Способ получения результата </w:t>
            </w: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872" w:type="pct"/>
            <w:gridSpan w:val="5"/>
            <w:vMerge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128" w:type="pct"/>
            <w:gridSpan w:val="5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Данные представителя (уполномоченного лица)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02" w:type="pct"/>
            <w:gridSpan w:val="3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Фамилия</w:t>
            </w:r>
          </w:p>
        </w:tc>
        <w:tc>
          <w:tcPr>
            <w:tcW w:w="3998" w:type="pct"/>
            <w:gridSpan w:val="7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02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Имя</w:t>
            </w:r>
          </w:p>
        </w:tc>
        <w:tc>
          <w:tcPr>
            <w:tcW w:w="3998" w:type="pct"/>
            <w:gridSpan w:val="7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  <w:u w:val="single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Отчество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002" w:type="pct"/>
            <w:gridSpan w:val="3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рождения</w:t>
            </w:r>
          </w:p>
        </w:tc>
        <w:tc>
          <w:tcPr>
            <w:tcW w:w="3998" w:type="pct"/>
            <w:gridSpan w:val="7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</w: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Документ, удостоверяющий личность представителя (уполномоченного лица)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</w:rPr>
              <w:t>Вид</w:t>
            </w:r>
          </w:p>
        </w:tc>
        <w:tc>
          <w:tcPr>
            <w:tcW w:w="4446" w:type="pct"/>
            <w:gridSpan w:val="8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Серия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546" w:type="pct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Номер</w:t>
            </w:r>
          </w:p>
        </w:tc>
        <w:tc>
          <w:tcPr>
            <w:tcW w:w="2488" w:type="pct"/>
            <w:gridSpan w:val="3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Выдан</w:t>
            </w:r>
          </w:p>
        </w:tc>
        <w:tc>
          <w:tcPr>
            <w:tcW w:w="2579" w:type="pct"/>
            <w:gridSpan w:val="6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выдачи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0"/>
            <w:tcBorders>
              <w:top w:val="nil"/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br w:type="page"/>
            </w:r>
          </w:p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регистрации представителя (уполномоченного лица)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Регион 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000" w:type="pct"/>
            <w:gridSpan w:val="10"/>
            <w:tcBorders>
              <w:left w:val="nil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Адрес места жительства представителя (уполномоченного лица)</w:t>
            </w: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Индекс 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Район</w:t>
            </w:r>
          </w:p>
        </w:tc>
        <w:tc>
          <w:tcPr>
            <w:tcW w:w="1411" w:type="pct"/>
            <w:gridSpan w:val="4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11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Населенный пункт</w:t>
            </w:r>
          </w:p>
        </w:tc>
        <w:tc>
          <w:tcPr>
            <w:tcW w:w="1867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Улица</w:t>
            </w:r>
          </w:p>
        </w:tc>
        <w:tc>
          <w:tcPr>
            <w:tcW w:w="4446" w:type="pct"/>
            <w:gridSpan w:val="8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Дом</w:t>
            </w:r>
          </w:p>
        </w:tc>
        <w:tc>
          <w:tcPr>
            <w:tcW w:w="1411" w:type="pct"/>
            <w:gridSpan w:val="4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Корпус</w:t>
            </w:r>
          </w:p>
        </w:tc>
        <w:tc>
          <w:tcPr>
            <w:tcW w:w="62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Квартира</w:t>
            </w:r>
          </w:p>
        </w:tc>
        <w:tc>
          <w:tcPr>
            <w:tcW w:w="1076" w:type="pct"/>
            <w:tcBorders>
              <w:bottom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554" w:type="pct"/>
            <w:gridSpan w:val="2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11" w:type="pct"/>
            <w:gridSpan w:val="4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54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62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  <w:tc>
          <w:tcPr>
            <w:tcW w:w="791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76" w:type="pct"/>
            <w:tcBorders>
              <w:top w:val="dotted" w:sz="4" w:space="0" w:color="auto"/>
              <w:left w:val="nil"/>
              <w:bottom w:val="dotted" w:sz="4" w:space="0" w:color="auto"/>
              <w:right w:val="nil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  <w:lang w:eastAsia="ru-RU"/>
              </w:rPr>
            </w:pPr>
          </w:p>
        </w:tc>
      </w:tr>
      <w:tr w:rsidR="0073221A" w:rsidRPr="005D2B58" w:rsidTr="00173736">
        <w:trPr>
          <w:trHeight w:val="20"/>
          <w:jc w:val="center"/>
        </w:trPr>
        <w:tc>
          <w:tcPr>
            <w:tcW w:w="1168" w:type="pct"/>
            <w:gridSpan w:val="4"/>
            <w:vMerge w:val="restart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  <w:hideMark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5D2B5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Контактные данные</w:t>
            </w:r>
          </w:p>
        </w:tc>
        <w:tc>
          <w:tcPr>
            <w:tcW w:w="3832" w:type="pct"/>
            <w:gridSpan w:val="6"/>
            <w:tcBorders>
              <w:top w:val="dotted" w:sz="4" w:space="0" w:color="auto"/>
            </w:tcBorders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13496C" w:rsidRPr="005D2B58" w:rsidTr="00173736">
        <w:trPr>
          <w:trHeight w:val="20"/>
          <w:jc w:val="center"/>
        </w:trPr>
        <w:tc>
          <w:tcPr>
            <w:tcW w:w="1168" w:type="pct"/>
            <w:gridSpan w:val="4"/>
            <w:vMerge/>
            <w:vAlign w:val="center"/>
            <w:hideMark/>
          </w:tcPr>
          <w:p w:rsidR="0013496C" w:rsidRPr="005D2B58" w:rsidRDefault="0013496C" w:rsidP="0073221A">
            <w:pPr>
              <w:spacing w:after="0"/>
              <w:rPr>
                <w:rFonts w:ascii="Times New Roman" w:eastAsia="Calibri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832" w:type="pct"/>
            <w:gridSpan w:val="6"/>
            <w:tcMar>
              <w:top w:w="0" w:type="dxa"/>
              <w:left w:w="75" w:type="dxa"/>
              <w:bottom w:w="0" w:type="dxa"/>
              <w:right w:w="75" w:type="dxa"/>
            </w:tcMar>
            <w:vAlign w:val="center"/>
          </w:tcPr>
          <w:p w:rsidR="0013496C" w:rsidRPr="005D2B58" w:rsidRDefault="0013496C" w:rsidP="0073221A">
            <w:pPr>
              <w:widowControl w:val="0"/>
              <w:autoSpaceDE w:val="0"/>
              <w:autoSpaceDN w:val="0"/>
              <w:adjustRightInd w:val="0"/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3496C" w:rsidRPr="005D2B58" w:rsidRDefault="0013496C" w:rsidP="0073221A">
      <w:pPr>
        <w:spacing w:after="0"/>
        <w:rPr>
          <w:rFonts w:ascii="Times New Roman" w:eastAsia="Calibri" w:hAnsi="Times New Roman" w:cs="Times New Roman"/>
          <w:sz w:val="24"/>
          <w:szCs w:val="24"/>
        </w:rPr>
      </w:pPr>
    </w:p>
    <w:tbl>
      <w:tblPr>
        <w:tblpPr w:leftFromText="180" w:rightFromText="180" w:vertAnchor="text" w:horzAnchor="margin" w:tblpY="217"/>
        <w:tblW w:w="0" w:type="auto"/>
        <w:tblBorders>
          <w:insideH w:val="single" w:sz="4" w:space="0" w:color="auto"/>
        </w:tblBorders>
        <w:tblLook w:val="04A0" w:firstRow="1" w:lastRow="0" w:firstColumn="1" w:lastColumn="0" w:noHBand="0" w:noVBand="1"/>
      </w:tblPr>
      <w:tblGrid>
        <w:gridCol w:w="3190"/>
        <w:gridCol w:w="887"/>
        <w:gridCol w:w="5103"/>
      </w:tblGrid>
      <w:tr w:rsidR="00140B23" w:rsidRPr="005D2B58" w:rsidTr="00140B23">
        <w:tc>
          <w:tcPr>
            <w:tcW w:w="3190" w:type="dxa"/>
          </w:tcPr>
          <w:p w:rsidR="00140B23" w:rsidRPr="005D2B58" w:rsidRDefault="00140B23" w:rsidP="00140B2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40B23" w:rsidRPr="005D2B58" w:rsidRDefault="00140B23" w:rsidP="00140B2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40B23" w:rsidRPr="005D2B58" w:rsidRDefault="00140B23" w:rsidP="00140B23">
            <w:pPr>
              <w:spacing w:after="0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</w:tr>
      <w:tr w:rsidR="00140B23" w:rsidRPr="005D2B58" w:rsidTr="00140B23">
        <w:tc>
          <w:tcPr>
            <w:tcW w:w="3190" w:type="dxa"/>
          </w:tcPr>
          <w:p w:rsidR="00140B23" w:rsidRPr="005D2B58" w:rsidRDefault="00140B23" w:rsidP="00140B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</w:rPr>
              <w:t>Дата</w:t>
            </w:r>
          </w:p>
        </w:tc>
        <w:tc>
          <w:tcPr>
            <w:tcW w:w="887" w:type="dxa"/>
            <w:tcBorders>
              <w:top w:val="nil"/>
              <w:bottom w:val="nil"/>
            </w:tcBorders>
          </w:tcPr>
          <w:p w:rsidR="00140B23" w:rsidRPr="005D2B58" w:rsidRDefault="00140B23" w:rsidP="00140B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</w:p>
        </w:tc>
        <w:tc>
          <w:tcPr>
            <w:tcW w:w="5103" w:type="dxa"/>
          </w:tcPr>
          <w:p w:rsidR="00140B23" w:rsidRPr="005D2B58" w:rsidRDefault="00140B23" w:rsidP="00140B23">
            <w:pPr>
              <w:spacing w:after="0"/>
              <w:jc w:val="center"/>
              <w:rPr>
                <w:rFonts w:ascii="Times New Roman" w:eastAsia="Calibri" w:hAnsi="Times New Roman" w:cs="Times New Roman"/>
                <w:sz w:val="24"/>
                <w:szCs w:val="24"/>
              </w:rPr>
            </w:pPr>
            <w:r w:rsidRPr="005D2B58">
              <w:rPr>
                <w:rFonts w:ascii="Times New Roman" w:eastAsia="Calibri" w:hAnsi="Times New Roman" w:cs="Times New Roman"/>
                <w:sz w:val="24"/>
                <w:szCs w:val="24"/>
              </w:rPr>
              <w:t>Подпись/ФИО</w:t>
            </w:r>
          </w:p>
        </w:tc>
      </w:tr>
    </w:tbl>
    <w:p w:rsidR="00E436C8" w:rsidRDefault="00E436C8" w:rsidP="00361E50">
      <w:pPr>
        <w:spacing w:after="0" w:line="240" w:lineRule="auto"/>
        <w:rPr>
          <w:rFonts w:ascii="Times New Roman" w:eastAsia="Calibri" w:hAnsi="Times New Roman" w:cs="Times New Roman"/>
          <w:sz w:val="24"/>
          <w:szCs w:val="24"/>
        </w:rPr>
      </w:pPr>
    </w:p>
    <w:sectPr w:rsidR="00E436C8" w:rsidSect="00F92DC9">
      <w:pgSz w:w="11906" w:h="16838"/>
      <w:pgMar w:top="425" w:right="567" w:bottom="567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91C" w:rsidRDefault="00BB591C" w:rsidP="0001562D">
      <w:pPr>
        <w:spacing w:after="0" w:line="240" w:lineRule="auto"/>
      </w:pPr>
      <w:r>
        <w:separator/>
      </w:r>
    </w:p>
  </w:endnote>
  <w:endnote w:type="continuationSeparator" w:id="0">
    <w:p w:rsidR="00BB591C" w:rsidRDefault="00BB591C" w:rsidP="0001562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91C" w:rsidRDefault="00BB591C" w:rsidP="0001562D">
      <w:pPr>
        <w:spacing w:after="0" w:line="240" w:lineRule="auto"/>
      </w:pPr>
      <w:r>
        <w:separator/>
      </w:r>
    </w:p>
  </w:footnote>
  <w:footnote w:type="continuationSeparator" w:id="0">
    <w:p w:rsidR="00BB591C" w:rsidRDefault="00BB591C" w:rsidP="0001562D">
      <w:pPr>
        <w:spacing w:after="0" w:line="240" w:lineRule="auto"/>
      </w:pPr>
      <w:r>
        <w:continuationSeparator/>
      </w:r>
    </w:p>
  </w:footnote>
  <w:footnote w:id="1">
    <w:p w:rsidR="00BB591C" w:rsidRPr="00BA6B49" w:rsidRDefault="00BB591C" w:rsidP="0013496C">
      <w:pPr>
        <w:pStyle w:val="11"/>
        <w:rPr>
          <w:rFonts w:ascii="Times New Roman" w:hAnsi="Times New Roman" w:cs="Times New Roman"/>
        </w:rPr>
      </w:pPr>
      <w:r w:rsidRPr="00BA6B49">
        <w:rPr>
          <w:rStyle w:val="af"/>
          <w:rFonts w:ascii="Times New Roman" w:hAnsi="Times New Roman" w:cs="Times New Roman"/>
        </w:rPr>
        <w:footnoteRef/>
      </w:r>
      <w:r w:rsidRPr="00BA6B49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2">
    <w:p w:rsidR="00BB591C" w:rsidRPr="00BA6B49" w:rsidRDefault="00BB591C" w:rsidP="0013496C">
      <w:pPr>
        <w:pStyle w:val="11"/>
        <w:rPr>
          <w:rFonts w:ascii="Times New Roman" w:hAnsi="Times New Roman" w:cs="Times New Roman"/>
        </w:rPr>
      </w:pPr>
      <w:r w:rsidRPr="00BA6B49">
        <w:rPr>
          <w:rStyle w:val="af"/>
          <w:rFonts w:ascii="Times New Roman" w:hAnsi="Times New Roman" w:cs="Times New Roman"/>
        </w:rPr>
        <w:footnoteRef/>
      </w:r>
      <w:r w:rsidRPr="00BA6B49">
        <w:rPr>
          <w:rFonts w:ascii="Times New Roman" w:hAnsi="Times New Roman" w:cs="Times New Roman"/>
        </w:rPr>
        <w:t xml:space="preserve"> Поле заполняется, если тип заявителя «Индивидуальный предприниматель»</w:t>
      </w:r>
    </w:p>
  </w:footnote>
  <w:footnote w:id="3">
    <w:p w:rsidR="00BB591C" w:rsidRPr="00BA6B49" w:rsidRDefault="00BB591C" w:rsidP="0013496C">
      <w:pPr>
        <w:pStyle w:val="11"/>
        <w:rPr>
          <w:rFonts w:ascii="Times New Roman" w:hAnsi="Times New Roman" w:cs="Times New Roman"/>
        </w:rPr>
      </w:pPr>
      <w:r w:rsidRPr="00BA6B49">
        <w:rPr>
          <w:rStyle w:val="af"/>
          <w:rFonts w:ascii="Times New Roman" w:hAnsi="Times New Roman" w:cs="Times New Roman"/>
        </w:rPr>
        <w:footnoteRef/>
      </w:r>
      <w:r w:rsidRPr="00BA6B49">
        <w:rPr>
          <w:rFonts w:ascii="Times New Roman" w:hAnsi="Times New Roman" w:cs="Times New Roman"/>
        </w:rPr>
        <w:t xml:space="preserve"> Заголовок зависит от типа заявителя</w:t>
      </w:r>
    </w:p>
  </w:footnote>
  <w:footnote w:id="4">
    <w:p w:rsidR="00BB591C" w:rsidRDefault="00BB591C" w:rsidP="0013496C">
      <w:pPr>
        <w:pStyle w:val="11"/>
      </w:pPr>
      <w:r>
        <w:rPr>
          <w:rStyle w:val="af"/>
        </w:rPr>
        <w:footnoteRef/>
      </w:r>
      <w:r>
        <w:t xml:space="preserve"> Заголовок зависит от типа заявителя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026671"/>
    <w:multiLevelType w:val="hybridMultilevel"/>
    <w:tmpl w:val="9016080C"/>
    <w:lvl w:ilvl="0" w:tplc="0BD68904">
      <w:start w:val="1"/>
      <w:numFmt w:val="bullet"/>
      <w:lvlText w:val="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A72FA6"/>
    <w:multiLevelType w:val="hybridMultilevel"/>
    <w:tmpl w:val="0C4E4FAA"/>
    <w:lvl w:ilvl="0" w:tplc="D5A0E912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">
    <w:nsid w:val="06C4434B"/>
    <w:multiLevelType w:val="multilevel"/>
    <w:tmpl w:val="A18E3F1C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4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</w:rPr>
    </w:lvl>
  </w:abstractNum>
  <w:abstractNum w:abstractNumId="3">
    <w:nsid w:val="0991437E"/>
    <w:multiLevelType w:val="multilevel"/>
    <w:tmpl w:val="11A0A94C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713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4">
    <w:nsid w:val="0C195683"/>
    <w:multiLevelType w:val="hybridMultilevel"/>
    <w:tmpl w:val="38C435C4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0EF73956"/>
    <w:multiLevelType w:val="hybridMultilevel"/>
    <w:tmpl w:val="9D646AF2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127249E1"/>
    <w:multiLevelType w:val="hybridMultilevel"/>
    <w:tmpl w:val="349CCD72"/>
    <w:lvl w:ilvl="0" w:tplc="F70C3ED0">
      <w:start w:val="1"/>
      <w:numFmt w:val="decimal"/>
      <w:lvlText w:val="%1)"/>
      <w:lvlJc w:val="left"/>
      <w:pPr>
        <w:ind w:left="1789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137473F7"/>
    <w:multiLevelType w:val="hybridMultilevel"/>
    <w:tmpl w:val="1B4A558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8">
    <w:nsid w:val="17A14063"/>
    <w:multiLevelType w:val="hybridMultilevel"/>
    <w:tmpl w:val="D0CE075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9">
    <w:nsid w:val="197552DB"/>
    <w:multiLevelType w:val="hybridMultilevel"/>
    <w:tmpl w:val="D01ECC22"/>
    <w:lvl w:ilvl="0" w:tplc="04190011">
      <w:start w:val="1"/>
      <w:numFmt w:val="decimal"/>
      <w:lvlText w:val="%1)"/>
      <w:lvlJc w:val="left"/>
      <w:pPr>
        <w:ind w:left="1429" w:hanging="360"/>
      </w:pPr>
    </w:lvl>
    <w:lvl w:ilvl="1" w:tplc="04190019">
      <w:start w:val="1"/>
      <w:numFmt w:val="lowerLetter"/>
      <w:lvlText w:val="%2."/>
      <w:lvlJc w:val="left"/>
      <w:pPr>
        <w:ind w:left="2149" w:hanging="360"/>
      </w:pPr>
    </w:lvl>
    <w:lvl w:ilvl="2" w:tplc="0419001B">
      <w:start w:val="1"/>
      <w:numFmt w:val="lowerRoman"/>
      <w:lvlText w:val="%3."/>
      <w:lvlJc w:val="right"/>
      <w:pPr>
        <w:ind w:left="2869" w:hanging="180"/>
      </w:pPr>
    </w:lvl>
    <w:lvl w:ilvl="3" w:tplc="0419000F">
      <w:start w:val="1"/>
      <w:numFmt w:val="decimal"/>
      <w:lvlText w:val="%4."/>
      <w:lvlJc w:val="left"/>
      <w:pPr>
        <w:ind w:left="3589" w:hanging="360"/>
      </w:pPr>
    </w:lvl>
    <w:lvl w:ilvl="4" w:tplc="04190019">
      <w:start w:val="1"/>
      <w:numFmt w:val="lowerLetter"/>
      <w:lvlText w:val="%5."/>
      <w:lvlJc w:val="left"/>
      <w:pPr>
        <w:ind w:left="4309" w:hanging="360"/>
      </w:pPr>
    </w:lvl>
    <w:lvl w:ilvl="5" w:tplc="0419001B">
      <w:start w:val="1"/>
      <w:numFmt w:val="lowerRoman"/>
      <w:lvlText w:val="%6."/>
      <w:lvlJc w:val="right"/>
      <w:pPr>
        <w:ind w:left="5029" w:hanging="180"/>
      </w:pPr>
    </w:lvl>
    <w:lvl w:ilvl="6" w:tplc="0419000F">
      <w:start w:val="1"/>
      <w:numFmt w:val="decimal"/>
      <w:lvlText w:val="%7."/>
      <w:lvlJc w:val="left"/>
      <w:pPr>
        <w:ind w:left="5749" w:hanging="360"/>
      </w:pPr>
    </w:lvl>
    <w:lvl w:ilvl="7" w:tplc="04190019">
      <w:start w:val="1"/>
      <w:numFmt w:val="lowerLetter"/>
      <w:lvlText w:val="%8."/>
      <w:lvlJc w:val="left"/>
      <w:pPr>
        <w:ind w:left="6469" w:hanging="360"/>
      </w:pPr>
    </w:lvl>
    <w:lvl w:ilvl="8" w:tplc="0419001B">
      <w:start w:val="1"/>
      <w:numFmt w:val="lowerRoman"/>
      <w:lvlText w:val="%9."/>
      <w:lvlJc w:val="right"/>
      <w:pPr>
        <w:ind w:left="7189" w:hanging="180"/>
      </w:pPr>
    </w:lvl>
  </w:abstractNum>
  <w:abstractNum w:abstractNumId="10">
    <w:nsid w:val="19BB407A"/>
    <w:multiLevelType w:val="hybridMultilevel"/>
    <w:tmpl w:val="2D86F22A"/>
    <w:lvl w:ilvl="0" w:tplc="4A10BC02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1">
    <w:nsid w:val="1AA679AD"/>
    <w:multiLevelType w:val="hybridMultilevel"/>
    <w:tmpl w:val="5372C2D4"/>
    <w:lvl w:ilvl="0" w:tplc="93F4A090">
      <w:start w:val="1"/>
      <w:numFmt w:val="decimal"/>
      <w:lvlText w:val="%1)"/>
      <w:lvlJc w:val="left"/>
      <w:pPr>
        <w:ind w:left="1729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1C470D20"/>
    <w:multiLevelType w:val="hybridMultilevel"/>
    <w:tmpl w:val="4F4469F6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3">
    <w:nsid w:val="1D002EEB"/>
    <w:multiLevelType w:val="hybridMultilevel"/>
    <w:tmpl w:val="60088B2C"/>
    <w:lvl w:ilvl="0" w:tplc="266678E6">
      <w:start w:val="1"/>
      <w:numFmt w:val="bullet"/>
      <w:lvlText w:val="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4">
    <w:nsid w:val="20F16522"/>
    <w:multiLevelType w:val="hybridMultilevel"/>
    <w:tmpl w:val="03ECB88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218827EA"/>
    <w:multiLevelType w:val="hybridMultilevel"/>
    <w:tmpl w:val="7F0C6300"/>
    <w:lvl w:ilvl="0" w:tplc="B78E4502">
      <w:start w:val="1"/>
      <w:numFmt w:val="decimal"/>
      <w:lvlText w:val="%1)"/>
      <w:lvlJc w:val="left"/>
      <w:pPr>
        <w:ind w:left="142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233A2A72"/>
    <w:multiLevelType w:val="hybridMultilevel"/>
    <w:tmpl w:val="070A53F6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>
    <w:nsid w:val="2CFC7DC2"/>
    <w:multiLevelType w:val="hybridMultilevel"/>
    <w:tmpl w:val="915A8B7E"/>
    <w:lvl w:ilvl="0" w:tplc="D5BE7484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>
    <w:nsid w:val="2E860D11"/>
    <w:multiLevelType w:val="hybridMultilevel"/>
    <w:tmpl w:val="134CA540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19">
    <w:nsid w:val="31182CDF"/>
    <w:multiLevelType w:val="hybridMultilevel"/>
    <w:tmpl w:val="959C1324"/>
    <w:lvl w:ilvl="0" w:tplc="441C62A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31222B21"/>
    <w:multiLevelType w:val="hybridMultilevel"/>
    <w:tmpl w:val="74649C8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1">
    <w:nsid w:val="31513140"/>
    <w:multiLevelType w:val="hybridMultilevel"/>
    <w:tmpl w:val="53C2B842"/>
    <w:lvl w:ilvl="0" w:tplc="0419000F">
      <w:start w:val="1"/>
      <w:numFmt w:val="decimal"/>
      <w:lvlText w:val="%1."/>
      <w:lvlJc w:val="left"/>
      <w:pPr>
        <w:ind w:left="1260" w:hanging="360"/>
      </w:pPr>
    </w:lvl>
    <w:lvl w:ilvl="1" w:tplc="04190019" w:tentative="1">
      <w:start w:val="1"/>
      <w:numFmt w:val="lowerLetter"/>
      <w:lvlText w:val="%2."/>
      <w:lvlJc w:val="left"/>
      <w:pPr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22">
    <w:nsid w:val="31C229C3"/>
    <w:multiLevelType w:val="hybridMultilevel"/>
    <w:tmpl w:val="922AC6BC"/>
    <w:lvl w:ilvl="0" w:tplc="320681CE">
      <w:start w:val="1"/>
      <w:numFmt w:val="bullet"/>
      <w:lvlText w:val="-"/>
      <w:lvlJc w:val="left"/>
      <w:pPr>
        <w:ind w:left="72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>
    <w:nsid w:val="31DA3639"/>
    <w:multiLevelType w:val="hybridMultilevel"/>
    <w:tmpl w:val="BF5CC5D4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4">
    <w:nsid w:val="34235304"/>
    <w:multiLevelType w:val="hybridMultilevel"/>
    <w:tmpl w:val="86A857C0"/>
    <w:lvl w:ilvl="0" w:tplc="014C2100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5">
    <w:nsid w:val="3C4A1654"/>
    <w:multiLevelType w:val="hybridMultilevel"/>
    <w:tmpl w:val="781663CC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6">
    <w:nsid w:val="3CE559A8"/>
    <w:multiLevelType w:val="hybridMultilevel"/>
    <w:tmpl w:val="6FD6FBDA"/>
    <w:lvl w:ilvl="0" w:tplc="23328ECA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7">
    <w:nsid w:val="3D176E08"/>
    <w:multiLevelType w:val="hybridMultilevel"/>
    <w:tmpl w:val="016CC88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>
    <w:nsid w:val="3EB903AC"/>
    <w:multiLevelType w:val="hybridMultilevel"/>
    <w:tmpl w:val="0F44047A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9">
    <w:nsid w:val="42FF7EBA"/>
    <w:multiLevelType w:val="hybridMultilevel"/>
    <w:tmpl w:val="F7A2C57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0">
    <w:nsid w:val="47722A38"/>
    <w:multiLevelType w:val="hybridMultilevel"/>
    <w:tmpl w:val="B29ED836"/>
    <w:lvl w:ilvl="0" w:tplc="266678E6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31">
    <w:nsid w:val="47B64F31"/>
    <w:multiLevelType w:val="hybridMultilevel"/>
    <w:tmpl w:val="4F06F9F0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2">
    <w:nsid w:val="4B1D5A78"/>
    <w:multiLevelType w:val="hybridMultilevel"/>
    <w:tmpl w:val="D6FC3E7E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>
    <w:nsid w:val="4BC46C3B"/>
    <w:multiLevelType w:val="hybridMultilevel"/>
    <w:tmpl w:val="A9966DD8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4">
    <w:nsid w:val="5077273E"/>
    <w:multiLevelType w:val="hybridMultilevel"/>
    <w:tmpl w:val="3E386412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5">
    <w:nsid w:val="53BA3AFD"/>
    <w:multiLevelType w:val="hybridMultilevel"/>
    <w:tmpl w:val="87E4D646"/>
    <w:lvl w:ilvl="0" w:tplc="0419000F">
      <w:start w:val="1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6930B83"/>
    <w:multiLevelType w:val="hybridMultilevel"/>
    <w:tmpl w:val="C58E87F2"/>
    <w:lvl w:ilvl="0" w:tplc="320681CE">
      <w:start w:val="1"/>
      <w:numFmt w:val="bullet"/>
      <w:lvlText w:val="-"/>
      <w:lvlJc w:val="left"/>
      <w:pPr>
        <w:ind w:left="1260" w:hanging="360"/>
      </w:pPr>
      <w:rPr>
        <w:rFonts w:ascii="Times New Roman" w:hAnsi="Times New Roman" w:cs="Times New Roman" w:hint="default"/>
      </w:rPr>
    </w:lvl>
    <w:lvl w:ilvl="1" w:tplc="04190003">
      <w:start w:val="1"/>
      <w:numFmt w:val="bullet"/>
      <w:lvlText w:val="o"/>
      <w:lvlJc w:val="left"/>
      <w:pPr>
        <w:ind w:left="198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0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2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4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6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58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0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20" w:hanging="360"/>
      </w:pPr>
      <w:rPr>
        <w:rFonts w:ascii="Wingdings" w:hAnsi="Wingdings" w:hint="default"/>
      </w:rPr>
    </w:lvl>
  </w:abstractNum>
  <w:abstractNum w:abstractNumId="37">
    <w:nsid w:val="571044D2"/>
    <w:multiLevelType w:val="hybridMultilevel"/>
    <w:tmpl w:val="CC928712"/>
    <w:lvl w:ilvl="0" w:tplc="07F46FCE">
      <w:start w:val="1"/>
      <w:numFmt w:val="bullet"/>
      <w:suff w:val="space"/>
      <w:lvlText w:val="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8">
    <w:nsid w:val="60D2320E"/>
    <w:multiLevelType w:val="hybridMultilevel"/>
    <w:tmpl w:val="E36E92B6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39">
    <w:nsid w:val="663B3C87"/>
    <w:multiLevelType w:val="hybridMultilevel"/>
    <w:tmpl w:val="747C23D2"/>
    <w:lvl w:ilvl="0" w:tplc="1988E7CE">
      <w:start w:val="43"/>
      <w:numFmt w:val="bullet"/>
      <w:lvlText w:val=""/>
      <w:lvlJc w:val="left"/>
      <w:pPr>
        <w:ind w:left="720" w:hanging="360"/>
      </w:pPr>
      <w:rPr>
        <w:rFonts w:ascii="Symbol" w:eastAsiaTheme="minorHAns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>
    <w:nsid w:val="6C961656"/>
    <w:multiLevelType w:val="hybridMultilevel"/>
    <w:tmpl w:val="4306B166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1">
    <w:nsid w:val="6D581D59"/>
    <w:multiLevelType w:val="hybridMultilevel"/>
    <w:tmpl w:val="0FEEA3B6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>
    <w:nsid w:val="74B50B39"/>
    <w:multiLevelType w:val="hybridMultilevel"/>
    <w:tmpl w:val="95541CCA"/>
    <w:lvl w:ilvl="0" w:tplc="0BD68904">
      <w:start w:val="1"/>
      <w:numFmt w:val="bullet"/>
      <w:lvlText w:val=""/>
      <w:lvlJc w:val="left"/>
      <w:pPr>
        <w:ind w:left="0" w:firstLine="709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3">
    <w:nsid w:val="766A0FA3"/>
    <w:multiLevelType w:val="hybridMultilevel"/>
    <w:tmpl w:val="0DEC85CE"/>
    <w:lvl w:ilvl="0" w:tplc="0BD68904">
      <w:start w:val="1"/>
      <w:numFmt w:val="bullet"/>
      <w:lvlText w:val="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>
    <w:nsid w:val="7DE03C95"/>
    <w:multiLevelType w:val="hybridMultilevel"/>
    <w:tmpl w:val="BA249D46"/>
    <w:lvl w:ilvl="0" w:tplc="0BD68904">
      <w:start w:val="1"/>
      <w:numFmt w:val="bullet"/>
      <w:lvlText w:val=""/>
      <w:lvlJc w:val="left"/>
      <w:pPr>
        <w:ind w:left="4755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8"/>
  </w:num>
  <w:num w:numId="2">
    <w:abstractNumId w:val="21"/>
  </w:num>
  <w:num w:numId="3">
    <w:abstractNumId w:val="10"/>
  </w:num>
  <w:num w:numId="4">
    <w:abstractNumId w:val="16"/>
  </w:num>
  <w:num w:numId="5">
    <w:abstractNumId w:val="36"/>
  </w:num>
  <w:num w:numId="6">
    <w:abstractNumId w:val="39"/>
  </w:num>
  <w:num w:numId="7">
    <w:abstractNumId w:val="17"/>
  </w:num>
  <w:num w:numId="8">
    <w:abstractNumId w:val="13"/>
  </w:num>
  <w:num w:numId="9">
    <w:abstractNumId w:val="30"/>
  </w:num>
  <w:num w:numId="10">
    <w:abstractNumId w:val="35"/>
  </w:num>
  <w:num w:numId="11">
    <w:abstractNumId w:val="2"/>
  </w:num>
  <w:num w:numId="12">
    <w:abstractNumId w:val="3"/>
  </w:num>
  <w:num w:numId="13">
    <w:abstractNumId w:val="22"/>
  </w:num>
  <w:num w:numId="1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5"/>
  </w:num>
  <w:num w:numId="16">
    <w:abstractNumId w:val="37"/>
  </w:num>
  <w:num w:numId="17">
    <w:abstractNumId w:val="24"/>
  </w:num>
  <w:num w:numId="18">
    <w:abstractNumId w:val="1"/>
  </w:num>
  <w:num w:numId="19">
    <w:abstractNumId w:val="19"/>
  </w:num>
  <w:num w:numId="20">
    <w:abstractNumId w:val="26"/>
  </w:num>
  <w:num w:numId="21">
    <w:abstractNumId w:val="31"/>
  </w:num>
  <w:num w:numId="22">
    <w:abstractNumId w:val="33"/>
  </w:num>
  <w:num w:numId="23">
    <w:abstractNumId w:val="28"/>
  </w:num>
  <w:num w:numId="24">
    <w:abstractNumId w:val="9"/>
  </w:num>
  <w:num w:numId="25">
    <w:abstractNumId w:val="38"/>
  </w:num>
  <w:num w:numId="26">
    <w:abstractNumId w:val="11"/>
  </w:num>
  <w:num w:numId="27">
    <w:abstractNumId w:val="32"/>
  </w:num>
  <w:num w:numId="28">
    <w:abstractNumId w:val="44"/>
  </w:num>
  <w:num w:numId="29">
    <w:abstractNumId w:val="0"/>
  </w:num>
  <w:num w:numId="30">
    <w:abstractNumId w:val="43"/>
  </w:num>
  <w:num w:numId="31">
    <w:abstractNumId w:val="41"/>
  </w:num>
  <w:num w:numId="32">
    <w:abstractNumId w:val="40"/>
  </w:num>
  <w:num w:numId="33">
    <w:abstractNumId w:val="6"/>
  </w:num>
  <w:num w:numId="34">
    <w:abstractNumId w:val="4"/>
  </w:num>
  <w:num w:numId="35">
    <w:abstractNumId w:val="20"/>
  </w:num>
  <w:num w:numId="36">
    <w:abstractNumId w:val="5"/>
  </w:num>
  <w:num w:numId="37">
    <w:abstractNumId w:val="27"/>
  </w:num>
  <w:num w:numId="38">
    <w:abstractNumId w:val="29"/>
  </w:num>
  <w:num w:numId="39">
    <w:abstractNumId w:val="14"/>
  </w:num>
  <w:num w:numId="40">
    <w:abstractNumId w:val="34"/>
  </w:num>
  <w:num w:numId="41">
    <w:abstractNumId w:val="23"/>
  </w:num>
  <w:num w:numId="42">
    <w:abstractNumId w:val="7"/>
  </w:num>
  <w:num w:numId="43">
    <w:abstractNumId w:val="25"/>
  </w:num>
  <w:num w:numId="44">
    <w:abstractNumId w:val="12"/>
  </w:num>
  <w:num w:numId="45">
    <w:abstractNumId w:val="8"/>
  </w:num>
  <w:num w:numId="46">
    <w:abstractNumId w:val="4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9"/>
  <w:mirrorMargin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B4281"/>
    <w:rsid w:val="0001562D"/>
    <w:rsid w:val="00026C1C"/>
    <w:rsid w:val="000318D4"/>
    <w:rsid w:val="000324BC"/>
    <w:rsid w:val="00033BA1"/>
    <w:rsid w:val="00035B7A"/>
    <w:rsid w:val="000559A1"/>
    <w:rsid w:val="000567A8"/>
    <w:rsid w:val="00060ED5"/>
    <w:rsid w:val="00084473"/>
    <w:rsid w:val="000A55F3"/>
    <w:rsid w:val="000C20A1"/>
    <w:rsid w:val="00114E2D"/>
    <w:rsid w:val="00122763"/>
    <w:rsid w:val="001269C9"/>
    <w:rsid w:val="0013496C"/>
    <w:rsid w:val="00135E26"/>
    <w:rsid w:val="00140B23"/>
    <w:rsid w:val="0015794B"/>
    <w:rsid w:val="00170708"/>
    <w:rsid w:val="00173736"/>
    <w:rsid w:val="00177233"/>
    <w:rsid w:val="0018623F"/>
    <w:rsid w:val="001A21DF"/>
    <w:rsid w:val="001C07E0"/>
    <w:rsid w:val="001C1C96"/>
    <w:rsid w:val="001F3AA8"/>
    <w:rsid w:val="001F5648"/>
    <w:rsid w:val="0020356A"/>
    <w:rsid w:val="00216830"/>
    <w:rsid w:val="002178FB"/>
    <w:rsid w:val="002273B2"/>
    <w:rsid w:val="0023416C"/>
    <w:rsid w:val="00251A3B"/>
    <w:rsid w:val="00256FEC"/>
    <w:rsid w:val="0026039C"/>
    <w:rsid w:val="00273C0B"/>
    <w:rsid w:val="0027672D"/>
    <w:rsid w:val="00281A9D"/>
    <w:rsid w:val="00281BA4"/>
    <w:rsid w:val="00287FA6"/>
    <w:rsid w:val="00292B8E"/>
    <w:rsid w:val="00296F7B"/>
    <w:rsid w:val="002A04D1"/>
    <w:rsid w:val="002A2423"/>
    <w:rsid w:val="002B47AA"/>
    <w:rsid w:val="002C2D14"/>
    <w:rsid w:val="002C2EBB"/>
    <w:rsid w:val="002C5E76"/>
    <w:rsid w:val="002D7298"/>
    <w:rsid w:val="002F56EA"/>
    <w:rsid w:val="002F6A3B"/>
    <w:rsid w:val="0030053D"/>
    <w:rsid w:val="00320BF9"/>
    <w:rsid w:val="00321EE3"/>
    <w:rsid w:val="003224F1"/>
    <w:rsid w:val="0034662F"/>
    <w:rsid w:val="00361C36"/>
    <w:rsid w:val="00361E50"/>
    <w:rsid w:val="00362696"/>
    <w:rsid w:val="0036626C"/>
    <w:rsid w:val="00367293"/>
    <w:rsid w:val="00386032"/>
    <w:rsid w:val="00393DEF"/>
    <w:rsid w:val="00395E7F"/>
    <w:rsid w:val="003A3468"/>
    <w:rsid w:val="003A3D6E"/>
    <w:rsid w:val="003B0F0C"/>
    <w:rsid w:val="003E0A79"/>
    <w:rsid w:val="003E1301"/>
    <w:rsid w:val="003E454D"/>
    <w:rsid w:val="00423EB8"/>
    <w:rsid w:val="00432E38"/>
    <w:rsid w:val="004369BF"/>
    <w:rsid w:val="00487BEA"/>
    <w:rsid w:val="00494144"/>
    <w:rsid w:val="004A6BFA"/>
    <w:rsid w:val="004B2DE0"/>
    <w:rsid w:val="004B4281"/>
    <w:rsid w:val="004B5D2F"/>
    <w:rsid w:val="004C4312"/>
    <w:rsid w:val="004D63F4"/>
    <w:rsid w:val="004E1F21"/>
    <w:rsid w:val="004E6107"/>
    <w:rsid w:val="004E62CB"/>
    <w:rsid w:val="00502CD0"/>
    <w:rsid w:val="00510C05"/>
    <w:rsid w:val="00512169"/>
    <w:rsid w:val="00525F2E"/>
    <w:rsid w:val="005416A6"/>
    <w:rsid w:val="00565D70"/>
    <w:rsid w:val="00577816"/>
    <w:rsid w:val="005A0FD1"/>
    <w:rsid w:val="005A787B"/>
    <w:rsid w:val="005C4270"/>
    <w:rsid w:val="005D2B58"/>
    <w:rsid w:val="005F04E1"/>
    <w:rsid w:val="005F4F1E"/>
    <w:rsid w:val="00626637"/>
    <w:rsid w:val="00655D23"/>
    <w:rsid w:val="00672261"/>
    <w:rsid w:val="00684990"/>
    <w:rsid w:val="00697A38"/>
    <w:rsid w:val="006A4F25"/>
    <w:rsid w:val="006C2DA3"/>
    <w:rsid w:val="006E4E51"/>
    <w:rsid w:val="006E7969"/>
    <w:rsid w:val="006F074A"/>
    <w:rsid w:val="0071744F"/>
    <w:rsid w:val="0073221A"/>
    <w:rsid w:val="00732283"/>
    <w:rsid w:val="00732E15"/>
    <w:rsid w:val="007554A4"/>
    <w:rsid w:val="007646FA"/>
    <w:rsid w:val="00770217"/>
    <w:rsid w:val="007762D1"/>
    <w:rsid w:val="00783E02"/>
    <w:rsid w:val="00786BEB"/>
    <w:rsid w:val="00786C9E"/>
    <w:rsid w:val="007907E4"/>
    <w:rsid w:val="00791B67"/>
    <w:rsid w:val="007C137E"/>
    <w:rsid w:val="007C38EF"/>
    <w:rsid w:val="007C548F"/>
    <w:rsid w:val="007D0C3F"/>
    <w:rsid w:val="007D13A9"/>
    <w:rsid w:val="007D4244"/>
    <w:rsid w:val="007E614C"/>
    <w:rsid w:val="00813D04"/>
    <w:rsid w:val="00823D74"/>
    <w:rsid w:val="008444D2"/>
    <w:rsid w:val="008550B0"/>
    <w:rsid w:val="008602D0"/>
    <w:rsid w:val="00864543"/>
    <w:rsid w:val="00865473"/>
    <w:rsid w:val="008714DF"/>
    <w:rsid w:val="0087336C"/>
    <w:rsid w:val="0088060F"/>
    <w:rsid w:val="00886A84"/>
    <w:rsid w:val="008B0A71"/>
    <w:rsid w:val="008C1C00"/>
    <w:rsid w:val="008C69EC"/>
    <w:rsid w:val="008D48EF"/>
    <w:rsid w:val="008D52E2"/>
    <w:rsid w:val="008F7461"/>
    <w:rsid w:val="00904D4E"/>
    <w:rsid w:val="00946444"/>
    <w:rsid w:val="009579B2"/>
    <w:rsid w:val="0096067D"/>
    <w:rsid w:val="00960FC5"/>
    <w:rsid w:val="00981089"/>
    <w:rsid w:val="00996B27"/>
    <w:rsid w:val="0099748D"/>
    <w:rsid w:val="009D527F"/>
    <w:rsid w:val="009D7CA0"/>
    <w:rsid w:val="009E1388"/>
    <w:rsid w:val="009E618C"/>
    <w:rsid w:val="009F4231"/>
    <w:rsid w:val="009F6EA5"/>
    <w:rsid w:val="00A00100"/>
    <w:rsid w:val="00A03292"/>
    <w:rsid w:val="00A047EC"/>
    <w:rsid w:val="00A13095"/>
    <w:rsid w:val="00A1586F"/>
    <w:rsid w:val="00A2077F"/>
    <w:rsid w:val="00A21285"/>
    <w:rsid w:val="00A503EC"/>
    <w:rsid w:val="00A61F91"/>
    <w:rsid w:val="00A624C4"/>
    <w:rsid w:val="00A65CE7"/>
    <w:rsid w:val="00A65EDF"/>
    <w:rsid w:val="00A765E6"/>
    <w:rsid w:val="00AA037E"/>
    <w:rsid w:val="00AA7CAB"/>
    <w:rsid w:val="00AD4A43"/>
    <w:rsid w:val="00B0716A"/>
    <w:rsid w:val="00B223D5"/>
    <w:rsid w:val="00B25F66"/>
    <w:rsid w:val="00B33DE6"/>
    <w:rsid w:val="00B5363E"/>
    <w:rsid w:val="00B6226C"/>
    <w:rsid w:val="00B77754"/>
    <w:rsid w:val="00B94E3D"/>
    <w:rsid w:val="00B973E4"/>
    <w:rsid w:val="00BA12D3"/>
    <w:rsid w:val="00BA6B49"/>
    <w:rsid w:val="00BB0A49"/>
    <w:rsid w:val="00BB591C"/>
    <w:rsid w:val="00BC59F2"/>
    <w:rsid w:val="00BC5FAE"/>
    <w:rsid w:val="00BD233E"/>
    <w:rsid w:val="00BF6742"/>
    <w:rsid w:val="00C01B8D"/>
    <w:rsid w:val="00C037B2"/>
    <w:rsid w:val="00C038AD"/>
    <w:rsid w:val="00C07E91"/>
    <w:rsid w:val="00C11E3A"/>
    <w:rsid w:val="00C54EB1"/>
    <w:rsid w:val="00CA2010"/>
    <w:rsid w:val="00CB6CEC"/>
    <w:rsid w:val="00CC1F8D"/>
    <w:rsid w:val="00CC5C6E"/>
    <w:rsid w:val="00CC7987"/>
    <w:rsid w:val="00CE212C"/>
    <w:rsid w:val="00D06739"/>
    <w:rsid w:val="00D10657"/>
    <w:rsid w:val="00D13BBE"/>
    <w:rsid w:val="00D27BAB"/>
    <w:rsid w:val="00D639C3"/>
    <w:rsid w:val="00D840F4"/>
    <w:rsid w:val="00D929A2"/>
    <w:rsid w:val="00DA3FC7"/>
    <w:rsid w:val="00DB5FCC"/>
    <w:rsid w:val="00DC4A2E"/>
    <w:rsid w:val="00DD150E"/>
    <w:rsid w:val="00E0311C"/>
    <w:rsid w:val="00E037B7"/>
    <w:rsid w:val="00E070CC"/>
    <w:rsid w:val="00E13F8C"/>
    <w:rsid w:val="00E22388"/>
    <w:rsid w:val="00E32AE8"/>
    <w:rsid w:val="00E40C47"/>
    <w:rsid w:val="00E436C8"/>
    <w:rsid w:val="00E67D02"/>
    <w:rsid w:val="00E754C1"/>
    <w:rsid w:val="00E91C72"/>
    <w:rsid w:val="00E91E76"/>
    <w:rsid w:val="00EA43A7"/>
    <w:rsid w:val="00EB05A5"/>
    <w:rsid w:val="00EC6634"/>
    <w:rsid w:val="00EE1AD4"/>
    <w:rsid w:val="00EE7A4E"/>
    <w:rsid w:val="00EF1287"/>
    <w:rsid w:val="00F046E9"/>
    <w:rsid w:val="00F23B27"/>
    <w:rsid w:val="00F449F1"/>
    <w:rsid w:val="00F46545"/>
    <w:rsid w:val="00F543BC"/>
    <w:rsid w:val="00F65618"/>
    <w:rsid w:val="00F70D9C"/>
    <w:rsid w:val="00F71A9D"/>
    <w:rsid w:val="00F74C4A"/>
    <w:rsid w:val="00F74FC9"/>
    <w:rsid w:val="00F85DD9"/>
    <w:rsid w:val="00F92DC9"/>
    <w:rsid w:val="00FC1093"/>
    <w:rsid w:val="00FC5DD9"/>
    <w:rsid w:val="00FD0966"/>
    <w:rsid w:val="00FD3C08"/>
    <w:rsid w:val="00FD406F"/>
    <w:rsid w:val="00FE36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B42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2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2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281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B428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5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4B4281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B4281"/>
  </w:style>
  <w:style w:type="paragraph" w:styleId="af4">
    <w:name w:val="footer"/>
    <w:basedOn w:val="a"/>
    <w:link w:val="af5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B4281"/>
  </w:style>
  <w:style w:type="paragraph" w:styleId="af6">
    <w:name w:val="endnote text"/>
    <w:basedOn w:val="a"/>
    <w:link w:val="af7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B428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Текст сноски Знак1"/>
    <w:basedOn w:val="a0"/>
    <w:link w:val="11"/>
    <w:uiPriority w:val="99"/>
    <w:semiHidden/>
    <w:rsid w:val="0013496C"/>
    <w:rPr>
      <w:sz w:val="20"/>
      <w:szCs w:val="20"/>
    </w:rPr>
  </w:style>
  <w:style w:type="paragraph" w:customStyle="1" w:styleId="11">
    <w:name w:val="Текст сноски1"/>
    <w:basedOn w:val="a"/>
    <w:next w:val="ad"/>
    <w:link w:val="10"/>
    <w:uiPriority w:val="99"/>
    <w:semiHidden/>
    <w:rsid w:val="0013496C"/>
    <w:pPr>
      <w:spacing w:after="0" w:line="240" w:lineRule="auto"/>
    </w:pPr>
    <w:rPr>
      <w:sz w:val="20"/>
      <w:szCs w:val="20"/>
    </w:rPr>
  </w:style>
  <w:style w:type="table" w:customStyle="1" w:styleId="31">
    <w:name w:val="Сетка таблицы31"/>
    <w:basedOn w:val="a1"/>
    <w:next w:val="af0"/>
    <w:uiPriority w:val="59"/>
    <w:rsid w:val="0013496C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rsid w:val="00114E2D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5D2B58"/>
    <w:rPr>
      <w:rFonts w:ascii="Times New Roman" w:eastAsia="SimSun" w:hAnsi="Times New Roman"/>
      <w:sz w:val="16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5D2B58"/>
    <w:pPr>
      <w:ind w:left="720"/>
    </w:pPr>
    <w:rPr>
      <w:rFonts w:ascii="Times New Roman" w:eastAsia="SimSun" w:hAnsi="Times New Roman"/>
      <w:sz w:val="16"/>
    </w:rPr>
  </w:style>
  <w:style w:type="paragraph" w:customStyle="1" w:styleId="afb">
    <w:name w:val="Знак"/>
    <w:basedOn w:val="a"/>
    <w:rsid w:val="00E037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B4281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uiPriority w:val="99"/>
    <w:qFormat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customStyle="1" w:styleId="ConsPlusNonformat">
    <w:name w:val="ConsPlusNonformat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customStyle="1" w:styleId="ConsPlusTitle">
    <w:name w:val="ConsPlusTitle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b/>
      <w:bCs/>
      <w:lang w:eastAsia="ru-RU"/>
    </w:rPr>
  </w:style>
  <w:style w:type="paragraph" w:customStyle="1" w:styleId="ConsPlusCell">
    <w:name w:val="ConsPlusCell"/>
    <w:uiPriority w:val="99"/>
    <w:rsid w:val="004B4281"/>
    <w:pPr>
      <w:widowControl w:val="0"/>
      <w:autoSpaceDE w:val="0"/>
      <w:autoSpaceDN w:val="0"/>
      <w:adjustRightInd w:val="0"/>
      <w:spacing w:after="0" w:line="240" w:lineRule="auto"/>
    </w:pPr>
    <w:rPr>
      <w:rFonts w:ascii="Calibri" w:eastAsiaTheme="minorEastAsia" w:hAnsi="Calibri" w:cs="Calibri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4B42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4B4281"/>
    <w:rPr>
      <w:rFonts w:ascii="Tahoma" w:hAnsi="Tahoma" w:cs="Tahoma"/>
      <w:sz w:val="16"/>
      <w:szCs w:val="16"/>
    </w:rPr>
  </w:style>
  <w:style w:type="paragraph" w:styleId="a5">
    <w:name w:val="List Paragraph"/>
    <w:basedOn w:val="a"/>
    <w:link w:val="a6"/>
    <w:uiPriority w:val="34"/>
    <w:qFormat/>
    <w:rsid w:val="004B4281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4B4281"/>
    <w:rPr>
      <w:color w:val="0563C1" w:themeColor="hyperlink"/>
      <w:u w:val="single"/>
    </w:rPr>
  </w:style>
  <w:style w:type="character" w:styleId="a8">
    <w:name w:val="annotation reference"/>
    <w:basedOn w:val="a0"/>
    <w:uiPriority w:val="99"/>
    <w:semiHidden/>
    <w:unhideWhenUsed/>
    <w:rsid w:val="004B4281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4B4281"/>
    <w:pPr>
      <w:spacing w:line="240" w:lineRule="auto"/>
    </w:pPr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4B4281"/>
    <w:rPr>
      <w:sz w:val="20"/>
      <w:szCs w:val="20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4B4281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4B4281"/>
    <w:rPr>
      <w:b/>
      <w:bCs/>
      <w:sz w:val="20"/>
      <w:szCs w:val="20"/>
    </w:rPr>
  </w:style>
  <w:style w:type="paragraph" w:styleId="ad">
    <w:name w:val="footnote text"/>
    <w:basedOn w:val="a"/>
    <w:link w:val="ae"/>
    <w:uiPriority w:val="99"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e">
    <w:name w:val="Текст сноски Знак"/>
    <w:basedOn w:val="a0"/>
    <w:link w:val="ad"/>
    <w:uiPriority w:val="99"/>
    <w:rsid w:val="004B4281"/>
    <w:rPr>
      <w:sz w:val="20"/>
      <w:szCs w:val="20"/>
    </w:rPr>
  </w:style>
  <w:style w:type="character" w:styleId="af">
    <w:name w:val="footnote reference"/>
    <w:basedOn w:val="a0"/>
    <w:uiPriority w:val="99"/>
    <w:semiHidden/>
    <w:unhideWhenUsed/>
    <w:rsid w:val="004B4281"/>
    <w:rPr>
      <w:vertAlign w:val="superscript"/>
    </w:rPr>
  </w:style>
  <w:style w:type="character" w:customStyle="1" w:styleId="ConsPlusNormal0">
    <w:name w:val="ConsPlusNormal Знак"/>
    <w:link w:val="ConsPlusNormal"/>
    <w:uiPriority w:val="99"/>
    <w:rsid w:val="004B4281"/>
    <w:rPr>
      <w:rFonts w:ascii="Calibri" w:eastAsiaTheme="minorEastAsia" w:hAnsi="Calibri" w:cs="Calibri"/>
      <w:lang w:eastAsia="ru-RU"/>
    </w:rPr>
  </w:style>
  <w:style w:type="table" w:customStyle="1" w:styleId="1">
    <w:name w:val="Сетка таблицы1"/>
    <w:basedOn w:val="a1"/>
    <w:next w:val="af0"/>
    <w:uiPriority w:val="59"/>
    <w:rsid w:val="004B4281"/>
    <w:pPr>
      <w:spacing w:after="0" w:line="240" w:lineRule="auto"/>
    </w:pPr>
    <w:rPr>
      <w:rFonts w:ascii="Calibri" w:eastAsia="Calibri" w:hAnsi="Calibri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af0">
    <w:name w:val="Table Grid"/>
    <w:basedOn w:val="a1"/>
    <w:uiPriority w:val="59"/>
    <w:rsid w:val="004B42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">
    <w:name w:val="Сетка таблицы2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3">
    <w:name w:val="Сетка таблицы3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1">
    <w:name w:val="No Spacing"/>
    <w:uiPriority w:val="1"/>
    <w:qFormat/>
    <w:rsid w:val="004B4281"/>
    <w:pPr>
      <w:spacing w:after="0" w:line="240" w:lineRule="auto"/>
    </w:pPr>
  </w:style>
  <w:style w:type="paragraph" w:styleId="af2">
    <w:name w:val="header"/>
    <w:basedOn w:val="a"/>
    <w:link w:val="af3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3">
    <w:name w:val="Верхний колонтитул Знак"/>
    <w:basedOn w:val="a0"/>
    <w:link w:val="af2"/>
    <w:uiPriority w:val="99"/>
    <w:rsid w:val="004B4281"/>
  </w:style>
  <w:style w:type="paragraph" w:styleId="af4">
    <w:name w:val="footer"/>
    <w:basedOn w:val="a"/>
    <w:link w:val="af5"/>
    <w:uiPriority w:val="99"/>
    <w:unhideWhenUsed/>
    <w:rsid w:val="004B428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f5">
    <w:name w:val="Нижний колонтитул Знак"/>
    <w:basedOn w:val="a0"/>
    <w:link w:val="af4"/>
    <w:uiPriority w:val="99"/>
    <w:rsid w:val="004B4281"/>
  </w:style>
  <w:style w:type="paragraph" w:styleId="af6">
    <w:name w:val="endnote text"/>
    <w:basedOn w:val="a"/>
    <w:link w:val="af7"/>
    <w:uiPriority w:val="99"/>
    <w:semiHidden/>
    <w:unhideWhenUsed/>
    <w:rsid w:val="004B4281"/>
    <w:pPr>
      <w:spacing w:after="0" w:line="240" w:lineRule="auto"/>
    </w:pPr>
    <w:rPr>
      <w:sz w:val="20"/>
      <w:szCs w:val="20"/>
    </w:rPr>
  </w:style>
  <w:style w:type="character" w:customStyle="1" w:styleId="af7">
    <w:name w:val="Текст концевой сноски Знак"/>
    <w:basedOn w:val="a0"/>
    <w:link w:val="af6"/>
    <w:uiPriority w:val="99"/>
    <w:semiHidden/>
    <w:rsid w:val="004B4281"/>
    <w:rPr>
      <w:sz w:val="20"/>
      <w:szCs w:val="20"/>
    </w:rPr>
  </w:style>
  <w:style w:type="character" w:styleId="af8">
    <w:name w:val="endnote reference"/>
    <w:basedOn w:val="a0"/>
    <w:uiPriority w:val="99"/>
    <w:semiHidden/>
    <w:unhideWhenUsed/>
    <w:rsid w:val="004B4281"/>
    <w:rPr>
      <w:vertAlign w:val="superscript"/>
    </w:rPr>
  </w:style>
  <w:style w:type="table" w:styleId="-3">
    <w:name w:val="Table List 3"/>
    <w:basedOn w:val="a1"/>
    <w:uiPriority w:val="99"/>
    <w:semiHidden/>
    <w:unhideWhenUsed/>
    <w:rsid w:val="004B4281"/>
    <w:pPr>
      <w:spacing w:after="200" w:line="276" w:lineRule="auto"/>
    </w:pPr>
    <w:tblPr>
      <w:tblBorders>
        <w:top w:val="single" w:sz="12" w:space="0" w:color="000000"/>
        <w:bottom w:val="single" w:sz="12" w:space="0" w:color="000000"/>
        <w:insideH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000080"/>
      </w:rPr>
      <w:tblPr/>
      <w:tcPr>
        <w:tcBorders>
          <w:bottom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lastRow">
      <w:tblPr/>
      <w:tcPr>
        <w:tcBorders>
          <w:top w:val="single" w:sz="12" w:space="0" w:color="000000"/>
          <w:tl2br w:val="none" w:sz="0" w:space="0" w:color="auto"/>
          <w:tr2bl w:val="none" w:sz="0" w:space="0" w:color="auto"/>
        </w:tcBorders>
      </w:tcPr>
    </w:tblStylePr>
    <w:tblStylePr w:type="swCell">
      <w:rPr>
        <w:i/>
        <w:iCs/>
        <w:color w:val="000080"/>
      </w:rPr>
      <w:tblPr/>
      <w:tcPr>
        <w:tcBorders>
          <w:tl2br w:val="none" w:sz="0" w:space="0" w:color="auto"/>
          <w:tr2bl w:val="none" w:sz="0" w:space="0" w:color="auto"/>
        </w:tcBorders>
      </w:tcPr>
    </w:tblStylePr>
  </w:style>
  <w:style w:type="paragraph" w:customStyle="1" w:styleId="464">
    <w:name w:val="Стиль 464"/>
    <w:basedOn w:val="ad"/>
    <w:link w:val="4640"/>
    <w:qFormat/>
    <w:rsid w:val="004B4281"/>
    <w:rPr>
      <w:rFonts w:ascii="Times New Roman" w:hAnsi="Times New Roman"/>
    </w:rPr>
  </w:style>
  <w:style w:type="character" w:customStyle="1" w:styleId="4640">
    <w:name w:val="Стиль 464 Знак"/>
    <w:basedOn w:val="ae"/>
    <w:link w:val="464"/>
    <w:rsid w:val="004B4281"/>
    <w:rPr>
      <w:rFonts w:ascii="Times New Roman" w:hAnsi="Times New Roman"/>
      <w:sz w:val="20"/>
      <w:szCs w:val="20"/>
    </w:rPr>
  </w:style>
  <w:style w:type="table" w:customStyle="1" w:styleId="21">
    <w:name w:val="Сетка таблицы2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211">
    <w:name w:val="Сетка таблицы211"/>
    <w:basedOn w:val="a1"/>
    <w:next w:val="af0"/>
    <w:uiPriority w:val="59"/>
    <w:rsid w:val="004B4281"/>
    <w:pPr>
      <w:spacing w:after="0" w:line="240" w:lineRule="auto"/>
    </w:pPr>
    <w:rPr>
      <w:rFonts w:ascii="Cambria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10">
    <w:name w:val="Текст сноски Знак1"/>
    <w:basedOn w:val="a0"/>
    <w:link w:val="11"/>
    <w:uiPriority w:val="99"/>
    <w:semiHidden/>
    <w:rsid w:val="0013496C"/>
    <w:rPr>
      <w:sz w:val="20"/>
      <w:szCs w:val="20"/>
    </w:rPr>
  </w:style>
  <w:style w:type="paragraph" w:customStyle="1" w:styleId="11">
    <w:name w:val="Текст сноски1"/>
    <w:basedOn w:val="a"/>
    <w:next w:val="ad"/>
    <w:link w:val="10"/>
    <w:uiPriority w:val="99"/>
    <w:semiHidden/>
    <w:rsid w:val="0013496C"/>
    <w:pPr>
      <w:spacing w:after="0" w:line="240" w:lineRule="auto"/>
    </w:pPr>
    <w:rPr>
      <w:sz w:val="20"/>
      <w:szCs w:val="20"/>
    </w:rPr>
  </w:style>
  <w:style w:type="table" w:customStyle="1" w:styleId="31">
    <w:name w:val="Сетка таблицы31"/>
    <w:basedOn w:val="a1"/>
    <w:next w:val="af0"/>
    <w:uiPriority w:val="59"/>
    <w:rsid w:val="0013496C"/>
    <w:pPr>
      <w:spacing w:after="0" w:line="240" w:lineRule="auto"/>
    </w:pPr>
    <w:rPr>
      <w:rFonts w:ascii="Cambria" w:eastAsia="Calibri" w:hAnsi="Cambria" w:cs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6">
    <w:name w:val="Абзац списка Знак"/>
    <w:link w:val="a5"/>
    <w:uiPriority w:val="34"/>
    <w:rsid w:val="00114E2D"/>
  </w:style>
  <w:style w:type="character" w:customStyle="1" w:styleId="af9">
    <w:name w:val="Обычный (веб) Знак"/>
    <w:aliases w:val="Обычный (веб) Знак1 Знак,Обычный (веб) Знак Знак Знак"/>
    <w:link w:val="afa"/>
    <w:uiPriority w:val="99"/>
    <w:locked/>
    <w:rsid w:val="005D2B58"/>
    <w:rPr>
      <w:rFonts w:ascii="Times New Roman" w:eastAsia="SimSun" w:hAnsi="Times New Roman"/>
      <w:sz w:val="16"/>
    </w:rPr>
  </w:style>
  <w:style w:type="paragraph" w:styleId="afa">
    <w:name w:val="Normal (Web)"/>
    <w:aliases w:val="Обычный (веб) Знак1,Обычный (веб) Знак Знак"/>
    <w:basedOn w:val="a"/>
    <w:link w:val="af9"/>
    <w:uiPriority w:val="99"/>
    <w:unhideWhenUsed/>
    <w:qFormat/>
    <w:rsid w:val="005D2B58"/>
    <w:pPr>
      <w:ind w:left="720"/>
    </w:pPr>
    <w:rPr>
      <w:rFonts w:ascii="Times New Roman" w:eastAsia="SimSun" w:hAnsi="Times New Roman"/>
      <w:sz w:val="16"/>
    </w:rPr>
  </w:style>
  <w:style w:type="paragraph" w:customStyle="1" w:styleId="afb">
    <w:name w:val="Знак"/>
    <w:basedOn w:val="a"/>
    <w:rsid w:val="00E037B7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6064F8DFD93374F550D0DE7BB4D83E98F6322D1C07F0B42FC6444979F12707E00FCE604DAF5BFE1FD14D27g228F" TargetMode="Externa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9B3EB5CD8D62CF10B342846311CE7BAD25B096A865233E725F3004BA779512338907AEB371EFCB80EA047905MAm5G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7C0A7380B68D115D61CE0C9E10E6686965945CA041EFF9D912FF30CA6EA1472F913E9BD7x469F" TargetMode="External"/><Relationship Id="rId5" Type="http://schemas.openxmlformats.org/officeDocument/2006/relationships/settings" Target="settings.xml"/><Relationship Id="rId15" Type="http://schemas.openxmlformats.org/officeDocument/2006/relationships/fontTable" Target="fontTable.xml"/><Relationship Id="rId10" Type="http://schemas.openxmlformats.org/officeDocument/2006/relationships/hyperlink" Target="mailto:mr_pechora@mail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http://www.pechoraonline.ru" TargetMode="External"/><Relationship Id="rId14" Type="http://schemas.openxmlformats.org/officeDocument/2006/relationships/hyperlink" Target="http://www.pechoraonline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F85E116-59E8-4ACA-8E7A-99320D46DA0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3060</TotalTime>
  <Pages>45</Pages>
  <Words>16865</Words>
  <Characters>96134</Characters>
  <Application>Microsoft Office Word</Application>
  <DocSecurity>0</DocSecurity>
  <Lines>801</Lines>
  <Paragraphs>225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112774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Андрианова Светлана Юрьевна</dc:creator>
  <cp:keywords/>
  <dc:description/>
  <cp:lastModifiedBy>Пользователь</cp:lastModifiedBy>
  <cp:revision>49</cp:revision>
  <cp:lastPrinted>2022-03-28T12:03:00Z</cp:lastPrinted>
  <dcterms:created xsi:type="dcterms:W3CDTF">2017-11-23T09:33:00Z</dcterms:created>
  <dcterms:modified xsi:type="dcterms:W3CDTF">2022-08-11T08:47:00Z</dcterms:modified>
</cp:coreProperties>
</file>